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t>ПЛАН-КОНСПЕКТ УРОКА</w:t>
      </w: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4"/>
          <w:szCs w:val="24"/>
        </w:rPr>
      </w:pPr>
      <w:r w:rsidRPr="00695DA3">
        <w:rPr>
          <w:rFonts w:ascii="Times New Roman" w:hAnsi="Times New Roman"/>
          <w:sz w:val="24"/>
          <w:szCs w:val="24"/>
        </w:rPr>
        <w:t xml:space="preserve">     </w:t>
      </w:r>
      <w:r>
        <w:rPr>
          <w:rFonts w:ascii="Times New Roman" w:hAnsi="Times New Roman"/>
          <w:sz w:val="24"/>
          <w:szCs w:val="24"/>
        </w:rPr>
        <w:t xml:space="preserve">                                                 </w:t>
      </w:r>
      <w:r w:rsidRPr="00695DA3">
        <w:rPr>
          <w:rFonts w:ascii="Times New Roman" w:hAnsi="Times New Roman"/>
          <w:sz w:val="24"/>
          <w:szCs w:val="24"/>
        </w:rPr>
        <w:t xml:space="preserve">  Преподаватель Манапова Татьяна Петровна</w:t>
      </w:r>
      <w:r>
        <w:rPr>
          <w:rFonts w:ascii="Times New Roman" w:hAnsi="Times New Roman"/>
          <w:sz w:val="24"/>
          <w:szCs w:val="24"/>
        </w:rPr>
        <w:t>,</w:t>
      </w:r>
    </w:p>
    <w:p w:rsidR="00B65EA3" w:rsidRDefault="00B65EA3" w:rsidP="00B65EA3">
      <w:pPr>
        <w:spacing w:after="0" w:line="240" w:lineRule="auto"/>
        <w:jc w:val="center"/>
        <w:rPr>
          <w:rFonts w:ascii="Times New Roman" w:hAnsi="Times New Roman"/>
          <w:sz w:val="24"/>
          <w:szCs w:val="24"/>
        </w:rPr>
      </w:pPr>
      <w:r>
        <w:rPr>
          <w:rFonts w:ascii="Times New Roman" w:hAnsi="Times New Roman"/>
          <w:sz w:val="24"/>
          <w:szCs w:val="24"/>
        </w:rPr>
        <w:t xml:space="preserve">                                       преподаватель  первой категории</w:t>
      </w:r>
    </w:p>
    <w:p w:rsidR="00B65EA3" w:rsidRDefault="00B65EA3" w:rsidP="00B65EA3">
      <w:pPr>
        <w:spacing w:after="0" w:line="240" w:lineRule="auto"/>
        <w:rPr>
          <w:rFonts w:ascii="Times New Roman" w:hAnsi="Times New Roman"/>
          <w:sz w:val="24"/>
          <w:szCs w:val="24"/>
        </w:rPr>
      </w:pPr>
      <w:r>
        <w:rPr>
          <w:rFonts w:ascii="Times New Roman" w:hAnsi="Times New Roman"/>
          <w:sz w:val="24"/>
          <w:szCs w:val="24"/>
        </w:rPr>
        <w:t xml:space="preserve">                                                                       КГБ ПОУ «Профессиональный лицей ННР»</w:t>
      </w:r>
    </w:p>
    <w:p w:rsidR="00B65EA3" w:rsidRDefault="00B65EA3" w:rsidP="00B65EA3">
      <w:pPr>
        <w:spacing w:after="0" w:line="240" w:lineRule="auto"/>
        <w:rPr>
          <w:rFonts w:ascii="Times New Roman" w:hAnsi="Times New Roman"/>
          <w:sz w:val="24"/>
          <w:szCs w:val="24"/>
        </w:rPr>
      </w:pPr>
      <w:r>
        <w:rPr>
          <w:rFonts w:ascii="Times New Roman" w:hAnsi="Times New Roman"/>
          <w:sz w:val="24"/>
          <w:szCs w:val="24"/>
        </w:rPr>
        <w:t xml:space="preserve">                                                                       Дата: 27.04.2012 года</w:t>
      </w:r>
    </w:p>
    <w:p w:rsidR="00B65EA3" w:rsidRDefault="00B65EA3" w:rsidP="00B65EA3">
      <w:pPr>
        <w:spacing w:after="0" w:line="240" w:lineRule="auto"/>
        <w:rPr>
          <w:rFonts w:ascii="Times New Roman" w:hAnsi="Times New Roman"/>
          <w:sz w:val="24"/>
          <w:szCs w:val="24"/>
        </w:rPr>
      </w:pPr>
      <w:r>
        <w:rPr>
          <w:rFonts w:ascii="Times New Roman" w:hAnsi="Times New Roman"/>
          <w:sz w:val="24"/>
          <w:szCs w:val="24"/>
        </w:rPr>
        <w:t xml:space="preserve">                                                                       Время: 14.10</w:t>
      </w:r>
    </w:p>
    <w:p w:rsidR="00B65EA3" w:rsidRDefault="00B65EA3" w:rsidP="00B65EA3">
      <w:pPr>
        <w:spacing w:after="0" w:line="240" w:lineRule="auto"/>
        <w:rPr>
          <w:rFonts w:ascii="Times New Roman" w:hAnsi="Times New Roman"/>
          <w:sz w:val="24"/>
          <w:szCs w:val="24"/>
        </w:rPr>
      </w:pPr>
      <w:r>
        <w:rPr>
          <w:rFonts w:ascii="Times New Roman" w:hAnsi="Times New Roman"/>
          <w:sz w:val="24"/>
          <w:szCs w:val="24"/>
        </w:rPr>
        <w:t xml:space="preserve">                                                                       Группа: №11 </w:t>
      </w:r>
    </w:p>
    <w:p w:rsidR="00B65EA3" w:rsidRDefault="00B65EA3" w:rsidP="00B65EA3">
      <w:pPr>
        <w:spacing w:after="0" w:line="240" w:lineRule="auto"/>
        <w:rPr>
          <w:rFonts w:ascii="Times New Roman" w:hAnsi="Times New Roman"/>
          <w:sz w:val="24"/>
          <w:szCs w:val="24"/>
        </w:rPr>
      </w:pPr>
      <w:r>
        <w:rPr>
          <w:rFonts w:ascii="Times New Roman" w:hAnsi="Times New Roman"/>
          <w:sz w:val="24"/>
          <w:szCs w:val="24"/>
        </w:rPr>
        <w:t xml:space="preserve">                                                                       Профессия: « Повар, кондитер»</w:t>
      </w:r>
    </w:p>
    <w:p w:rsidR="00B65EA3" w:rsidRDefault="00B65EA3" w:rsidP="00B65EA3">
      <w:pPr>
        <w:spacing w:after="0" w:line="240" w:lineRule="auto"/>
        <w:rPr>
          <w:rFonts w:ascii="Times New Roman" w:hAnsi="Times New Roman"/>
          <w:sz w:val="24"/>
          <w:szCs w:val="24"/>
        </w:rPr>
      </w:pPr>
      <w:r>
        <w:rPr>
          <w:rFonts w:ascii="Times New Roman" w:hAnsi="Times New Roman"/>
          <w:sz w:val="24"/>
          <w:szCs w:val="24"/>
        </w:rPr>
        <w:t xml:space="preserve">                                                                       Продолжительность занятия- 90 мин.</w:t>
      </w:r>
    </w:p>
    <w:p w:rsidR="00B65EA3" w:rsidRDefault="00B65EA3" w:rsidP="00B65EA3">
      <w:pPr>
        <w:spacing w:after="0" w:line="240" w:lineRule="auto"/>
        <w:rPr>
          <w:rFonts w:ascii="Times New Roman" w:hAnsi="Times New Roman"/>
          <w:sz w:val="24"/>
          <w:szCs w:val="24"/>
        </w:rPr>
      </w:pPr>
    </w:p>
    <w:p w:rsidR="00B65EA3" w:rsidRPr="00C6091A" w:rsidRDefault="00B65EA3" w:rsidP="00B65EA3">
      <w:pPr>
        <w:spacing w:after="0" w:line="240" w:lineRule="auto"/>
        <w:rPr>
          <w:rFonts w:ascii="Times New Roman" w:hAnsi="Times New Roman"/>
          <w:sz w:val="28"/>
          <w:szCs w:val="28"/>
        </w:rPr>
      </w:pPr>
      <w:r w:rsidRPr="00C6091A">
        <w:rPr>
          <w:rFonts w:ascii="Times New Roman" w:hAnsi="Times New Roman"/>
          <w:sz w:val="28"/>
          <w:szCs w:val="28"/>
        </w:rPr>
        <w:t>О</w:t>
      </w:r>
      <w:r>
        <w:rPr>
          <w:rFonts w:ascii="Times New Roman" w:hAnsi="Times New Roman"/>
          <w:sz w:val="28"/>
          <w:szCs w:val="28"/>
        </w:rPr>
        <w:t>бщепрофессинальная дисциплина (</w:t>
      </w:r>
      <w:r w:rsidRPr="00C6091A">
        <w:rPr>
          <w:rFonts w:ascii="Times New Roman" w:hAnsi="Times New Roman"/>
          <w:sz w:val="28"/>
          <w:szCs w:val="28"/>
        </w:rPr>
        <w:t>учебная дисциплина)</w:t>
      </w:r>
      <w:r>
        <w:rPr>
          <w:rFonts w:ascii="Times New Roman" w:hAnsi="Times New Roman"/>
          <w:sz w:val="28"/>
          <w:szCs w:val="28"/>
        </w:rPr>
        <w:t xml:space="preserve"> </w:t>
      </w:r>
      <w:r w:rsidRPr="00C6091A">
        <w:rPr>
          <w:rFonts w:ascii="Times New Roman" w:hAnsi="Times New Roman"/>
          <w:sz w:val="28"/>
          <w:szCs w:val="28"/>
        </w:rPr>
        <w:t>- Техническое оснащение и организация рабочего  места.</w:t>
      </w:r>
    </w:p>
    <w:p w:rsidR="00B65EA3" w:rsidRPr="00C6091A" w:rsidRDefault="00B65EA3" w:rsidP="00B65EA3">
      <w:pPr>
        <w:spacing w:after="0" w:line="240" w:lineRule="auto"/>
        <w:rPr>
          <w:rFonts w:ascii="Times New Roman" w:hAnsi="Times New Roman"/>
          <w:sz w:val="28"/>
          <w:szCs w:val="28"/>
        </w:rPr>
      </w:pPr>
      <w:r>
        <w:rPr>
          <w:rFonts w:ascii="Times New Roman" w:hAnsi="Times New Roman"/>
          <w:sz w:val="28"/>
          <w:szCs w:val="28"/>
        </w:rPr>
        <w:t>Тема: «</w:t>
      </w:r>
      <w:r w:rsidRPr="00C6091A">
        <w:rPr>
          <w:rFonts w:ascii="Times New Roman" w:hAnsi="Times New Roman"/>
          <w:sz w:val="28"/>
          <w:szCs w:val="28"/>
        </w:rPr>
        <w:t>Сервировка стола</w:t>
      </w:r>
      <w:r>
        <w:rPr>
          <w:rFonts w:ascii="Times New Roman" w:hAnsi="Times New Roman"/>
          <w:sz w:val="28"/>
          <w:szCs w:val="28"/>
        </w:rPr>
        <w:t>»</w:t>
      </w:r>
    </w:p>
    <w:p w:rsidR="00B65EA3" w:rsidRPr="00C6091A" w:rsidRDefault="00B65EA3" w:rsidP="00B65EA3">
      <w:pPr>
        <w:spacing w:after="0" w:line="240" w:lineRule="auto"/>
        <w:rPr>
          <w:rFonts w:ascii="Times New Roman" w:hAnsi="Times New Roman"/>
          <w:sz w:val="28"/>
          <w:szCs w:val="28"/>
        </w:rPr>
      </w:pPr>
      <w:r w:rsidRPr="00C6091A">
        <w:rPr>
          <w:rFonts w:ascii="Times New Roman" w:hAnsi="Times New Roman"/>
          <w:sz w:val="28"/>
          <w:szCs w:val="28"/>
        </w:rPr>
        <w:t>Вид занятия – урок</w:t>
      </w:r>
    </w:p>
    <w:p w:rsidR="00B65EA3" w:rsidRPr="00C6091A" w:rsidRDefault="00B65EA3" w:rsidP="00B65EA3">
      <w:pPr>
        <w:spacing w:after="0" w:line="240" w:lineRule="auto"/>
        <w:rPr>
          <w:rFonts w:ascii="Times New Roman" w:hAnsi="Times New Roman"/>
          <w:sz w:val="28"/>
          <w:szCs w:val="28"/>
        </w:rPr>
      </w:pPr>
      <w:r w:rsidRPr="00C6091A">
        <w:rPr>
          <w:rFonts w:ascii="Times New Roman" w:hAnsi="Times New Roman"/>
          <w:sz w:val="28"/>
          <w:szCs w:val="28"/>
        </w:rPr>
        <w:t>Тип урока</w:t>
      </w:r>
      <w:r>
        <w:rPr>
          <w:rFonts w:ascii="Times New Roman" w:hAnsi="Times New Roman"/>
          <w:sz w:val="28"/>
          <w:szCs w:val="28"/>
        </w:rPr>
        <w:t xml:space="preserve"> </w:t>
      </w:r>
      <w:r w:rsidRPr="00C6091A">
        <w:rPr>
          <w:rFonts w:ascii="Times New Roman" w:hAnsi="Times New Roman"/>
          <w:sz w:val="28"/>
          <w:szCs w:val="28"/>
        </w:rPr>
        <w:t>- демонстрационный.</w:t>
      </w:r>
    </w:p>
    <w:p w:rsidR="00B65EA3" w:rsidRPr="00E134D9" w:rsidRDefault="00B65EA3" w:rsidP="00B65EA3">
      <w:pPr>
        <w:spacing w:after="0" w:line="240" w:lineRule="auto"/>
        <w:rPr>
          <w:rFonts w:ascii="Times New Roman" w:hAnsi="Times New Roman"/>
          <w:b/>
          <w:sz w:val="28"/>
          <w:szCs w:val="28"/>
        </w:rPr>
      </w:pPr>
      <w:r w:rsidRPr="00E134D9">
        <w:rPr>
          <w:rFonts w:ascii="Times New Roman" w:hAnsi="Times New Roman"/>
          <w:b/>
          <w:sz w:val="28"/>
          <w:szCs w:val="28"/>
        </w:rPr>
        <w:t>Цели урока:</w:t>
      </w:r>
    </w:p>
    <w:p w:rsidR="00B65EA3" w:rsidRDefault="00B65EA3" w:rsidP="00B65EA3">
      <w:pPr>
        <w:pStyle w:val="a4"/>
        <w:numPr>
          <w:ilvl w:val="0"/>
          <w:numId w:val="1"/>
        </w:numPr>
        <w:spacing w:after="0" w:line="240" w:lineRule="auto"/>
        <w:rPr>
          <w:rFonts w:ascii="Times New Roman" w:hAnsi="Times New Roman"/>
          <w:sz w:val="28"/>
          <w:szCs w:val="28"/>
        </w:rPr>
      </w:pPr>
      <w:proofErr w:type="gramStart"/>
      <w:r w:rsidRPr="00CE339E">
        <w:rPr>
          <w:rFonts w:ascii="Times New Roman" w:hAnsi="Times New Roman"/>
          <w:b/>
          <w:sz w:val="28"/>
          <w:szCs w:val="28"/>
        </w:rPr>
        <w:t>Обучающая</w:t>
      </w:r>
      <w:proofErr w:type="gramEnd"/>
      <w:r w:rsidRPr="00CE339E">
        <w:rPr>
          <w:rFonts w:ascii="Times New Roman" w:hAnsi="Times New Roman"/>
          <w:b/>
          <w:sz w:val="28"/>
          <w:szCs w:val="28"/>
        </w:rPr>
        <w:t>:</w:t>
      </w:r>
      <w:r>
        <w:rPr>
          <w:rFonts w:ascii="Times New Roman" w:hAnsi="Times New Roman"/>
          <w:sz w:val="28"/>
          <w:szCs w:val="28"/>
        </w:rPr>
        <w:t xml:space="preserve"> -</w:t>
      </w:r>
      <w:r w:rsidRPr="003540FA">
        <w:rPr>
          <w:rFonts w:ascii="Times New Roman" w:hAnsi="Times New Roman"/>
          <w:sz w:val="28"/>
          <w:szCs w:val="28"/>
        </w:rPr>
        <w:t xml:space="preserve"> </w:t>
      </w:r>
      <w:r>
        <w:rPr>
          <w:rFonts w:ascii="Times New Roman" w:hAnsi="Times New Roman"/>
          <w:sz w:val="28"/>
          <w:szCs w:val="28"/>
        </w:rPr>
        <w:t>с</w:t>
      </w:r>
      <w:r w:rsidRPr="003540FA">
        <w:rPr>
          <w:rFonts w:ascii="Times New Roman" w:hAnsi="Times New Roman"/>
          <w:sz w:val="28"/>
          <w:szCs w:val="28"/>
        </w:rPr>
        <w:t xml:space="preserve">оздать условия для ознакомления  обучающимися с </w:t>
      </w:r>
    </w:p>
    <w:p w:rsidR="00B65EA3" w:rsidRDefault="00B65EA3" w:rsidP="00B65EA3">
      <w:pPr>
        <w:pStyle w:val="a4"/>
        <w:spacing w:after="0" w:line="240" w:lineRule="auto"/>
        <w:rPr>
          <w:rFonts w:ascii="Times New Roman" w:hAnsi="Times New Roman"/>
          <w:sz w:val="28"/>
          <w:szCs w:val="28"/>
        </w:rPr>
      </w:pPr>
      <w:r>
        <w:rPr>
          <w:rFonts w:ascii="Times New Roman" w:hAnsi="Times New Roman"/>
          <w:sz w:val="28"/>
          <w:szCs w:val="28"/>
        </w:rPr>
        <w:t xml:space="preserve">                         </w:t>
      </w:r>
      <w:r w:rsidRPr="003540FA">
        <w:rPr>
          <w:rFonts w:ascii="Times New Roman" w:hAnsi="Times New Roman"/>
          <w:sz w:val="28"/>
          <w:szCs w:val="28"/>
        </w:rPr>
        <w:t>понятием «Сервировка стола», с правилами сервировки,</w:t>
      </w:r>
    </w:p>
    <w:p w:rsidR="00B65EA3" w:rsidRDefault="00B65EA3" w:rsidP="00B65EA3">
      <w:pPr>
        <w:pStyle w:val="a4"/>
        <w:spacing w:after="0" w:line="240" w:lineRule="auto"/>
        <w:rPr>
          <w:rFonts w:ascii="Times New Roman" w:hAnsi="Times New Roman"/>
          <w:sz w:val="28"/>
          <w:szCs w:val="28"/>
        </w:rPr>
      </w:pPr>
      <w:r>
        <w:rPr>
          <w:rFonts w:ascii="Times New Roman" w:hAnsi="Times New Roman"/>
          <w:sz w:val="28"/>
          <w:szCs w:val="28"/>
        </w:rPr>
        <w:t xml:space="preserve">                         предметами сервировки;</w:t>
      </w:r>
      <w:r w:rsidRPr="003540FA">
        <w:rPr>
          <w:rFonts w:ascii="Times New Roman" w:hAnsi="Times New Roman"/>
          <w:sz w:val="28"/>
          <w:szCs w:val="28"/>
        </w:rPr>
        <w:t xml:space="preserve"> </w:t>
      </w:r>
    </w:p>
    <w:p w:rsidR="00B65EA3" w:rsidRDefault="00B65EA3" w:rsidP="00B65EA3">
      <w:pPr>
        <w:pStyle w:val="a4"/>
        <w:spacing w:after="0" w:line="240" w:lineRule="auto"/>
        <w:rPr>
          <w:rFonts w:ascii="Times New Roman" w:hAnsi="Times New Roman"/>
          <w:sz w:val="28"/>
          <w:szCs w:val="28"/>
        </w:rPr>
      </w:pPr>
      <w:r>
        <w:rPr>
          <w:rFonts w:ascii="Times New Roman" w:hAnsi="Times New Roman"/>
          <w:sz w:val="28"/>
          <w:szCs w:val="28"/>
        </w:rPr>
        <w:t xml:space="preserve">                      - о</w:t>
      </w:r>
      <w:r w:rsidRPr="003540FA">
        <w:rPr>
          <w:rFonts w:ascii="Times New Roman" w:hAnsi="Times New Roman"/>
          <w:sz w:val="28"/>
          <w:szCs w:val="28"/>
        </w:rPr>
        <w:t>своить полный объем</w:t>
      </w:r>
      <w:r>
        <w:rPr>
          <w:rFonts w:ascii="Times New Roman" w:hAnsi="Times New Roman"/>
          <w:sz w:val="28"/>
          <w:szCs w:val="28"/>
        </w:rPr>
        <w:t xml:space="preserve"> изучаемого материала;</w:t>
      </w:r>
    </w:p>
    <w:p w:rsidR="00B65EA3" w:rsidRDefault="00B65EA3" w:rsidP="00B65EA3">
      <w:pPr>
        <w:pStyle w:val="a4"/>
        <w:spacing w:after="0" w:line="240" w:lineRule="auto"/>
        <w:rPr>
          <w:rFonts w:ascii="Times New Roman" w:hAnsi="Times New Roman"/>
          <w:sz w:val="28"/>
          <w:szCs w:val="28"/>
        </w:rPr>
      </w:pPr>
      <w:r>
        <w:rPr>
          <w:rFonts w:ascii="Times New Roman" w:hAnsi="Times New Roman"/>
          <w:sz w:val="28"/>
          <w:szCs w:val="28"/>
        </w:rPr>
        <w:t xml:space="preserve">                      - формировать профессиональные и общие компетенции.</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2. </w:t>
      </w:r>
      <w:proofErr w:type="gramStart"/>
      <w:r w:rsidRPr="00CE339E">
        <w:rPr>
          <w:rFonts w:ascii="Times New Roman" w:hAnsi="Times New Roman"/>
          <w:b/>
          <w:sz w:val="28"/>
          <w:szCs w:val="28"/>
        </w:rPr>
        <w:t>Развивающая</w:t>
      </w:r>
      <w:proofErr w:type="gramEnd"/>
      <w:r w:rsidRPr="00CE339E">
        <w:rPr>
          <w:rFonts w:ascii="Times New Roman" w:hAnsi="Times New Roman"/>
          <w:b/>
          <w:sz w:val="28"/>
          <w:szCs w:val="28"/>
        </w:rPr>
        <w:t>:</w:t>
      </w:r>
      <w:r>
        <w:rPr>
          <w:rFonts w:ascii="Times New Roman" w:hAnsi="Times New Roman"/>
          <w:sz w:val="28"/>
          <w:szCs w:val="28"/>
        </w:rPr>
        <w:t xml:space="preserve"> - создать условия для развития профессиональных и </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общих компетенций;</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-формировать навыки самостоятельной работы,</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самооценки, взаимооценки, формулированию выводов;</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 развивать художественный вкус.</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3.</w:t>
      </w:r>
      <w:proofErr w:type="gramStart"/>
      <w:r w:rsidRPr="00CE339E">
        <w:rPr>
          <w:rFonts w:ascii="Times New Roman" w:hAnsi="Times New Roman"/>
          <w:b/>
          <w:sz w:val="28"/>
          <w:szCs w:val="28"/>
        </w:rPr>
        <w:t>Воспитательная</w:t>
      </w:r>
      <w:proofErr w:type="gramEnd"/>
      <w:r w:rsidRPr="00CE339E">
        <w:rPr>
          <w:rFonts w:ascii="Times New Roman" w:hAnsi="Times New Roman"/>
          <w:b/>
          <w:sz w:val="28"/>
          <w:szCs w:val="28"/>
        </w:rPr>
        <w:t>:</w:t>
      </w:r>
      <w:r>
        <w:rPr>
          <w:rFonts w:ascii="Times New Roman" w:hAnsi="Times New Roman"/>
          <w:sz w:val="28"/>
          <w:szCs w:val="28"/>
        </w:rPr>
        <w:t xml:space="preserve"> - воспитывать культуру общения в рамках</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профессионального стиля, речевого этикета;</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 в</w:t>
      </w:r>
      <w:r w:rsidRPr="003540FA">
        <w:rPr>
          <w:rFonts w:ascii="Times New Roman" w:hAnsi="Times New Roman"/>
          <w:sz w:val="28"/>
          <w:szCs w:val="28"/>
        </w:rPr>
        <w:t>оспитывать</w:t>
      </w:r>
      <w:r>
        <w:rPr>
          <w:rFonts w:ascii="Times New Roman" w:hAnsi="Times New Roman"/>
          <w:sz w:val="28"/>
          <w:szCs w:val="28"/>
        </w:rPr>
        <w:t xml:space="preserve"> </w:t>
      </w:r>
      <w:r w:rsidRPr="003540FA">
        <w:rPr>
          <w:rFonts w:ascii="Times New Roman" w:hAnsi="Times New Roman"/>
          <w:sz w:val="28"/>
          <w:szCs w:val="28"/>
        </w:rPr>
        <w:t xml:space="preserve"> у </w:t>
      </w:r>
      <w:proofErr w:type="gramStart"/>
      <w:r w:rsidRPr="003540FA">
        <w:rPr>
          <w:rFonts w:ascii="Times New Roman" w:hAnsi="Times New Roman"/>
          <w:sz w:val="28"/>
          <w:szCs w:val="28"/>
        </w:rPr>
        <w:t>обучающихся</w:t>
      </w:r>
      <w:proofErr w:type="gramEnd"/>
      <w:r w:rsidRPr="003540FA">
        <w:rPr>
          <w:rFonts w:ascii="Times New Roman" w:hAnsi="Times New Roman"/>
          <w:sz w:val="28"/>
          <w:szCs w:val="28"/>
        </w:rPr>
        <w:t xml:space="preserve"> ответственность за</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выполненную работу.</w:t>
      </w:r>
    </w:p>
    <w:p w:rsidR="00B65EA3" w:rsidRDefault="00B65EA3" w:rsidP="00B65EA3">
      <w:pPr>
        <w:spacing w:after="0" w:line="240" w:lineRule="auto"/>
        <w:rPr>
          <w:rFonts w:ascii="Times New Roman" w:hAnsi="Times New Roman"/>
          <w:b/>
          <w:sz w:val="28"/>
          <w:szCs w:val="28"/>
        </w:rPr>
      </w:pPr>
      <w:r w:rsidRPr="00E134D9">
        <w:rPr>
          <w:rFonts w:ascii="Times New Roman" w:hAnsi="Times New Roman"/>
          <w:b/>
          <w:sz w:val="28"/>
          <w:szCs w:val="28"/>
        </w:rPr>
        <w:t>Задачи:</w:t>
      </w:r>
    </w:p>
    <w:p w:rsidR="00B65EA3" w:rsidRDefault="00B65EA3" w:rsidP="00B65EA3">
      <w:pPr>
        <w:pStyle w:val="a4"/>
        <w:spacing w:after="0" w:line="240" w:lineRule="auto"/>
        <w:ind w:left="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о</w:t>
      </w:r>
      <w:r w:rsidRPr="003540FA">
        <w:rPr>
          <w:rFonts w:ascii="Times New Roman" w:hAnsi="Times New Roman"/>
          <w:sz w:val="28"/>
          <w:szCs w:val="28"/>
        </w:rPr>
        <w:t>своить полный объем</w:t>
      </w:r>
      <w:r>
        <w:rPr>
          <w:rFonts w:ascii="Times New Roman" w:hAnsi="Times New Roman"/>
          <w:sz w:val="28"/>
          <w:szCs w:val="28"/>
        </w:rPr>
        <w:t xml:space="preserve"> изучаемого материала.</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 формировать навыки самостоятельной работы.</w:t>
      </w:r>
    </w:p>
    <w:p w:rsidR="00B65EA3" w:rsidRDefault="00B65EA3" w:rsidP="00B65EA3">
      <w:pPr>
        <w:pStyle w:val="a3"/>
        <w:rPr>
          <w:sz w:val="28"/>
          <w:szCs w:val="28"/>
        </w:rPr>
      </w:pPr>
      <w:r w:rsidRPr="00987BD8">
        <w:rPr>
          <w:rStyle w:val="a5"/>
          <w:sz w:val="28"/>
          <w:szCs w:val="28"/>
        </w:rPr>
        <w:t>Методы обучения</w:t>
      </w:r>
      <w:r w:rsidRPr="00987BD8">
        <w:rPr>
          <w:sz w:val="28"/>
          <w:szCs w:val="28"/>
        </w:rPr>
        <w:t>:</w:t>
      </w:r>
    </w:p>
    <w:p w:rsidR="00B65EA3" w:rsidRDefault="00B65EA3" w:rsidP="00B65EA3">
      <w:pPr>
        <w:pStyle w:val="a3"/>
        <w:rPr>
          <w:sz w:val="28"/>
          <w:szCs w:val="28"/>
        </w:rPr>
      </w:pPr>
      <w:r>
        <w:rPr>
          <w:sz w:val="28"/>
          <w:szCs w:val="28"/>
        </w:rPr>
        <w:t>-</w:t>
      </w:r>
      <w:r w:rsidRPr="00987BD8">
        <w:rPr>
          <w:sz w:val="28"/>
          <w:szCs w:val="28"/>
        </w:rPr>
        <w:t xml:space="preserve"> словесный</w:t>
      </w:r>
      <w:r w:rsidRPr="00987BD8">
        <w:rPr>
          <w:sz w:val="28"/>
          <w:szCs w:val="28"/>
        </w:rPr>
        <w:br/>
        <w:t>- наглядный</w:t>
      </w:r>
      <w:r w:rsidRPr="00987BD8">
        <w:rPr>
          <w:sz w:val="28"/>
          <w:szCs w:val="28"/>
        </w:rPr>
        <w:br/>
        <w:t>- практический</w:t>
      </w:r>
    </w:p>
    <w:p w:rsidR="00B65EA3" w:rsidRPr="00CE339E" w:rsidRDefault="00B65EA3" w:rsidP="00B65EA3">
      <w:pPr>
        <w:spacing w:after="0" w:line="240" w:lineRule="auto"/>
        <w:rPr>
          <w:rFonts w:ascii="Times New Roman" w:hAnsi="Times New Roman"/>
          <w:sz w:val="28"/>
          <w:szCs w:val="28"/>
        </w:rPr>
      </w:pPr>
      <w:proofErr w:type="gramStart"/>
      <w:r w:rsidRPr="00CE339E">
        <w:rPr>
          <w:rFonts w:ascii="Times New Roman" w:hAnsi="Times New Roman"/>
          <w:b/>
          <w:sz w:val="28"/>
          <w:szCs w:val="28"/>
        </w:rPr>
        <w:t>Методическое и дидактическое обеспечение занятия:</w:t>
      </w:r>
      <w:r>
        <w:rPr>
          <w:rFonts w:ascii="Times New Roman" w:hAnsi="Times New Roman"/>
          <w:sz w:val="28"/>
          <w:szCs w:val="28"/>
        </w:rPr>
        <w:t xml:space="preserve"> конспекты, пишущие принадлежности, </w:t>
      </w:r>
      <w:proofErr w:type="spellStart"/>
      <w:r>
        <w:rPr>
          <w:rFonts w:ascii="Times New Roman" w:hAnsi="Times New Roman"/>
          <w:sz w:val="28"/>
          <w:szCs w:val="28"/>
        </w:rPr>
        <w:t>мультимедийный</w:t>
      </w:r>
      <w:proofErr w:type="spellEnd"/>
      <w:r>
        <w:rPr>
          <w:rFonts w:ascii="Times New Roman" w:hAnsi="Times New Roman"/>
          <w:sz w:val="28"/>
          <w:szCs w:val="28"/>
        </w:rPr>
        <w:t xml:space="preserve"> проектор</w:t>
      </w:r>
      <w:r w:rsidRPr="00CE339E">
        <w:rPr>
          <w:rFonts w:ascii="Times New Roman" w:hAnsi="Times New Roman"/>
          <w:sz w:val="28"/>
          <w:szCs w:val="28"/>
        </w:rPr>
        <w:t xml:space="preserve">, </w:t>
      </w:r>
      <w:r>
        <w:rPr>
          <w:rFonts w:ascii="Times New Roman" w:hAnsi="Times New Roman"/>
          <w:sz w:val="28"/>
          <w:szCs w:val="28"/>
        </w:rPr>
        <w:t xml:space="preserve"> кроссворд</w:t>
      </w:r>
      <w:r w:rsidRPr="00CE339E">
        <w:rPr>
          <w:rFonts w:ascii="Times New Roman" w:hAnsi="Times New Roman"/>
          <w:sz w:val="28"/>
          <w:szCs w:val="28"/>
        </w:rPr>
        <w:t>,  фото сервиров</w:t>
      </w:r>
      <w:r>
        <w:rPr>
          <w:rFonts w:ascii="Times New Roman" w:hAnsi="Times New Roman"/>
          <w:sz w:val="28"/>
          <w:szCs w:val="28"/>
        </w:rPr>
        <w:t>ок столов</w:t>
      </w:r>
      <w:r w:rsidRPr="00CE339E">
        <w:rPr>
          <w:rFonts w:ascii="Times New Roman" w:hAnsi="Times New Roman"/>
          <w:sz w:val="28"/>
          <w:szCs w:val="28"/>
        </w:rPr>
        <w:t xml:space="preserve">, </w:t>
      </w:r>
      <w:r>
        <w:rPr>
          <w:rFonts w:ascii="Times New Roman" w:hAnsi="Times New Roman"/>
          <w:sz w:val="28"/>
          <w:szCs w:val="28"/>
        </w:rPr>
        <w:t>посуда, приборы, столовое белье, план-конспект учебного занятия.</w:t>
      </w:r>
      <w:proofErr w:type="gramEnd"/>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0"/>
          <w:szCs w:val="20"/>
        </w:rPr>
      </w:pPr>
    </w:p>
    <w:p w:rsidR="00B65EA3" w:rsidRPr="00AF34BD" w:rsidRDefault="00B65EA3" w:rsidP="00B65EA3">
      <w:pPr>
        <w:spacing w:after="0" w:line="240" w:lineRule="auto"/>
        <w:jc w:val="center"/>
        <w:rPr>
          <w:rFonts w:ascii="Times New Roman" w:hAnsi="Times New Roman"/>
          <w:b/>
          <w:sz w:val="28"/>
          <w:szCs w:val="28"/>
        </w:rPr>
      </w:pPr>
      <w:r w:rsidRPr="00AF34BD">
        <w:rPr>
          <w:rFonts w:ascii="Times New Roman" w:hAnsi="Times New Roman"/>
          <w:b/>
          <w:sz w:val="28"/>
          <w:szCs w:val="28"/>
        </w:rPr>
        <w:t xml:space="preserve"> ХОД УРОКА.</w:t>
      </w:r>
    </w:p>
    <w:p w:rsidR="00B65EA3" w:rsidRDefault="00B65EA3" w:rsidP="00B65EA3">
      <w:pPr>
        <w:spacing w:after="0" w:line="240" w:lineRule="auto"/>
        <w:rPr>
          <w:rFonts w:ascii="Times New Roman" w:hAnsi="Times New Roman"/>
          <w:sz w:val="20"/>
          <w:szCs w:val="20"/>
        </w:rPr>
      </w:pPr>
    </w:p>
    <w:p w:rsidR="00B65EA3" w:rsidRPr="005B12BB" w:rsidRDefault="00B65EA3" w:rsidP="00B65EA3">
      <w:pPr>
        <w:spacing w:after="0" w:line="240" w:lineRule="auto"/>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3969"/>
        <w:gridCol w:w="2356"/>
        <w:gridCol w:w="1719"/>
      </w:tblGrid>
      <w:tr w:rsidR="00B65EA3" w:rsidRPr="00F06FAB" w:rsidTr="00353938">
        <w:tc>
          <w:tcPr>
            <w:tcW w:w="797" w:type="pct"/>
          </w:tcPr>
          <w:p w:rsidR="00B65EA3" w:rsidRPr="00B3660E" w:rsidRDefault="00B65EA3" w:rsidP="00353938">
            <w:pPr>
              <w:spacing w:after="0" w:line="240" w:lineRule="auto"/>
              <w:rPr>
                <w:rFonts w:ascii="Times New Roman" w:hAnsi="Times New Roman"/>
                <w:b/>
                <w:sz w:val="24"/>
                <w:szCs w:val="24"/>
              </w:rPr>
            </w:pPr>
            <w:r w:rsidRPr="00B3660E">
              <w:rPr>
                <w:rFonts w:ascii="Times New Roman" w:hAnsi="Times New Roman"/>
                <w:b/>
                <w:sz w:val="24"/>
                <w:szCs w:val="24"/>
              </w:rPr>
              <w:t>Этапы деятельности</w:t>
            </w:r>
          </w:p>
        </w:tc>
        <w:tc>
          <w:tcPr>
            <w:tcW w:w="2073" w:type="pct"/>
          </w:tcPr>
          <w:p w:rsidR="00B65EA3" w:rsidRPr="00B3660E" w:rsidRDefault="00B65EA3" w:rsidP="00353938">
            <w:pPr>
              <w:spacing w:after="0" w:line="240" w:lineRule="auto"/>
              <w:rPr>
                <w:rFonts w:ascii="Times New Roman" w:hAnsi="Times New Roman"/>
                <w:b/>
                <w:sz w:val="24"/>
                <w:szCs w:val="24"/>
              </w:rPr>
            </w:pPr>
            <w:r w:rsidRPr="00B3660E">
              <w:rPr>
                <w:rFonts w:ascii="Times New Roman" w:hAnsi="Times New Roman"/>
                <w:b/>
                <w:sz w:val="24"/>
                <w:szCs w:val="24"/>
              </w:rPr>
              <w:t>Деятельность преподавателя</w:t>
            </w:r>
          </w:p>
        </w:tc>
        <w:tc>
          <w:tcPr>
            <w:tcW w:w="1231" w:type="pct"/>
          </w:tcPr>
          <w:p w:rsidR="00B65EA3" w:rsidRPr="00B3660E" w:rsidRDefault="00B65EA3" w:rsidP="00353938">
            <w:pPr>
              <w:spacing w:after="0" w:line="240" w:lineRule="auto"/>
              <w:rPr>
                <w:rFonts w:ascii="Times New Roman" w:hAnsi="Times New Roman"/>
                <w:b/>
                <w:sz w:val="24"/>
                <w:szCs w:val="24"/>
              </w:rPr>
            </w:pPr>
            <w:r w:rsidRPr="00B3660E">
              <w:rPr>
                <w:rFonts w:ascii="Times New Roman" w:hAnsi="Times New Roman"/>
                <w:b/>
                <w:sz w:val="24"/>
                <w:szCs w:val="24"/>
              </w:rPr>
              <w:t xml:space="preserve">Деятельность </w:t>
            </w:r>
            <w:proofErr w:type="gramStart"/>
            <w:r w:rsidRPr="00B3660E">
              <w:rPr>
                <w:rFonts w:ascii="Times New Roman" w:hAnsi="Times New Roman"/>
                <w:b/>
                <w:sz w:val="24"/>
                <w:szCs w:val="24"/>
              </w:rPr>
              <w:t>обучающихся</w:t>
            </w:r>
            <w:proofErr w:type="gramEnd"/>
          </w:p>
        </w:tc>
        <w:tc>
          <w:tcPr>
            <w:tcW w:w="898" w:type="pct"/>
          </w:tcPr>
          <w:p w:rsidR="00B65EA3" w:rsidRPr="00B3660E" w:rsidRDefault="00B65EA3" w:rsidP="00353938">
            <w:pPr>
              <w:spacing w:after="0" w:line="240" w:lineRule="auto"/>
              <w:rPr>
                <w:rFonts w:ascii="Times New Roman" w:hAnsi="Times New Roman"/>
                <w:b/>
                <w:sz w:val="24"/>
                <w:szCs w:val="24"/>
              </w:rPr>
            </w:pPr>
            <w:r w:rsidRPr="00B3660E">
              <w:rPr>
                <w:rFonts w:ascii="Times New Roman" w:hAnsi="Times New Roman"/>
                <w:b/>
                <w:sz w:val="24"/>
                <w:szCs w:val="24"/>
              </w:rPr>
              <w:t>Примечание</w:t>
            </w:r>
          </w:p>
        </w:tc>
      </w:tr>
      <w:tr w:rsidR="00B65EA3" w:rsidRPr="00F06FAB" w:rsidTr="00353938">
        <w:tc>
          <w:tcPr>
            <w:tcW w:w="797" w:type="pct"/>
          </w:tcPr>
          <w:p w:rsidR="00B65EA3" w:rsidRPr="00F06FAB" w:rsidRDefault="00B65EA3" w:rsidP="00353938">
            <w:pPr>
              <w:spacing w:after="0" w:line="240" w:lineRule="auto"/>
              <w:rPr>
                <w:rFonts w:ascii="Times New Roman" w:hAnsi="Times New Roman"/>
                <w:b/>
                <w:sz w:val="24"/>
                <w:szCs w:val="24"/>
              </w:rPr>
            </w:pPr>
            <w:r w:rsidRPr="00F06FAB">
              <w:rPr>
                <w:rFonts w:ascii="Times New Roman" w:hAnsi="Times New Roman"/>
                <w:b/>
                <w:sz w:val="24"/>
                <w:szCs w:val="24"/>
              </w:rPr>
              <w:t>1.Организационный момент</w:t>
            </w:r>
          </w:p>
        </w:tc>
        <w:tc>
          <w:tcPr>
            <w:tcW w:w="2073" w:type="pct"/>
          </w:tcPr>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sz w:val="24"/>
                <w:szCs w:val="24"/>
              </w:rPr>
              <w:t>приветствие</w:t>
            </w:r>
          </w:p>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sz w:val="24"/>
                <w:szCs w:val="24"/>
              </w:rPr>
              <w:t>проверка присутствующих</w:t>
            </w:r>
          </w:p>
        </w:tc>
        <w:tc>
          <w:tcPr>
            <w:tcW w:w="1231" w:type="pct"/>
          </w:tcPr>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sz w:val="24"/>
                <w:szCs w:val="24"/>
              </w:rPr>
              <w:t>приветствие</w:t>
            </w:r>
          </w:p>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sz w:val="24"/>
                <w:szCs w:val="24"/>
              </w:rPr>
              <w:t>староста сообщает о количестве присутствующих</w:t>
            </w:r>
          </w:p>
        </w:tc>
        <w:tc>
          <w:tcPr>
            <w:tcW w:w="898" w:type="pct"/>
          </w:tcPr>
          <w:p w:rsidR="00B65EA3" w:rsidRPr="00F06FAB" w:rsidRDefault="00B65EA3" w:rsidP="00353938">
            <w:pPr>
              <w:spacing w:after="0" w:line="240" w:lineRule="auto"/>
              <w:rPr>
                <w:rFonts w:ascii="Times New Roman" w:hAnsi="Times New Roman"/>
                <w:sz w:val="28"/>
                <w:szCs w:val="28"/>
              </w:rPr>
            </w:pPr>
          </w:p>
        </w:tc>
      </w:tr>
      <w:tr w:rsidR="00B65EA3" w:rsidRPr="00F06FAB" w:rsidTr="00353938">
        <w:tc>
          <w:tcPr>
            <w:tcW w:w="797" w:type="pct"/>
          </w:tcPr>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b/>
                <w:sz w:val="24"/>
                <w:szCs w:val="24"/>
              </w:rPr>
              <w:t>2.Определение темы и целепологание</w:t>
            </w:r>
            <w:r w:rsidRPr="00F06FAB">
              <w:rPr>
                <w:rFonts w:ascii="Times New Roman" w:hAnsi="Times New Roman"/>
                <w:sz w:val="24"/>
                <w:szCs w:val="24"/>
              </w:rPr>
              <w:t>.</w:t>
            </w:r>
          </w:p>
        </w:tc>
        <w:tc>
          <w:tcPr>
            <w:tcW w:w="2073" w:type="pct"/>
          </w:tcPr>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Чтобы узнать тему нашего занятия предлагаю сначала отгадать кроссворд и найти ключевое слово.</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Сегодня вы сами будете оценивать себя и своих товарищей. Вам будут раздаваться  фишки на каждый правильный ответ</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Вопросы к кроссворду:</w:t>
            </w:r>
          </w:p>
          <w:p w:rsidR="00B65EA3" w:rsidRPr="00F06FAB" w:rsidRDefault="00B65EA3" w:rsidP="00353938">
            <w:pPr>
              <w:pStyle w:val="a3"/>
              <w:spacing w:before="0" w:beforeAutospacing="0" w:after="0" w:afterAutospacing="0"/>
              <w:rPr>
                <w:sz w:val="20"/>
                <w:szCs w:val="20"/>
              </w:rPr>
            </w:pPr>
            <w:r w:rsidRPr="00F06FAB">
              <w:rPr>
                <w:sz w:val="20"/>
                <w:szCs w:val="20"/>
              </w:rPr>
              <w:t>1.</w:t>
            </w:r>
            <w:proofErr w:type="gramStart"/>
            <w:r w:rsidRPr="00F06FAB">
              <w:rPr>
                <w:sz w:val="20"/>
                <w:szCs w:val="20"/>
              </w:rPr>
              <w:t>Самое</w:t>
            </w:r>
            <w:proofErr w:type="gramEnd"/>
            <w:r w:rsidRPr="00F06FAB">
              <w:rPr>
                <w:sz w:val="20"/>
                <w:szCs w:val="20"/>
              </w:rPr>
              <w:t xml:space="preserve"> распространенное ПОП.</w:t>
            </w:r>
          </w:p>
          <w:p w:rsidR="00B65EA3" w:rsidRPr="00F06FAB" w:rsidRDefault="00B65EA3" w:rsidP="00353938">
            <w:pPr>
              <w:pStyle w:val="a3"/>
              <w:spacing w:before="0" w:beforeAutospacing="0" w:after="0" w:afterAutospacing="0"/>
              <w:rPr>
                <w:sz w:val="20"/>
                <w:szCs w:val="20"/>
              </w:rPr>
            </w:pPr>
            <w:r w:rsidRPr="00F06FAB">
              <w:rPr>
                <w:sz w:val="20"/>
                <w:szCs w:val="20"/>
              </w:rPr>
              <w:t xml:space="preserve">2.Старшая сестра пиалы. </w:t>
            </w:r>
          </w:p>
          <w:p w:rsidR="00B65EA3" w:rsidRPr="00F06FAB" w:rsidRDefault="00B65EA3" w:rsidP="00353938">
            <w:pPr>
              <w:pStyle w:val="a3"/>
              <w:spacing w:before="0" w:beforeAutospacing="0" w:after="0" w:afterAutospacing="0"/>
              <w:rPr>
                <w:sz w:val="20"/>
                <w:szCs w:val="20"/>
              </w:rPr>
            </w:pPr>
            <w:r w:rsidRPr="00F06FAB">
              <w:rPr>
                <w:sz w:val="20"/>
                <w:szCs w:val="20"/>
              </w:rPr>
              <w:t>3.Из какого материала изготавливают тарелки.</w:t>
            </w:r>
          </w:p>
          <w:p w:rsidR="00B65EA3" w:rsidRPr="00F06FAB" w:rsidRDefault="00B65EA3" w:rsidP="00353938">
            <w:pPr>
              <w:pStyle w:val="a3"/>
              <w:spacing w:before="0" w:beforeAutospacing="0" w:after="0" w:afterAutospacing="0"/>
              <w:rPr>
                <w:sz w:val="20"/>
                <w:szCs w:val="20"/>
              </w:rPr>
            </w:pPr>
            <w:r w:rsidRPr="00F06FAB">
              <w:rPr>
                <w:sz w:val="20"/>
                <w:szCs w:val="20"/>
              </w:rPr>
              <w:t xml:space="preserve">4.На ПОП сочетаются </w:t>
            </w:r>
            <w:proofErr w:type="gramStart"/>
            <w:r w:rsidRPr="00F06FAB">
              <w:rPr>
                <w:sz w:val="20"/>
                <w:szCs w:val="20"/>
              </w:rPr>
              <w:t>производственная</w:t>
            </w:r>
            <w:proofErr w:type="gramEnd"/>
            <w:r w:rsidRPr="00F06FAB">
              <w:rPr>
                <w:sz w:val="20"/>
                <w:szCs w:val="20"/>
              </w:rPr>
              <w:t xml:space="preserve"> и торговая …..</w:t>
            </w:r>
          </w:p>
          <w:p w:rsidR="00B65EA3" w:rsidRPr="00F06FAB" w:rsidRDefault="00B65EA3" w:rsidP="00353938">
            <w:pPr>
              <w:pStyle w:val="a3"/>
              <w:spacing w:before="0" w:beforeAutospacing="0" w:after="0" w:afterAutospacing="0"/>
              <w:rPr>
                <w:sz w:val="20"/>
                <w:szCs w:val="20"/>
              </w:rPr>
            </w:pPr>
            <w:r w:rsidRPr="00F06FAB">
              <w:rPr>
                <w:sz w:val="20"/>
                <w:szCs w:val="20"/>
              </w:rPr>
              <w:t xml:space="preserve">5.Емкость для распития шампанского. </w:t>
            </w:r>
          </w:p>
          <w:p w:rsidR="00B65EA3" w:rsidRPr="00F06FAB" w:rsidRDefault="00B65EA3" w:rsidP="00353938">
            <w:pPr>
              <w:pStyle w:val="a3"/>
              <w:spacing w:before="0" w:beforeAutospacing="0" w:after="0" w:afterAutospacing="0"/>
              <w:rPr>
                <w:sz w:val="20"/>
                <w:szCs w:val="20"/>
              </w:rPr>
            </w:pPr>
            <w:r w:rsidRPr="00F06FAB">
              <w:rPr>
                <w:sz w:val="20"/>
                <w:szCs w:val="20"/>
              </w:rPr>
              <w:t xml:space="preserve">6.Форма блюда, но не </w:t>
            </w:r>
            <w:proofErr w:type="gramStart"/>
            <w:r w:rsidRPr="00F06FAB">
              <w:rPr>
                <w:sz w:val="20"/>
                <w:szCs w:val="20"/>
              </w:rPr>
              <w:t>круглое</w:t>
            </w:r>
            <w:proofErr w:type="gramEnd"/>
            <w:r w:rsidRPr="00F06FAB">
              <w:rPr>
                <w:sz w:val="20"/>
                <w:szCs w:val="20"/>
              </w:rPr>
              <w:t xml:space="preserve">. </w:t>
            </w:r>
          </w:p>
          <w:p w:rsidR="00B65EA3" w:rsidRPr="00F06FAB" w:rsidRDefault="00B65EA3" w:rsidP="00353938">
            <w:pPr>
              <w:pStyle w:val="a3"/>
              <w:spacing w:before="0" w:beforeAutospacing="0" w:after="0" w:afterAutospacing="0"/>
              <w:rPr>
                <w:sz w:val="20"/>
                <w:szCs w:val="20"/>
              </w:rPr>
            </w:pPr>
            <w:r w:rsidRPr="00F06FAB">
              <w:rPr>
                <w:sz w:val="20"/>
                <w:szCs w:val="20"/>
              </w:rPr>
              <w:t xml:space="preserve">7. Емкость для воды. </w:t>
            </w:r>
          </w:p>
          <w:p w:rsidR="00B65EA3" w:rsidRPr="00F06FAB" w:rsidRDefault="00B65EA3" w:rsidP="00353938">
            <w:pPr>
              <w:pStyle w:val="a3"/>
              <w:spacing w:before="0" w:beforeAutospacing="0" w:after="0" w:afterAutospacing="0"/>
              <w:rPr>
                <w:sz w:val="20"/>
                <w:szCs w:val="20"/>
              </w:rPr>
            </w:pPr>
            <w:r w:rsidRPr="00F06FAB">
              <w:rPr>
                <w:sz w:val="20"/>
                <w:szCs w:val="20"/>
              </w:rPr>
              <w:t xml:space="preserve">8.Посуда, для  употребления 1 блюда. </w:t>
            </w:r>
          </w:p>
          <w:p w:rsidR="00B65EA3" w:rsidRPr="00F06FAB" w:rsidRDefault="00B65EA3" w:rsidP="00353938">
            <w:pPr>
              <w:pStyle w:val="a3"/>
              <w:spacing w:before="0" w:beforeAutospacing="0" w:after="0" w:afterAutospacing="0"/>
              <w:rPr>
                <w:sz w:val="20"/>
                <w:szCs w:val="20"/>
              </w:rPr>
            </w:pPr>
            <w:r w:rsidRPr="00F06FAB">
              <w:rPr>
                <w:sz w:val="20"/>
                <w:szCs w:val="20"/>
              </w:rPr>
              <w:t xml:space="preserve">9.Столовый прибор. </w:t>
            </w:r>
          </w:p>
          <w:p w:rsidR="00B65EA3" w:rsidRPr="00F06FAB" w:rsidRDefault="00B65EA3" w:rsidP="00353938">
            <w:pPr>
              <w:pStyle w:val="a3"/>
              <w:spacing w:before="0" w:beforeAutospacing="0" w:after="0" w:afterAutospacing="0"/>
              <w:rPr>
                <w:sz w:val="20"/>
                <w:szCs w:val="20"/>
              </w:rPr>
            </w:pPr>
            <w:r w:rsidRPr="00F06FAB">
              <w:rPr>
                <w:sz w:val="20"/>
                <w:szCs w:val="20"/>
              </w:rPr>
              <w:t xml:space="preserve">10.При помощи чего ПОП увеличивают реализацию своей продукции.                                                                               </w:t>
            </w:r>
          </w:p>
          <w:p w:rsidR="00B65EA3" w:rsidRPr="00F06FAB" w:rsidRDefault="00B65EA3" w:rsidP="00353938">
            <w:pPr>
              <w:pStyle w:val="a3"/>
              <w:spacing w:before="0" w:beforeAutospacing="0" w:after="0" w:afterAutospacing="0"/>
              <w:rPr>
                <w:sz w:val="20"/>
                <w:szCs w:val="20"/>
              </w:rPr>
            </w:pPr>
            <w:r w:rsidRPr="00F06FAB">
              <w:rPr>
                <w:sz w:val="20"/>
                <w:szCs w:val="20"/>
              </w:rPr>
              <w:t>11.Группировка ПОП по типам, мощности, вместимости.</w:t>
            </w:r>
          </w:p>
          <w:p w:rsidR="00B65EA3" w:rsidRPr="00F06FAB" w:rsidRDefault="00B65EA3" w:rsidP="00353938">
            <w:pPr>
              <w:pStyle w:val="a3"/>
              <w:spacing w:before="0" w:beforeAutospacing="0" w:after="0" w:afterAutospacing="0"/>
              <w:rPr>
                <w:sz w:val="20"/>
                <w:szCs w:val="20"/>
              </w:rPr>
            </w:pPr>
            <w:r w:rsidRPr="00F06FAB">
              <w:rPr>
                <w:sz w:val="20"/>
                <w:szCs w:val="20"/>
              </w:rPr>
              <w:t xml:space="preserve">12.Количество блюд и напитков, предложенных на предприятиях общественного питания потребителю. </w:t>
            </w:r>
          </w:p>
          <w:p w:rsidR="00B65EA3" w:rsidRPr="00F06FAB" w:rsidRDefault="00B65EA3" w:rsidP="00353938">
            <w:pPr>
              <w:pStyle w:val="a3"/>
              <w:spacing w:before="0" w:beforeAutospacing="0" w:after="0" w:afterAutospacing="0"/>
              <w:rPr>
                <w:sz w:val="20"/>
                <w:szCs w:val="20"/>
              </w:rPr>
            </w:pPr>
            <w:r w:rsidRPr="00F06FAB">
              <w:rPr>
                <w:sz w:val="20"/>
                <w:szCs w:val="20"/>
              </w:rPr>
              <w:t>13.</w:t>
            </w:r>
            <w:proofErr w:type="gramStart"/>
            <w:r w:rsidRPr="00F06FAB">
              <w:rPr>
                <w:sz w:val="20"/>
                <w:szCs w:val="20"/>
              </w:rPr>
              <w:t>Помещение</w:t>
            </w:r>
            <w:proofErr w:type="gramEnd"/>
            <w:r w:rsidRPr="00F06FAB">
              <w:rPr>
                <w:sz w:val="20"/>
                <w:szCs w:val="20"/>
              </w:rPr>
              <w:t xml:space="preserve"> предназначенное для кратковременного ожидания начала обслуживания. </w:t>
            </w:r>
          </w:p>
          <w:p w:rsidR="00B65EA3" w:rsidRPr="00F06FAB" w:rsidRDefault="00B65EA3" w:rsidP="00353938">
            <w:pPr>
              <w:pStyle w:val="a3"/>
              <w:spacing w:before="0" w:beforeAutospacing="0" w:after="0" w:afterAutospacing="0"/>
              <w:rPr>
                <w:sz w:val="20"/>
                <w:szCs w:val="20"/>
              </w:rPr>
            </w:pPr>
            <w:r w:rsidRPr="00F06FAB">
              <w:rPr>
                <w:sz w:val="20"/>
                <w:szCs w:val="20"/>
              </w:rPr>
              <w:t xml:space="preserve"> 14. Одно из основных средств рекламы.</w:t>
            </w:r>
          </w:p>
          <w:p w:rsidR="00B65EA3" w:rsidRPr="00F06FAB" w:rsidRDefault="00B65EA3" w:rsidP="00353938">
            <w:pPr>
              <w:pStyle w:val="a3"/>
              <w:spacing w:before="0" w:beforeAutospacing="0" w:after="0" w:afterAutospacing="0"/>
              <w:rPr>
                <w:sz w:val="20"/>
                <w:szCs w:val="20"/>
              </w:rPr>
            </w:pPr>
            <w:r w:rsidRPr="00F06FAB">
              <w:rPr>
                <w:sz w:val="20"/>
                <w:szCs w:val="20"/>
              </w:rPr>
              <w:t xml:space="preserve"> 15.Помещение, в котором у посетителей появляется возможность снять верхнюю одежду, поправить прическу, сменить обувь.        </w:t>
            </w:r>
          </w:p>
          <w:p w:rsidR="00B65EA3" w:rsidRPr="00F06FAB" w:rsidRDefault="00B65EA3" w:rsidP="00353938">
            <w:pPr>
              <w:pStyle w:val="a3"/>
              <w:spacing w:before="0" w:beforeAutospacing="0" w:after="0" w:afterAutospacing="0"/>
              <w:rPr>
                <w:sz w:val="20"/>
                <w:szCs w:val="20"/>
              </w:rPr>
            </w:pPr>
            <w:r w:rsidRPr="00F06FAB">
              <w:rPr>
                <w:sz w:val="20"/>
                <w:szCs w:val="20"/>
              </w:rPr>
              <w:t xml:space="preserve">16.Основной метод рекламы. </w:t>
            </w:r>
          </w:p>
          <w:p w:rsidR="00B65EA3" w:rsidRPr="00F06FAB" w:rsidRDefault="00B65EA3" w:rsidP="00353938">
            <w:pPr>
              <w:pStyle w:val="a3"/>
              <w:spacing w:before="0" w:beforeAutospacing="0" w:after="0" w:afterAutospacing="0"/>
              <w:rPr>
                <w:sz w:val="20"/>
                <w:szCs w:val="20"/>
              </w:rPr>
            </w:pPr>
            <w:r w:rsidRPr="00F06FAB">
              <w:rPr>
                <w:sz w:val="20"/>
                <w:szCs w:val="20"/>
              </w:rPr>
              <w:t>17. Перечень блюд, кулинарных и мучных кондитерских изделий, предлагаемых покупателю на ПОП в течени</w:t>
            </w:r>
            <w:proofErr w:type="gramStart"/>
            <w:r w:rsidRPr="00F06FAB">
              <w:rPr>
                <w:sz w:val="20"/>
                <w:szCs w:val="20"/>
              </w:rPr>
              <w:t>и</w:t>
            </w:r>
            <w:proofErr w:type="gramEnd"/>
            <w:r w:rsidRPr="00F06FAB">
              <w:rPr>
                <w:sz w:val="20"/>
                <w:szCs w:val="20"/>
              </w:rPr>
              <w:t xml:space="preserve"> дня. </w:t>
            </w:r>
          </w:p>
          <w:p w:rsidR="00B65EA3" w:rsidRDefault="00B65EA3" w:rsidP="00353938">
            <w:pPr>
              <w:pStyle w:val="a3"/>
              <w:spacing w:before="0" w:beforeAutospacing="0" w:after="0" w:afterAutospacing="0"/>
              <w:rPr>
                <w:sz w:val="20"/>
                <w:szCs w:val="20"/>
              </w:rPr>
            </w:pPr>
            <w:r>
              <w:rPr>
                <w:sz w:val="20"/>
                <w:szCs w:val="20"/>
              </w:rPr>
              <w:t>(слайд №1</w:t>
            </w:r>
            <w:r w:rsidRPr="00F06FAB">
              <w:rPr>
                <w:sz w:val="20"/>
                <w:szCs w:val="20"/>
              </w:rPr>
              <w:t>)</w:t>
            </w:r>
          </w:p>
          <w:p w:rsidR="00B65EA3" w:rsidRDefault="00B65EA3" w:rsidP="00353938">
            <w:pPr>
              <w:pStyle w:val="a3"/>
              <w:spacing w:before="0" w:beforeAutospacing="0" w:after="0" w:afterAutospacing="0"/>
              <w:rPr>
                <w:sz w:val="20"/>
                <w:szCs w:val="20"/>
              </w:rPr>
            </w:pPr>
            <w:r>
              <w:rPr>
                <w:sz w:val="20"/>
                <w:szCs w:val="20"/>
              </w:rPr>
              <w:t>Тема нашего занятия « Сервировка стола»</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лайд №2)</w:t>
            </w: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r w:rsidRPr="00F06FAB">
              <w:rPr>
                <w:sz w:val="20"/>
                <w:szCs w:val="20"/>
              </w:rPr>
              <w:t>Какие цели мы должны поставить  перед собой при изучении нашей темы урока?</w:t>
            </w: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Default="00B65EA3" w:rsidP="00353938">
            <w:pPr>
              <w:pStyle w:val="a3"/>
              <w:spacing w:before="0" w:beforeAutospacing="0" w:after="0" w:afterAutospacing="0"/>
              <w:rPr>
                <w:sz w:val="20"/>
                <w:szCs w:val="20"/>
              </w:rPr>
            </w:pPr>
          </w:p>
          <w:p w:rsidR="00B65EA3"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r w:rsidRPr="00F06FAB">
              <w:rPr>
                <w:sz w:val="20"/>
                <w:szCs w:val="20"/>
              </w:rPr>
              <w:t>Вы правы. Цели нашего урока:</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1.Создать условия для ознакомления  обучающимися с понятием «Сервировка стола», с правилами сервировки, предметами сервировки. Освоить полный объем изучаемого материала. Формировать профессиональные и общие компетенции.</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2. Создать условия для развития профессиональных и общих компетенций. Формировать навыки самостоятельной работы,</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самооценки, взаимооценки, формулированию выводов. Развивать художественный вкус.</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3.Воспитывать культуру общения в рамках профессионального стиля, речевого этикета.</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Воспитывать  у обучающихся ответственность за</w:t>
            </w:r>
            <w:r>
              <w:rPr>
                <w:rFonts w:ascii="Times New Roman" w:hAnsi="Times New Roman"/>
                <w:sz w:val="20"/>
                <w:szCs w:val="20"/>
              </w:rPr>
              <w:t xml:space="preserve"> </w:t>
            </w:r>
            <w:r w:rsidRPr="00F06FAB">
              <w:rPr>
                <w:rFonts w:ascii="Times New Roman" w:hAnsi="Times New Roman"/>
                <w:sz w:val="20"/>
                <w:szCs w:val="20"/>
              </w:rPr>
              <w:t>выполненную работу</w:t>
            </w:r>
            <w:proofErr w:type="gramStart"/>
            <w:r w:rsidRPr="00F06FAB">
              <w:rPr>
                <w:rFonts w:ascii="Times New Roman" w:hAnsi="Times New Roman"/>
                <w:sz w:val="20"/>
                <w:szCs w:val="20"/>
              </w:rPr>
              <w:t>.</w:t>
            </w:r>
            <w:proofErr w:type="gramEnd"/>
            <w:r w:rsidRPr="00F06FAB">
              <w:rPr>
                <w:rFonts w:ascii="Times New Roman" w:hAnsi="Times New Roman"/>
                <w:sz w:val="20"/>
                <w:szCs w:val="20"/>
              </w:rPr>
              <w:t xml:space="preserve"> ( </w:t>
            </w:r>
            <w:proofErr w:type="gramStart"/>
            <w:r w:rsidRPr="00F06FAB">
              <w:rPr>
                <w:rFonts w:ascii="Times New Roman" w:hAnsi="Times New Roman"/>
                <w:sz w:val="20"/>
                <w:szCs w:val="20"/>
              </w:rPr>
              <w:t>с</w:t>
            </w:r>
            <w:proofErr w:type="gramEnd"/>
            <w:r w:rsidRPr="00F06FAB">
              <w:rPr>
                <w:rFonts w:ascii="Times New Roman" w:hAnsi="Times New Roman"/>
                <w:sz w:val="20"/>
                <w:szCs w:val="20"/>
              </w:rPr>
              <w:t>лайд №3)</w:t>
            </w:r>
          </w:p>
        </w:tc>
        <w:tc>
          <w:tcPr>
            <w:tcW w:w="1231" w:type="pct"/>
          </w:tcPr>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lastRenderedPageBreak/>
              <w:t>Обучающие дают ответы:</w:t>
            </w:r>
          </w:p>
          <w:p w:rsidR="00B65EA3" w:rsidRPr="00F06FAB" w:rsidRDefault="00B65EA3" w:rsidP="00353938">
            <w:pPr>
              <w:pStyle w:val="a3"/>
              <w:spacing w:before="0" w:beforeAutospacing="0" w:after="0" w:afterAutospacing="0"/>
              <w:rPr>
                <w:sz w:val="20"/>
                <w:szCs w:val="20"/>
              </w:rPr>
            </w:pPr>
            <w:r w:rsidRPr="00F06FAB">
              <w:rPr>
                <w:sz w:val="20"/>
                <w:szCs w:val="20"/>
              </w:rPr>
              <w:t>1. столовая</w:t>
            </w:r>
          </w:p>
          <w:p w:rsidR="00B65EA3" w:rsidRPr="00F06FAB" w:rsidRDefault="00B65EA3" w:rsidP="00353938">
            <w:pPr>
              <w:pStyle w:val="a3"/>
              <w:spacing w:before="0" w:beforeAutospacing="0" w:after="0" w:afterAutospacing="0"/>
              <w:rPr>
                <w:sz w:val="20"/>
                <w:szCs w:val="20"/>
              </w:rPr>
            </w:pPr>
            <w:r w:rsidRPr="00F06FAB">
              <w:rPr>
                <w:sz w:val="20"/>
                <w:szCs w:val="20"/>
              </w:rPr>
              <w:t xml:space="preserve"> 2. </w:t>
            </w:r>
            <w:proofErr w:type="spellStart"/>
            <w:r w:rsidRPr="00F06FAB">
              <w:rPr>
                <w:sz w:val="20"/>
                <w:szCs w:val="20"/>
              </w:rPr>
              <w:t>кесе</w:t>
            </w:r>
            <w:proofErr w:type="spellEnd"/>
          </w:p>
          <w:p w:rsidR="00B65EA3" w:rsidRPr="00F06FAB" w:rsidRDefault="00B65EA3" w:rsidP="00353938">
            <w:pPr>
              <w:pStyle w:val="a3"/>
              <w:spacing w:before="0" w:beforeAutospacing="0" w:after="0" w:afterAutospacing="0"/>
              <w:rPr>
                <w:sz w:val="20"/>
                <w:szCs w:val="20"/>
              </w:rPr>
            </w:pPr>
            <w:r w:rsidRPr="00F06FAB">
              <w:rPr>
                <w:sz w:val="20"/>
                <w:szCs w:val="20"/>
              </w:rPr>
              <w:t>3. фарфор</w:t>
            </w:r>
          </w:p>
          <w:p w:rsidR="00B65EA3" w:rsidRPr="00F06FAB" w:rsidRDefault="00B65EA3" w:rsidP="00353938">
            <w:pPr>
              <w:pStyle w:val="a3"/>
              <w:spacing w:before="0" w:beforeAutospacing="0" w:after="0" w:afterAutospacing="0"/>
              <w:rPr>
                <w:sz w:val="20"/>
                <w:szCs w:val="20"/>
              </w:rPr>
            </w:pPr>
            <w:r w:rsidRPr="00F06FAB">
              <w:rPr>
                <w:sz w:val="20"/>
                <w:szCs w:val="20"/>
              </w:rPr>
              <w:t>4. функция</w:t>
            </w:r>
          </w:p>
          <w:p w:rsidR="00B65EA3" w:rsidRPr="00F06FAB" w:rsidRDefault="00B65EA3" w:rsidP="00353938">
            <w:pPr>
              <w:pStyle w:val="a3"/>
              <w:spacing w:before="0" w:beforeAutospacing="0" w:after="0" w:afterAutospacing="0"/>
              <w:rPr>
                <w:sz w:val="20"/>
                <w:szCs w:val="20"/>
              </w:rPr>
            </w:pPr>
            <w:r w:rsidRPr="00F06FAB">
              <w:rPr>
                <w:sz w:val="20"/>
                <w:szCs w:val="20"/>
              </w:rPr>
              <w:t>5.фужер</w:t>
            </w:r>
          </w:p>
          <w:p w:rsidR="00B65EA3" w:rsidRPr="00F06FAB" w:rsidRDefault="00B65EA3" w:rsidP="00353938">
            <w:pPr>
              <w:pStyle w:val="a3"/>
              <w:spacing w:before="0" w:beforeAutospacing="0" w:after="0" w:afterAutospacing="0"/>
              <w:rPr>
                <w:sz w:val="20"/>
                <w:szCs w:val="20"/>
              </w:rPr>
            </w:pPr>
            <w:r w:rsidRPr="00F06FAB">
              <w:rPr>
                <w:sz w:val="20"/>
                <w:szCs w:val="20"/>
              </w:rPr>
              <w:t>6. овал</w:t>
            </w:r>
          </w:p>
          <w:p w:rsidR="00B65EA3" w:rsidRPr="00F06FAB" w:rsidRDefault="00B65EA3" w:rsidP="00353938">
            <w:pPr>
              <w:pStyle w:val="a3"/>
              <w:spacing w:before="0" w:beforeAutospacing="0" w:after="0" w:afterAutospacing="0"/>
              <w:rPr>
                <w:sz w:val="20"/>
                <w:szCs w:val="20"/>
              </w:rPr>
            </w:pPr>
            <w:r w:rsidRPr="00F06FAB">
              <w:rPr>
                <w:sz w:val="20"/>
                <w:szCs w:val="20"/>
              </w:rPr>
              <w:t>7.  стакан</w:t>
            </w:r>
          </w:p>
          <w:p w:rsidR="00B65EA3" w:rsidRPr="00F06FAB" w:rsidRDefault="00B65EA3" w:rsidP="00353938">
            <w:pPr>
              <w:pStyle w:val="a3"/>
              <w:spacing w:before="0" w:beforeAutospacing="0" w:after="0" w:afterAutospacing="0"/>
              <w:rPr>
                <w:sz w:val="20"/>
                <w:szCs w:val="20"/>
              </w:rPr>
            </w:pPr>
            <w:r w:rsidRPr="00F06FAB">
              <w:rPr>
                <w:sz w:val="20"/>
                <w:szCs w:val="20"/>
              </w:rPr>
              <w:t>8. тарелка</w:t>
            </w:r>
          </w:p>
          <w:p w:rsidR="00B65EA3" w:rsidRPr="00F06FAB" w:rsidRDefault="00B65EA3" w:rsidP="00353938">
            <w:pPr>
              <w:pStyle w:val="a3"/>
              <w:spacing w:before="0" w:beforeAutospacing="0" w:after="0" w:afterAutospacing="0"/>
              <w:rPr>
                <w:sz w:val="20"/>
                <w:szCs w:val="20"/>
              </w:rPr>
            </w:pPr>
            <w:r w:rsidRPr="00F06FAB">
              <w:rPr>
                <w:sz w:val="20"/>
                <w:szCs w:val="20"/>
              </w:rPr>
              <w:t>9. вилка</w:t>
            </w:r>
          </w:p>
          <w:p w:rsidR="00B65EA3" w:rsidRPr="00F06FAB" w:rsidRDefault="00B65EA3" w:rsidP="00353938">
            <w:pPr>
              <w:pStyle w:val="a3"/>
              <w:spacing w:before="0" w:beforeAutospacing="0" w:after="0" w:afterAutospacing="0"/>
              <w:rPr>
                <w:sz w:val="20"/>
                <w:szCs w:val="20"/>
              </w:rPr>
            </w:pPr>
            <w:r w:rsidRPr="00F06FAB">
              <w:rPr>
                <w:sz w:val="20"/>
                <w:szCs w:val="20"/>
              </w:rPr>
              <w:t>10.реклама                                                        11.классификация</w:t>
            </w:r>
          </w:p>
          <w:p w:rsidR="00B65EA3" w:rsidRPr="00F06FAB" w:rsidRDefault="00B65EA3" w:rsidP="00353938">
            <w:pPr>
              <w:pStyle w:val="a3"/>
              <w:spacing w:before="0" w:beforeAutospacing="0" w:after="0" w:afterAutospacing="0"/>
              <w:rPr>
                <w:sz w:val="20"/>
                <w:szCs w:val="20"/>
              </w:rPr>
            </w:pPr>
            <w:r w:rsidRPr="00F06FAB">
              <w:rPr>
                <w:sz w:val="20"/>
                <w:szCs w:val="20"/>
              </w:rPr>
              <w:t>12.ассортимент</w:t>
            </w:r>
          </w:p>
          <w:p w:rsidR="00B65EA3" w:rsidRPr="00F06FAB" w:rsidRDefault="00B65EA3" w:rsidP="00353938">
            <w:pPr>
              <w:pStyle w:val="a3"/>
              <w:spacing w:before="0" w:beforeAutospacing="0" w:after="0" w:afterAutospacing="0"/>
              <w:rPr>
                <w:sz w:val="20"/>
                <w:szCs w:val="20"/>
              </w:rPr>
            </w:pPr>
            <w:r w:rsidRPr="00F06FAB">
              <w:rPr>
                <w:sz w:val="20"/>
                <w:szCs w:val="20"/>
              </w:rPr>
              <w:t>13.аванзал</w:t>
            </w:r>
          </w:p>
          <w:p w:rsidR="00B65EA3" w:rsidRPr="00F06FAB" w:rsidRDefault="00B65EA3" w:rsidP="00353938">
            <w:pPr>
              <w:pStyle w:val="a3"/>
              <w:spacing w:before="0" w:beforeAutospacing="0" w:after="0" w:afterAutospacing="0"/>
              <w:rPr>
                <w:sz w:val="20"/>
                <w:szCs w:val="20"/>
              </w:rPr>
            </w:pPr>
            <w:r w:rsidRPr="00F06FAB">
              <w:rPr>
                <w:sz w:val="20"/>
                <w:szCs w:val="20"/>
              </w:rPr>
              <w:t>14. радио</w:t>
            </w:r>
          </w:p>
          <w:p w:rsidR="00B65EA3" w:rsidRPr="00F06FAB" w:rsidRDefault="00B65EA3" w:rsidP="00353938">
            <w:pPr>
              <w:pStyle w:val="a3"/>
              <w:spacing w:before="0" w:beforeAutospacing="0" w:after="0" w:afterAutospacing="0"/>
              <w:rPr>
                <w:sz w:val="20"/>
                <w:szCs w:val="20"/>
              </w:rPr>
            </w:pPr>
            <w:r w:rsidRPr="00F06FAB">
              <w:rPr>
                <w:sz w:val="20"/>
                <w:szCs w:val="20"/>
              </w:rPr>
              <w:t>15.вестибюль</w:t>
            </w:r>
          </w:p>
          <w:p w:rsidR="00B65EA3" w:rsidRPr="00F06FAB" w:rsidRDefault="00B65EA3" w:rsidP="00353938">
            <w:pPr>
              <w:pStyle w:val="a3"/>
              <w:spacing w:before="0" w:beforeAutospacing="0" w:after="0" w:afterAutospacing="0"/>
              <w:rPr>
                <w:sz w:val="20"/>
                <w:szCs w:val="20"/>
              </w:rPr>
            </w:pPr>
            <w:r w:rsidRPr="00F06FAB">
              <w:rPr>
                <w:sz w:val="20"/>
                <w:szCs w:val="20"/>
              </w:rPr>
              <w:t>16.убеждение</w:t>
            </w:r>
          </w:p>
          <w:p w:rsidR="00B65EA3" w:rsidRPr="00F06FAB" w:rsidRDefault="00B65EA3" w:rsidP="00353938">
            <w:pPr>
              <w:pStyle w:val="a3"/>
              <w:spacing w:before="0" w:beforeAutospacing="0" w:after="0" w:afterAutospacing="0"/>
              <w:rPr>
                <w:sz w:val="20"/>
                <w:szCs w:val="20"/>
              </w:rPr>
            </w:pPr>
            <w:r w:rsidRPr="00F06FAB">
              <w:rPr>
                <w:sz w:val="20"/>
                <w:szCs w:val="20"/>
              </w:rPr>
              <w:t>17. меню</w:t>
            </w:r>
          </w:p>
          <w:p w:rsidR="00B65EA3" w:rsidRPr="00F06FAB" w:rsidRDefault="00B65EA3" w:rsidP="00353938">
            <w:pPr>
              <w:pStyle w:val="a3"/>
              <w:spacing w:before="0" w:beforeAutospacing="0" w:after="0" w:afterAutospacing="0"/>
              <w:rPr>
                <w:sz w:val="20"/>
                <w:szCs w:val="20"/>
              </w:rPr>
            </w:pPr>
            <w:r w:rsidRPr="00F06FAB">
              <w:rPr>
                <w:sz w:val="20"/>
                <w:szCs w:val="20"/>
              </w:rPr>
              <w:t>Получают фишки</w:t>
            </w:r>
          </w:p>
          <w:p w:rsidR="00B65EA3" w:rsidRPr="00F06FAB" w:rsidRDefault="00B65EA3" w:rsidP="00353938">
            <w:pPr>
              <w:pStyle w:val="a3"/>
              <w:spacing w:before="0" w:beforeAutospacing="0" w:after="0" w:afterAutospacing="0"/>
              <w:rPr>
                <w:sz w:val="20"/>
                <w:szCs w:val="20"/>
              </w:rPr>
            </w:pPr>
            <w:r w:rsidRPr="00F06FAB">
              <w:rPr>
                <w:sz w:val="20"/>
                <w:szCs w:val="20"/>
              </w:rPr>
              <w:t>Определяют ключевое слово:</w:t>
            </w:r>
          </w:p>
          <w:p w:rsidR="00B65EA3" w:rsidRPr="00F06FAB" w:rsidRDefault="00B65EA3" w:rsidP="00353938">
            <w:pPr>
              <w:pStyle w:val="a3"/>
              <w:spacing w:before="0" w:beforeAutospacing="0" w:after="0" w:afterAutospacing="0"/>
              <w:rPr>
                <w:sz w:val="20"/>
                <w:szCs w:val="20"/>
              </w:rPr>
            </w:pPr>
            <w:r w:rsidRPr="00F06FAB">
              <w:rPr>
                <w:sz w:val="20"/>
                <w:szCs w:val="20"/>
              </w:rPr>
              <w:t>«Сервировка стола»</w:t>
            </w: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Default="00B65EA3" w:rsidP="00353938">
            <w:pPr>
              <w:pStyle w:val="a3"/>
              <w:spacing w:before="0" w:beforeAutospacing="0" w:after="0" w:afterAutospacing="0"/>
              <w:rPr>
                <w:sz w:val="20"/>
                <w:szCs w:val="20"/>
              </w:rPr>
            </w:pPr>
          </w:p>
          <w:p w:rsidR="00B65EA3" w:rsidRDefault="00B65EA3" w:rsidP="00353938">
            <w:pPr>
              <w:pStyle w:val="a3"/>
              <w:spacing w:before="0" w:beforeAutospacing="0" w:after="0" w:afterAutospacing="0"/>
              <w:rPr>
                <w:sz w:val="20"/>
                <w:szCs w:val="20"/>
              </w:rPr>
            </w:pPr>
          </w:p>
          <w:p w:rsidR="00B65EA3" w:rsidRDefault="00B65EA3" w:rsidP="00353938">
            <w:pPr>
              <w:pStyle w:val="a3"/>
              <w:spacing w:before="0" w:beforeAutospacing="0" w:after="0" w:afterAutospacing="0"/>
              <w:rPr>
                <w:sz w:val="20"/>
                <w:szCs w:val="20"/>
              </w:rPr>
            </w:pPr>
          </w:p>
          <w:p w:rsidR="00B65EA3" w:rsidRPr="00F06FAB" w:rsidRDefault="00B65EA3" w:rsidP="00353938">
            <w:pPr>
              <w:pStyle w:val="a3"/>
              <w:spacing w:before="0" w:beforeAutospacing="0" w:after="0" w:afterAutospacing="0"/>
              <w:rPr>
                <w:sz w:val="20"/>
                <w:szCs w:val="20"/>
              </w:rPr>
            </w:pP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Обу</w:t>
            </w:r>
            <w:r>
              <w:rPr>
                <w:rFonts w:ascii="Times New Roman" w:hAnsi="Times New Roman"/>
                <w:sz w:val="20"/>
                <w:szCs w:val="20"/>
              </w:rPr>
              <w:t>чающие  высказывают свои предложения:</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 xml:space="preserve">- узнать происхождения слова </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 сервировка»;</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lastRenderedPageBreak/>
              <w:t>- познакомиться с правилами сервировки и предметами сервировки;</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-полученные теоретические знания суметь применить при сервировке стола.</w:t>
            </w:r>
          </w:p>
          <w:p w:rsidR="00B65EA3" w:rsidRPr="00F06FAB" w:rsidRDefault="00B65EA3" w:rsidP="00353938">
            <w:pPr>
              <w:spacing w:after="0" w:line="240" w:lineRule="auto"/>
              <w:rPr>
                <w:rFonts w:ascii="Times New Roman" w:hAnsi="Times New Roman"/>
                <w:sz w:val="20"/>
                <w:szCs w:val="20"/>
              </w:rPr>
            </w:pPr>
          </w:p>
        </w:tc>
        <w:tc>
          <w:tcPr>
            <w:tcW w:w="898" w:type="pct"/>
          </w:tcPr>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sz w:val="24"/>
                <w:szCs w:val="24"/>
              </w:rPr>
              <w:lastRenderedPageBreak/>
              <w:t>Словесный метод</w:t>
            </w: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sz w:val="24"/>
                <w:szCs w:val="24"/>
              </w:rPr>
              <w:t xml:space="preserve">Прием </w:t>
            </w:r>
            <w:proofErr w:type="spellStart"/>
            <w:r w:rsidRPr="00F06FAB">
              <w:rPr>
                <w:rFonts w:ascii="Times New Roman" w:hAnsi="Times New Roman"/>
                <w:sz w:val="24"/>
                <w:szCs w:val="24"/>
              </w:rPr>
              <w:t>целеопределения</w:t>
            </w:r>
            <w:proofErr w:type="spellEnd"/>
          </w:p>
        </w:tc>
      </w:tr>
      <w:tr w:rsidR="00B65EA3" w:rsidRPr="00F06FAB" w:rsidTr="00353938">
        <w:tc>
          <w:tcPr>
            <w:tcW w:w="797" w:type="pct"/>
          </w:tcPr>
          <w:p w:rsidR="00B65EA3" w:rsidRPr="00F06FAB" w:rsidRDefault="00B65EA3" w:rsidP="00353938">
            <w:pPr>
              <w:spacing w:after="0" w:line="240" w:lineRule="auto"/>
              <w:rPr>
                <w:rFonts w:ascii="Times New Roman" w:hAnsi="Times New Roman"/>
                <w:b/>
                <w:sz w:val="24"/>
                <w:szCs w:val="24"/>
              </w:rPr>
            </w:pPr>
            <w:r w:rsidRPr="00F06FAB">
              <w:rPr>
                <w:rFonts w:ascii="Times New Roman" w:hAnsi="Times New Roman"/>
                <w:b/>
                <w:sz w:val="24"/>
                <w:szCs w:val="24"/>
              </w:rPr>
              <w:lastRenderedPageBreak/>
              <w:t>3.Изучение нового материала</w:t>
            </w:r>
          </w:p>
        </w:tc>
        <w:tc>
          <w:tcPr>
            <w:tcW w:w="2073" w:type="pct"/>
          </w:tcPr>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Вам будут розданы фишки разных цветов, для оценивания выполняемой практической работы.</w:t>
            </w:r>
          </w:p>
          <w:p w:rsidR="00B65EA3"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Преподаватель раздает разноцветные фишки</w:t>
            </w:r>
            <w:r>
              <w:rPr>
                <w:rFonts w:ascii="Times New Roman" w:hAnsi="Times New Roman"/>
                <w:sz w:val="20"/>
                <w:szCs w:val="20"/>
              </w:rPr>
              <w:t>.</w:t>
            </w:r>
          </w:p>
          <w:p w:rsidR="00B65EA3" w:rsidRPr="00F06FAB" w:rsidRDefault="00B65EA3" w:rsidP="00353938">
            <w:pPr>
              <w:spacing w:after="0" w:line="240" w:lineRule="auto"/>
              <w:rPr>
                <w:rFonts w:ascii="Times New Roman" w:hAnsi="Times New Roman"/>
                <w:sz w:val="20"/>
                <w:szCs w:val="20"/>
              </w:rPr>
            </w:pPr>
          </w:p>
          <w:p w:rsidR="00B65EA3" w:rsidRPr="00F06FAB" w:rsidRDefault="00B65EA3" w:rsidP="00353938">
            <w:pPr>
              <w:spacing w:after="0" w:line="240" w:lineRule="auto"/>
              <w:rPr>
                <w:rFonts w:ascii="Times New Roman" w:hAnsi="Times New Roman"/>
                <w:bCs/>
                <w:sz w:val="20"/>
                <w:szCs w:val="20"/>
              </w:rPr>
            </w:pPr>
            <w:r w:rsidRPr="00F06FAB">
              <w:rPr>
                <w:rFonts w:ascii="Times New Roman" w:hAnsi="Times New Roman"/>
                <w:b/>
                <w:bCs/>
                <w:i/>
                <w:iCs/>
                <w:sz w:val="20"/>
                <w:szCs w:val="20"/>
              </w:rPr>
              <w:t>-</w:t>
            </w:r>
            <w:r w:rsidRPr="00F06FAB">
              <w:rPr>
                <w:rFonts w:ascii="Times New Roman" w:hAnsi="Times New Roman"/>
                <w:bCs/>
                <w:i/>
                <w:iCs/>
                <w:sz w:val="20"/>
                <w:szCs w:val="20"/>
              </w:rPr>
              <w:t xml:space="preserve">Сервировка </w:t>
            </w:r>
            <w:r w:rsidRPr="00F06FAB">
              <w:rPr>
                <w:rFonts w:ascii="Times New Roman" w:hAnsi="Times New Roman"/>
                <w:bCs/>
                <w:sz w:val="20"/>
                <w:szCs w:val="20"/>
              </w:rPr>
              <w:t xml:space="preserve">(от франц. </w:t>
            </w:r>
            <w:proofErr w:type="spellStart"/>
            <w:r w:rsidRPr="00F06FAB">
              <w:rPr>
                <w:rFonts w:ascii="Times New Roman" w:hAnsi="Times New Roman"/>
                <w:bCs/>
                <w:i/>
                <w:iCs/>
                <w:sz w:val="20"/>
                <w:szCs w:val="20"/>
                <w:lang w:val="en-US"/>
              </w:rPr>
              <w:t>servir</w:t>
            </w:r>
            <w:proofErr w:type="spellEnd"/>
            <w:r w:rsidRPr="00AF34BD">
              <w:rPr>
                <w:rFonts w:ascii="Times New Roman" w:hAnsi="Times New Roman"/>
                <w:bCs/>
                <w:i/>
                <w:iCs/>
                <w:sz w:val="20"/>
                <w:szCs w:val="20"/>
              </w:rPr>
              <w:t xml:space="preserve"> </w:t>
            </w:r>
            <w:r w:rsidRPr="00F06FAB">
              <w:rPr>
                <w:rFonts w:ascii="Times New Roman" w:hAnsi="Times New Roman"/>
                <w:bCs/>
                <w:sz w:val="20"/>
                <w:szCs w:val="20"/>
              </w:rPr>
              <w:t xml:space="preserve">— служить) имеет следующие значения: подготовка стола к завтраку, обеду, ужину; </w:t>
            </w:r>
          </w:p>
          <w:p w:rsidR="00B65EA3" w:rsidRPr="00F06FAB" w:rsidRDefault="00B65EA3" w:rsidP="00353938">
            <w:pPr>
              <w:spacing w:after="0" w:line="240" w:lineRule="auto"/>
              <w:rPr>
                <w:rFonts w:ascii="Times New Roman" w:hAnsi="Times New Roman"/>
                <w:bCs/>
                <w:sz w:val="20"/>
                <w:szCs w:val="20"/>
              </w:rPr>
            </w:pPr>
            <w:r w:rsidRPr="00F06FAB">
              <w:rPr>
                <w:rFonts w:ascii="Times New Roman" w:hAnsi="Times New Roman"/>
                <w:bCs/>
                <w:sz w:val="20"/>
                <w:szCs w:val="20"/>
              </w:rPr>
              <w:t>правильное размещение на столе посуды, приборов, столового белья, предназначенных для этих целей</w:t>
            </w:r>
            <w:proofErr w:type="gramStart"/>
            <w:r w:rsidRPr="00F06FAB">
              <w:rPr>
                <w:rFonts w:ascii="Times New Roman" w:hAnsi="Times New Roman"/>
                <w:bCs/>
                <w:sz w:val="20"/>
                <w:szCs w:val="20"/>
              </w:rPr>
              <w:t>.</w:t>
            </w:r>
            <w:proofErr w:type="gramEnd"/>
            <w:r w:rsidRPr="00F06FAB">
              <w:rPr>
                <w:rFonts w:ascii="Times New Roman" w:hAnsi="Times New Roman"/>
                <w:bCs/>
                <w:sz w:val="20"/>
                <w:szCs w:val="20"/>
              </w:rPr>
              <w:t xml:space="preserve"> (</w:t>
            </w:r>
            <w:proofErr w:type="gramStart"/>
            <w:r w:rsidRPr="00F06FAB">
              <w:rPr>
                <w:rFonts w:ascii="Times New Roman" w:hAnsi="Times New Roman"/>
                <w:bCs/>
                <w:sz w:val="20"/>
                <w:szCs w:val="20"/>
              </w:rPr>
              <w:t>с</w:t>
            </w:r>
            <w:proofErr w:type="gramEnd"/>
            <w:r w:rsidRPr="00F06FAB">
              <w:rPr>
                <w:rFonts w:ascii="Times New Roman" w:hAnsi="Times New Roman"/>
                <w:bCs/>
                <w:sz w:val="20"/>
                <w:szCs w:val="20"/>
              </w:rPr>
              <w:t>лайд №4)</w:t>
            </w:r>
          </w:p>
          <w:p w:rsidR="00B65EA3" w:rsidRPr="00F06FAB" w:rsidRDefault="00B65EA3" w:rsidP="00353938">
            <w:pPr>
              <w:spacing w:after="0" w:line="240" w:lineRule="auto"/>
              <w:rPr>
                <w:rFonts w:ascii="Times New Roman" w:hAnsi="Times New Roman"/>
              </w:rPr>
            </w:pPr>
            <w:r w:rsidRPr="00F06FAB">
              <w:rPr>
                <w:rFonts w:ascii="Arial" w:hAnsi="Arial" w:cs="Arial"/>
              </w:rPr>
              <w:t xml:space="preserve">     </w:t>
            </w:r>
            <w:r w:rsidRPr="00F06FAB">
              <w:rPr>
                <w:rFonts w:ascii="Times New Roman" w:hAnsi="Times New Roman"/>
              </w:rPr>
              <w:t>Сервировка стола - это не только проявление вашей фантазии и демонстрация творческих способностей, это еще и отражение хорошего вкуса.</w:t>
            </w:r>
          </w:p>
          <w:p w:rsidR="00B65EA3" w:rsidRPr="00F06FAB" w:rsidRDefault="00B65EA3" w:rsidP="00353938">
            <w:pPr>
              <w:spacing w:after="0" w:line="240" w:lineRule="auto"/>
              <w:rPr>
                <w:rFonts w:ascii="Times New Roman" w:hAnsi="Times New Roman"/>
              </w:rPr>
            </w:pPr>
            <w:r w:rsidRPr="00F06FAB">
              <w:rPr>
                <w:rFonts w:ascii="Times New Roman" w:hAnsi="Times New Roman"/>
              </w:rPr>
              <w:t xml:space="preserve">     Идеи сервировки стола не возникают из ниоткуда, они рождаются из оформления помещения, из повода для встречи или тематики события</w:t>
            </w:r>
            <w:proofErr w:type="gramStart"/>
            <w:r w:rsidRPr="00F06FAB">
              <w:rPr>
                <w:rFonts w:ascii="Times New Roman" w:hAnsi="Times New Roman"/>
              </w:rPr>
              <w:t>.</w:t>
            </w:r>
            <w:proofErr w:type="gramEnd"/>
            <w:r w:rsidRPr="00F06FAB">
              <w:rPr>
                <w:rFonts w:ascii="Times New Roman" w:hAnsi="Times New Roman"/>
              </w:rPr>
              <w:t xml:space="preserve"> (</w:t>
            </w:r>
            <w:proofErr w:type="gramStart"/>
            <w:r w:rsidRPr="00F06FAB">
              <w:rPr>
                <w:rFonts w:ascii="Times New Roman" w:hAnsi="Times New Roman"/>
              </w:rPr>
              <w:t>с</w:t>
            </w:r>
            <w:proofErr w:type="gramEnd"/>
            <w:r w:rsidRPr="00F06FAB">
              <w:rPr>
                <w:rFonts w:ascii="Times New Roman" w:hAnsi="Times New Roman"/>
              </w:rPr>
              <w:t>лайд №5)</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 xml:space="preserve"> Какие идеи сервировки стола вы можете предложить?</w:t>
            </w:r>
          </w:p>
          <w:p w:rsidR="00B65EA3" w:rsidRPr="00F06FAB" w:rsidRDefault="00B65EA3" w:rsidP="00353938">
            <w:pPr>
              <w:spacing w:after="0" w:line="240" w:lineRule="auto"/>
              <w:rPr>
                <w:rFonts w:ascii="Times New Roman" w:hAnsi="Times New Roman"/>
                <w:sz w:val="20"/>
                <w:szCs w:val="20"/>
              </w:rPr>
            </w:pPr>
          </w:p>
          <w:p w:rsidR="00B65EA3" w:rsidRPr="00F06FAB" w:rsidRDefault="00B65EA3" w:rsidP="00353938">
            <w:pPr>
              <w:spacing w:after="0" w:line="240" w:lineRule="auto"/>
              <w:rPr>
                <w:rFonts w:ascii="Times New Roman" w:hAnsi="Times New Roman"/>
                <w:sz w:val="20"/>
                <w:szCs w:val="20"/>
              </w:rPr>
            </w:pPr>
          </w:p>
          <w:p w:rsidR="00B65EA3" w:rsidRPr="00F06FAB" w:rsidRDefault="00B65EA3" w:rsidP="00353938">
            <w:pPr>
              <w:spacing w:after="0" w:line="240" w:lineRule="auto"/>
              <w:rPr>
                <w:rFonts w:ascii="Times New Roman" w:hAnsi="Times New Roman"/>
                <w:sz w:val="20"/>
                <w:szCs w:val="20"/>
              </w:rPr>
            </w:pPr>
          </w:p>
          <w:p w:rsidR="00B65EA3" w:rsidRPr="00F06FAB" w:rsidRDefault="00B65EA3" w:rsidP="00353938">
            <w:pPr>
              <w:spacing w:after="0" w:line="240" w:lineRule="auto"/>
              <w:rPr>
                <w:rFonts w:ascii="Times New Roman" w:hAnsi="Times New Roman"/>
                <w:sz w:val="20"/>
                <w:szCs w:val="20"/>
              </w:rPr>
            </w:pPr>
          </w:p>
          <w:p w:rsidR="00B65EA3" w:rsidRPr="00F06FAB" w:rsidRDefault="00B65EA3" w:rsidP="00353938">
            <w:pPr>
              <w:spacing w:after="0" w:line="240" w:lineRule="auto"/>
              <w:rPr>
                <w:rFonts w:ascii="Times New Roman" w:hAnsi="Times New Roman"/>
                <w:sz w:val="20"/>
                <w:szCs w:val="20"/>
              </w:rPr>
            </w:pPr>
          </w:p>
          <w:p w:rsidR="00B65EA3" w:rsidRPr="00F06FAB" w:rsidRDefault="00B65EA3" w:rsidP="00353938">
            <w:pPr>
              <w:spacing w:after="0" w:line="240" w:lineRule="auto"/>
              <w:rPr>
                <w:rFonts w:ascii="Times New Roman" w:hAnsi="Times New Roman"/>
                <w:sz w:val="20"/>
                <w:szCs w:val="20"/>
              </w:rPr>
            </w:pPr>
          </w:p>
          <w:p w:rsidR="00B65EA3" w:rsidRPr="00F06FAB" w:rsidRDefault="00B65EA3" w:rsidP="00353938">
            <w:pPr>
              <w:spacing w:after="0" w:line="240" w:lineRule="auto"/>
              <w:rPr>
                <w:rFonts w:ascii="Times New Roman" w:hAnsi="Times New Roman"/>
                <w:sz w:val="20"/>
                <w:szCs w:val="20"/>
              </w:rPr>
            </w:pPr>
          </w:p>
          <w:p w:rsidR="00B65EA3" w:rsidRDefault="00B65EA3" w:rsidP="00353938">
            <w:pPr>
              <w:spacing w:after="0" w:line="240" w:lineRule="auto"/>
              <w:rPr>
                <w:rFonts w:ascii="Times New Roman" w:hAnsi="Times New Roman"/>
                <w:sz w:val="20"/>
                <w:szCs w:val="20"/>
              </w:rPr>
            </w:pPr>
          </w:p>
          <w:p w:rsidR="00B65EA3" w:rsidRDefault="00B65EA3" w:rsidP="00353938">
            <w:pPr>
              <w:spacing w:after="0" w:line="240" w:lineRule="auto"/>
              <w:rPr>
                <w:rFonts w:ascii="Times New Roman" w:hAnsi="Times New Roman"/>
                <w:sz w:val="20"/>
                <w:szCs w:val="20"/>
              </w:rPr>
            </w:pPr>
          </w:p>
          <w:p w:rsidR="00B65EA3" w:rsidRDefault="00B65EA3" w:rsidP="00353938">
            <w:pPr>
              <w:spacing w:after="0" w:line="240" w:lineRule="auto"/>
              <w:rPr>
                <w:rFonts w:ascii="Times New Roman" w:hAnsi="Times New Roman"/>
                <w:sz w:val="20"/>
                <w:szCs w:val="20"/>
              </w:rPr>
            </w:pPr>
          </w:p>
          <w:p w:rsidR="00B65EA3" w:rsidRDefault="00B65EA3" w:rsidP="00353938">
            <w:pPr>
              <w:spacing w:after="0" w:line="240" w:lineRule="auto"/>
              <w:rPr>
                <w:rFonts w:ascii="Times New Roman" w:hAnsi="Times New Roman"/>
                <w:sz w:val="20"/>
                <w:szCs w:val="20"/>
              </w:rPr>
            </w:pPr>
          </w:p>
          <w:p w:rsidR="00B65EA3" w:rsidRDefault="00B65EA3" w:rsidP="00353938">
            <w:pPr>
              <w:spacing w:after="0" w:line="240" w:lineRule="auto"/>
              <w:rPr>
                <w:rFonts w:ascii="Times New Roman" w:hAnsi="Times New Roman"/>
                <w:sz w:val="20"/>
                <w:szCs w:val="20"/>
              </w:rPr>
            </w:pPr>
          </w:p>
          <w:p w:rsidR="00B65EA3" w:rsidRPr="00F06FAB" w:rsidRDefault="00B65EA3" w:rsidP="00353938">
            <w:pPr>
              <w:spacing w:after="0" w:line="240" w:lineRule="auto"/>
              <w:rPr>
                <w:rFonts w:ascii="Times New Roman" w:hAnsi="Times New Roman"/>
                <w:sz w:val="20"/>
                <w:szCs w:val="20"/>
              </w:rPr>
            </w:pPr>
          </w:p>
          <w:p w:rsidR="00B65EA3" w:rsidRPr="00F06FAB" w:rsidRDefault="00B65EA3" w:rsidP="00353938">
            <w:pPr>
              <w:pStyle w:val="4"/>
              <w:spacing w:before="0" w:beforeAutospacing="0" w:after="0" w:afterAutospacing="0"/>
              <w:rPr>
                <w:b w:val="0"/>
                <w:sz w:val="22"/>
                <w:szCs w:val="22"/>
              </w:rPr>
            </w:pPr>
            <w:r w:rsidRPr="00F06FAB">
              <w:rPr>
                <w:b w:val="0"/>
                <w:sz w:val="22"/>
                <w:szCs w:val="22"/>
              </w:rPr>
              <w:t xml:space="preserve">Конечно, чем больше вам будет известно стилей, тем больше новых идей для сервировки стола, однако описать их все сейчас не получится, поэтому остановимся на некоторых, самых популярных современных направлениях. </w:t>
            </w:r>
          </w:p>
          <w:p w:rsidR="00B65EA3" w:rsidRPr="00F06FAB" w:rsidRDefault="00B65EA3" w:rsidP="00353938">
            <w:pPr>
              <w:pStyle w:val="4"/>
              <w:spacing w:before="0" w:beforeAutospacing="0" w:after="0" w:afterAutospacing="0"/>
              <w:rPr>
                <w:b w:val="0"/>
                <w:sz w:val="22"/>
                <w:szCs w:val="22"/>
              </w:rPr>
            </w:pPr>
            <w:r w:rsidRPr="00F06FAB">
              <w:rPr>
                <w:b w:val="0"/>
                <w:sz w:val="22"/>
                <w:szCs w:val="22"/>
              </w:rPr>
              <w:t>( слайд №6-11).</w:t>
            </w:r>
          </w:p>
          <w:p w:rsidR="00B65EA3" w:rsidRPr="00F06FAB" w:rsidRDefault="00B65EA3" w:rsidP="00353938">
            <w:pPr>
              <w:pStyle w:val="4"/>
              <w:spacing w:before="0" w:beforeAutospacing="0" w:after="0" w:afterAutospacing="0"/>
              <w:rPr>
                <w:b w:val="0"/>
                <w:sz w:val="22"/>
                <w:szCs w:val="22"/>
              </w:rPr>
            </w:pPr>
            <w:r w:rsidRPr="00F06FAB">
              <w:rPr>
                <w:b w:val="0"/>
                <w:sz w:val="22"/>
                <w:szCs w:val="22"/>
              </w:rPr>
              <w:t>Различают два вида сервировки стола:</w:t>
            </w:r>
          </w:p>
          <w:p w:rsidR="00B65EA3" w:rsidRPr="00F06FAB" w:rsidRDefault="00B65EA3" w:rsidP="00353938">
            <w:pPr>
              <w:pStyle w:val="4"/>
              <w:spacing w:before="0" w:beforeAutospacing="0" w:after="0" w:afterAutospacing="0"/>
              <w:rPr>
                <w:b w:val="0"/>
                <w:sz w:val="22"/>
                <w:szCs w:val="22"/>
              </w:rPr>
            </w:pPr>
            <w:r w:rsidRPr="00F06FAB">
              <w:rPr>
                <w:b w:val="0"/>
                <w:sz w:val="22"/>
                <w:szCs w:val="22"/>
              </w:rPr>
              <w:t xml:space="preserve"> 1. предварительная;</w:t>
            </w:r>
          </w:p>
          <w:p w:rsidR="00B65EA3" w:rsidRPr="00F06FAB" w:rsidRDefault="00B65EA3" w:rsidP="00353938">
            <w:pPr>
              <w:pStyle w:val="4"/>
              <w:spacing w:before="0" w:beforeAutospacing="0" w:after="0" w:afterAutospacing="0"/>
              <w:rPr>
                <w:b w:val="0"/>
                <w:sz w:val="22"/>
                <w:szCs w:val="22"/>
              </w:rPr>
            </w:pPr>
            <w:r w:rsidRPr="00F06FAB">
              <w:rPr>
                <w:b w:val="0"/>
                <w:i/>
                <w:iCs/>
                <w:sz w:val="22"/>
                <w:szCs w:val="22"/>
              </w:rPr>
              <w:t xml:space="preserve">Предварительной </w:t>
            </w:r>
            <w:r w:rsidRPr="00F06FAB">
              <w:rPr>
                <w:b w:val="0"/>
                <w:sz w:val="22"/>
                <w:szCs w:val="22"/>
              </w:rPr>
              <w:t xml:space="preserve">называют сервировку, которую осуществляют при подготовке зала ресторана к обслуживанию до прихода потребителей, что значительно ускоряет процесс обслуживания и придает залу торжественность, элегантность. </w:t>
            </w:r>
          </w:p>
          <w:p w:rsidR="00B65EA3" w:rsidRPr="00F06FAB" w:rsidRDefault="00B65EA3" w:rsidP="00353938">
            <w:pPr>
              <w:pStyle w:val="4"/>
              <w:spacing w:before="0" w:beforeAutospacing="0" w:after="0" w:afterAutospacing="0"/>
              <w:rPr>
                <w:b w:val="0"/>
                <w:sz w:val="22"/>
                <w:szCs w:val="22"/>
              </w:rPr>
            </w:pPr>
            <w:r w:rsidRPr="00F06FAB">
              <w:rPr>
                <w:b w:val="0"/>
                <w:sz w:val="22"/>
                <w:szCs w:val="22"/>
              </w:rPr>
              <w:t xml:space="preserve">2. дополнительная. </w:t>
            </w:r>
          </w:p>
          <w:p w:rsidR="00B65EA3" w:rsidRPr="00F06FAB" w:rsidRDefault="00B65EA3" w:rsidP="00353938">
            <w:pPr>
              <w:pStyle w:val="4"/>
              <w:spacing w:before="0" w:beforeAutospacing="0" w:after="0" w:afterAutospacing="0"/>
              <w:rPr>
                <w:b w:val="0"/>
                <w:sz w:val="22"/>
                <w:szCs w:val="22"/>
              </w:rPr>
            </w:pPr>
            <w:r w:rsidRPr="00F06FAB">
              <w:rPr>
                <w:b w:val="0"/>
                <w:i/>
                <w:iCs/>
                <w:sz w:val="22"/>
                <w:szCs w:val="22"/>
              </w:rPr>
              <w:t xml:space="preserve">Дополнительная сервировка </w:t>
            </w:r>
            <w:r w:rsidRPr="00F06FAB">
              <w:rPr>
                <w:b w:val="0"/>
                <w:sz w:val="22"/>
                <w:szCs w:val="22"/>
              </w:rPr>
              <w:t>осуществляется в соответствии с принятым заказом и с учетом ассортимента подаваемых блюд, напитков</w:t>
            </w:r>
            <w:proofErr w:type="gramStart"/>
            <w:r w:rsidRPr="00F06FAB">
              <w:rPr>
                <w:b w:val="0"/>
                <w:sz w:val="22"/>
                <w:szCs w:val="22"/>
              </w:rPr>
              <w:t>.</w:t>
            </w:r>
            <w:proofErr w:type="gramEnd"/>
            <w:r w:rsidRPr="00F06FAB">
              <w:rPr>
                <w:b w:val="0"/>
                <w:sz w:val="22"/>
                <w:szCs w:val="22"/>
              </w:rPr>
              <w:t xml:space="preserve"> ( </w:t>
            </w:r>
            <w:proofErr w:type="gramStart"/>
            <w:r w:rsidRPr="00F06FAB">
              <w:rPr>
                <w:b w:val="0"/>
                <w:sz w:val="22"/>
                <w:szCs w:val="22"/>
              </w:rPr>
              <w:t>с</w:t>
            </w:r>
            <w:proofErr w:type="gramEnd"/>
            <w:r w:rsidRPr="00F06FAB">
              <w:rPr>
                <w:b w:val="0"/>
                <w:sz w:val="22"/>
                <w:szCs w:val="22"/>
              </w:rPr>
              <w:t>лайд №12)</w:t>
            </w:r>
          </w:p>
          <w:p w:rsidR="00B65EA3" w:rsidRPr="00F06FAB" w:rsidRDefault="00B65EA3" w:rsidP="00353938">
            <w:pPr>
              <w:pStyle w:val="4"/>
              <w:spacing w:before="0" w:beforeAutospacing="0" w:after="0" w:afterAutospacing="0"/>
              <w:rPr>
                <w:b w:val="0"/>
                <w:sz w:val="22"/>
                <w:szCs w:val="22"/>
              </w:rPr>
            </w:pPr>
            <w:r w:rsidRPr="00F06FAB">
              <w:rPr>
                <w:b w:val="0"/>
                <w:sz w:val="22"/>
                <w:szCs w:val="22"/>
              </w:rPr>
              <w:t xml:space="preserve">     В рамках внеаудиторной самостоятельной работы обучающимся было предложено найти информацию о предметах сервировки, </w:t>
            </w:r>
            <w:r>
              <w:rPr>
                <w:b w:val="0"/>
                <w:sz w:val="22"/>
                <w:szCs w:val="22"/>
              </w:rPr>
              <w:t>о творческих идеях при оформлении и сервировке тематических столов.  П</w:t>
            </w:r>
            <w:r w:rsidRPr="00F06FAB">
              <w:rPr>
                <w:b w:val="0"/>
                <w:sz w:val="22"/>
                <w:szCs w:val="22"/>
              </w:rPr>
              <w:t>одготовить сообщение и наглядные пособия.</w:t>
            </w:r>
          </w:p>
          <w:p w:rsidR="00B65EA3" w:rsidRPr="00F06FAB" w:rsidRDefault="00B65EA3" w:rsidP="00353938">
            <w:pPr>
              <w:spacing w:after="0" w:line="240" w:lineRule="auto"/>
              <w:rPr>
                <w:rFonts w:ascii="Times New Roman" w:hAnsi="Times New Roman"/>
                <w:sz w:val="20"/>
                <w:szCs w:val="20"/>
              </w:rPr>
            </w:pPr>
          </w:p>
        </w:tc>
        <w:tc>
          <w:tcPr>
            <w:tcW w:w="1231" w:type="pct"/>
          </w:tcPr>
          <w:p w:rsidR="00B65EA3" w:rsidRPr="00F06FAB" w:rsidRDefault="00B65EA3" w:rsidP="00353938">
            <w:pPr>
              <w:spacing w:after="0" w:line="240" w:lineRule="auto"/>
              <w:rPr>
                <w:rFonts w:ascii="Times New Roman" w:hAnsi="Times New Roman"/>
              </w:rPr>
            </w:pPr>
            <w:r w:rsidRPr="00F06FAB">
              <w:rPr>
                <w:rFonts w:ascii="Times New Roman" w:hAnsi="Times New Roman"/>
              </w:rPr>
              <w:lastRenderedPageBreak/>
              <w:t>Получают фишки</w:t>
            </w:r>
          </w:p>
          <w:p w:rsidR="00B65EA3" w:rsidRPr="00F06FAB"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r w:rsidRPr="00F06FAB">
              <w:rPr>
                <w:rFonts w:ascii="Times New Roman" w:hAnsi="Times New Roman"/>
              </w:rPr>
              <w:t>Записывают в тетрадь значение слова «Сервировка»</w:t>
            </w: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r w:rsidRPr="00F06FAB">
              <w:rPr>
                <w:rFonts w:ascii="Times New Roman" w:hAnsi="Times New Roman"/>
              </w:rPr>
              <w:t>Обучающиеся предлагают свои идеи:</w:t>
            </w:r>
          </w:p>
          <w:p w:rsidR="00B65EA3" w:rsidRPr="00F06FAB" w:rsidRDefault="00B65EA3" w:rsidP="00353938">
            <w:pPr>
              <w:spacing w:after="0" w:line="240" w:lineRule="auto"/>
              <w:rPr>
                <w:rFonts w:ascii="Times New Roman" w:hAnsi="Times New Roman"/>
              </w:rPr>
            </w:pPr>
            <w:r w:rsidRPr="00F06FAB">
              <w:rPr>
                <w:rFonts w:ascii="Times New Roman" w:hAnsi="Times New Roman"/>
              </w:rPr>
              <w:t>- в русском стиле, используя для сервировки посуду с росписью  под «хохлому»,    « гжель»;</w:t>
            </w:r>
          </w:p>
          <w:p w:rsidR="00B65EA3" w:rsidRPr="00F06FAB" w:rsidRDefault="00B65EA3" w:rsidP="00353938">
            <w:pPr>
              <w:spacing w:after="0" w:line="240" w:lineRule="auto"/>
              <w:rPr>
                <w:rFonts w:ascii="Times New Roman" w:hAnsi="Times New Roman"/>
              </w:rPr>
            </w:pPr>
            <w:r w:rsidRPr="00F06FAB">
              <w:rPr>
                <w:rFonts w:ascii="Times New Roman" w:hAnsi="Times New Roman"/>
              </w:rPr>
              <w:t xml:space="preserve">- деревенский стиль, </w:t>
            </w:r>
            <w:r w:rsidRPr="00F06FAB">
              <w:rPr>
                <w:rFonts w:ascii="Times New Roman" w:hAnsi="Times New Roman"/>
              </w:rPr>
              <w:lastRenderedPageBreak/>
              <w:t>используя посуду из керамики, дерева.</w:t>
            </w: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r w:rsidRPr="00F06FAB">
              <w:rPr>
                <w:rFonts w:ascii="Times New Roman" w:hAnsi="Times New Roman"/>
              </w:rPr>
              <w:t>Обучающиеся записывают названия стилей:</w:t>
            </w:r>
          </w:p>
          <w:p w:rsidR="00B65EA3" w:rsidRPr="00F06FAB" w:rsidRDefault="00B65EA3" w:rsidP="00353938">
            <w:pPr>
              <w:spacing w:after="0" w:line="240" w:lineRule="auto"/>
              <w:rPr>
                <w:rFonts w:ascii="Times New Roman" w:hAnsi="Times New Roman"/>
                <w:bCs/>
              </w:rPr>
            </w:pPr>
            <w:r w:rsidRPr="00F06FAB">
              <w:rPr>
                <w:rFonts w:ascii="Times New Roman" w:hAnsi="Times New Roman"/>
                <w:bCs/>
                <w:i/>
                <w:iCs/>
              </w:rPr>
              <w:t xml:space="preserve">Кантри </w:t>
            </w:r>
            <w:r w:rsidRPr="00F06FAB">
              <w:rPr>
                <w:rFonts w:ascii="Times New Roman" w:hAnsi="Times New Roman"/>
                <w:bCs/>
              </w:rPr>
              <w:t>— современное направление, характеризующееся деревенской стилизацией, простотой решения интерьера. И т.д.</w:t>
            </w:r>
          </w:p>
          <w:p w:rsidR="00B65EA3" w:rsidRPr="00F06FAB" w:rsidRDefault="00B65EA3" w:rsidP="00353938">
            <w:pPr>
              <w:spacing w:after="0" w:line="240" w:lineRule="auto"/>
              <w:rPr>
                <w:rFonts w:ascii="Times New Roman" w:hAnsi="Times New Roman"/>
                <w:bCs/>
              </w:rPr>
            </w:pPr>
          </w:p>
          <w:p w:rsidR="00B65EA3" w:rsidRPr="00F06FAB" w:rsidRDefault="00B65EA3" w:rsidP="00353938">
            <w:pPr>
              <w:spacing w:after="0" w:line="240" w:lineRule="auto"/>
              <w:rPr>
                <w:rFonts w:ascii="Times New Roman" w:hAnsi="Times New Roman"/>
                <w:bCs/>
              </w:rPr>
            </w:pPr>
          </w:p>
          <w:p w:rsidR="00B65EA3" w:rsidRPr="00F06FAB" w:rsidRDefault="00B65EA3" w:rsidP="00353938">
            <w:pPr>
              <w:spacing w:after="0" w:line="240" w:lineRule="auto"/>
              <w:rPr>
                <w:rFonts w:ascii="Times New Roman" w:hAnsi="Times New Roman"/>
                <w:bCs/>
              </w:rPr>
            </w:pPr>
          </w:p>
          <w:p w:rsidR="00B65EA3" w:rsidRPr="00F06FAB" w:rsidRDefault="00B65EA3" w:rsidP="00353938">
            <w:pPr>
              <w:spacing w:after="0" w:line="240" w:lineRule="auto"/>
              <w:rPr>
                <w:rFonts w:ascii="Times New Roman" w:hAnsi="Times New Roman"/>
                <w:bCs/>
              </w:rPr>
            </w:pPr>
          </w:p>
          <w:p w:rsidR="00B65EA3" w:rsidRPr="00F06FAB" w:rsidRDefault="00B65EA3" w:rsidP="00353938">
            <w:pPr>
              <w:spacing w:after="0" w:line="240" w:lineRule="auto"/>
              <w:rPr>
                <w:rFonts w:ascii="Times New Roman" w:hAnsi="Times New Roman"/>
                <w:bCs/>
              </w:rPr>
            </w:pPr>
          </w:p>
          <w:p w:rsidR="00B65EA3" w:rsidRPr="00F06FAB" w:rsidRDefault="00B65EA3" w:rsidP="00353938">
            <w:pPr>
              <w:spacing w:after="0" w:line="240" w:lineRule="auto"/>
              <w:rPr>
                <w:rFonts w:ascii="Times New Roman" w:hAnsi="Times New Roman"/>
                <w:bCs/>
              </w:rPr>
            </w:pPr>
          </w:p>
          <w:p w:rsidR="00B65EA3" w:rsidRPr="00F06FAB" w:rsidRDefault="00B65EA3" w:rsidP="00353938">
            <w:pPr>
              <w:spacing w:after="0" w:line="240" w:lineRule="auto"/>
              <w:rPr>
                <w:rFonts w:ascii="Times New Roman" w:hAnsi="Times New Roman"/>
                <w:bCs/>
              </w:rPr>
            </w:pPr>
            <w:r w:rsidRPr="00F06FAB">
              <w:rPr>
                <w:rFonts w:ascii="Times New Roman" w:hAnsi="Times New Roman"/>
                <w:bCs/>
              </w:rPr>
              <w:t>Обучающиеся сообщают информацию о предметах сервировки:</w:t>
            </w:r>
          </w:p>
          <w:p w:rsidR="00B65EA3" w:rsidRPr="00F06FAB" w:rsidRDefault="00B65EA3" w:rsidP="00353938">
            <w:pPr>
              <w:spacing w:after="0" w:line="240" w:lineRule="auto"/>
              <w:rPr>
                <w:rFonts w:ascii="Times New Roman" w:hAnsi="Times New Roman"/>
              </w:rPr>
            </w:pPr>
            <w:r w:rsidRPr="00F06FAB">
              <w:rPr>
                <w:rFonts w:ascii="Times New Roman" w:hAnsi="Times New Roman"/>
              </w:rPr>
              <w:t xml:space="preserve"> Скатерть</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rPr>
              <w:t xml:space="preserve"> </w:t>
            </w:r>
            <w:r w:rsidRPr="00F06FAB">
              <w:rPr>
                <w:rFonts w:ascii="Times New Roman" w:hAnsi="Times New Roman"/>
                <w:sz w:val="20"/>
                <w:szCs w:val="20"/>
              </w:rPr>
              <w:t>( слайд №14)</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Тарелки</w:t>
            </w:r>
          </w:p>
          <w:p w:rsidR="00B65EA3" w:rsidRPr="00F06FAB" w:rsidRDefault="00B65EA3" w:rsidP="00353938">
            <w:pPr>
              <w:spacing w:after="0" w:line="240" w:lineRule="auto"/>
              <w:rPr>
                <w:sz w:val="20"/>
                <w:szCs w:val="20"/>
              </w:rPr>
            </w:pPr>
            <w:r w:rsidRPr="00F06FAB">
              <w:rPr>
                <w:sz w:val="28"/>
                <w:szCs w:val="28"/>
              </w:rPr>
              <w:t xml:space="preserve"> </w:t>
            </w:r>
            <w:r w:rsidRPr="00F06FAB">
              <w:rPr>
                <w:sz w:val="20"/>
                <w:szCs w:val="20"/>
              </w:rPr>
              <w:t>( слайд №15)</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Приборы</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(слайд №16)</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Стеклянная и хрустальная посуда</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(слайд №17)</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Цветы и специи</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(слайд №18)</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 xml:space="preserve">Салфетки </w:t>
            </w:r>
          </w:p>
          <w:p w:rsidR="00B65EA3" w:rsidRPr="00F06FAB" w:rsidRDefault="00B65EA3" w:rsidP="00353938">
            <w:pPr>
              <w:spacing w:after="0" w:line="240" w:lineRule="auto"/>
              <w:rPr>
                <w:rFonts w:ascii="Times New Roman" w:hAnsi="Times New Roman"/>
                <w:sz w:val="20"/>
                <w:szCs w:val="20"/>
              </w:rPr>
            </w:pPr>
            <w:r w:rsidRPr="00F06FAB">
              <w:rPr>
                <w:rFonts w:ascii="Times New Roman" w:hAnsi="Times New Roman"/>
                <w:sz w:val="20"/>
                <w:szCs w:val="20"/>
              </w:rPr>
              <w:t>(слайд №19)</w:t>
            </w:r>
          </w:p>
        </w:tc>
        <w:tc>
          <w:tcPr>
            <w:tcW w:w="898" w:type="pct"/>
          </w:tcPr>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sz w:val="24"/>
                <w:szCs w:val="24"/>
              </w:rPr>
              <w:t>Рассказ педагога</w:t>
            </w: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sz w:val="24"/>
                <w:szCs w:val="24"/>
              </w:rPr>
              <w:t>Рассказ педагога</w:t>
            </w: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4"/>
                <w:szCs w:val="24"/>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sz w:val="24"/>
                <w:szCs w:val="24"/>
              </w:rPr>
              <w:t>Поисковый метод</w:t>
            </w: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tc>
      </w:tr>
      <w:tr w:rsidR="00B65EA3" w:rsidRPr="00F06FAB" w:rsidTr="00353938">
        <w:tc>
          <w:tcPr>
            <w:tcW w:w="797" w:type="pct"/>
          </w:tcPr>
          <w:p w:rsidR="00B65EA3" w:rsidRPr="00F06FAB" w:rsidRDefault="00B65EA3" w:rsidP="00353938">
            <w:pPr>
              <w:spacing w:after="0" w:line="240" w:lineRule="auto"/>
              <w:rPr>
                <w:rFonts w:ascii="Times New Roman" w:hAnsi="Times New Roman"/>
                <w:b/>
              </w:rPr>
            </w:pPr>
            <w:r w:rsidRPr="00F06FAB">
              <w:rPr>
                <w:rFonts w:ascii="Times New Roman" w:hAnsi="Times New Roman"/>
                <w:b/>
              </w:rPr>
              <w:lastRenderedPageBreak/>
              <w:t>4. Закрепление учебного материала</w:t>
            </w:r>
          </w:p>
        </w:tc>
        <w:tc>
          <w:tcPr>
            <w:tcW w:w="2073" w:type="pct"/>
          </w:tcPr>
          <w:p w:rsidR="00B65EA3" w:rsidRPr="00F06FAB" w:rsidRDefault="00B65EA3" w:rsidP="00353938">
            <w:pPr>
              <w:spacing w:after="0" w:line="240" w:lineRule="auto"/>
              <w:rPr>
                <w:rFonts w:ascii="Times New Roman" w:hAnsi="Times New Roman"/>
              </w:rPr>
            </w:pPr>
            <w:r w:rsidRPr="00F06FAB">
              <w:rPr>
                <w:rFonts w:ascii="Times New Roman" w:hAnsi="Times New Roman"/>
              </w:rPr>
              <w:t>А теперь давайте закрепим полученные знания,  выполнив практическую работу.</w:t>
            </w:r>
          </w:p>
          <w:p w:rsidR="00B65EA3" w:rsidRDefault="00B65EA3" w:rsidP="00353938">
            <w:pPr>
              <w:spacing w:after="0" w:line="240" w:lineRule="auto"/>
              <w:rPr>
                <w:rFonts w:ascii="Times New Roman" w:hAnsi="Times New Roman"/>
              </w:rPr>
            </w:pPr>
            <w:r w:rsidRPr="00F06FAB">
              <w:rPr>
                <w:rFonts w:ascii="Times New Roman" w:hAnsi="Times New Roman"/>
              </w:rPr>
              <w:t>Практическая работа будет оцениваться как конкурсное задание.</w:t>
            </w:r>
          </w:p>
          <w:p w:rsidR="00B65EA3" w:rsidRPr="00F06FAB" w:rsidRDefault="00B65EA3" w:rsidP="00353938">
            <w:pPr>
              <w:spacing w:after="0" w:line="240" w:lineRule="auto"/>
              <w:rPr>
                <w:rFonts w:ascii="Times New Roman" w:hAnsi="Times New Roman"/>
              </w:rPr>
            </w:pPr>
            <w:r>
              <w:rPr>
                <w:rFonts w:ascii="Times New Roman" w:hAnsi="Times New Roman"/>
              </w:rPr>
              <w:t>Преподаватель раздает карточки с критериями оценки.</w:t>
            </w:r>
            <w:r w:rsidRPr="00F06FAB">
              <w:rPr>
                <w:rFonts w:ascii="Times New Roman" w:hAnsi="Times New Roman"/>
              </w:rPr>
              <w:t xml:space="preserve">  </w:t>
            </w:r>
          </w:p>
          <w:p w:rsidR="00B65EA3" w:rsidRPr="00F06FAB" w:rsidRDefault="00B65EA3" w:rsidP="00353938">
            <w:pPr>
              <w:spacing w:after="0" w:line="240" w:lineRule="auto"/>
              <w:rPr>
                <w:rFonts w:ascii="Times New Roman" w:hAnsi="Times New Roman"/>
              </w:rPr>
            </w:pPr>
            <w:r w:rsidRPr="00F06FAB">
              <w:rPr>
                <w:rFonts w:ascii="Times New Roman" w:hAnsi="Times New Roman"/>
              </w:rPr>
              <w:t>Оценивать работу будем по следующим критериям:</w:t>
            </w:r>
          </w:p>
          <w:p w:rsidR="00B65EA3" w:rsidRPr="00F06FAB" w:rsidRDefault="00B65EA3" w:rsidP="00353938">
            <w:pPr>
              <w:spacing w:after="0" w:line="240" w:lineRule="auto"/>
              <w:rPr>
                <w:rFonts w:ascii="Times New Roman" w:hAnsi="Times New Roman"/>
              </w:rPr>
            </w:pPr>
            <w:r w:rsidRPr="00F06FAB">
              <w:rPr>
                <w:rFonts w:ascii="Times New Roman" w:hAnsi="Times New Roman"/>
              </w:rPr>
              <w:t>1</w:t>
            </w:r>
            <w:r>
              <w:rPr>
                <w:rFonts w:ascii="Times New Roman" w:hAnsi="Times New Roman"/>
              </w:rPr>
              <w:t>. Сервировка стола произведена в строгой последовательности.</w:t>
            </w:r>
          </w:p>
          <w:p w:rsidR="00B65EA3" w:rsidRPr="00F06FAB" w:rsidRDefault="00B65EA3" w:rsidP="00353938">
            <w:pPr>
              <w:spacing w:after="0" w:line="240" w:lineRule="auto"/>
              <w:rPr>
                <w:rFonts w:ascii="Times New Roman" w:hAnsi="Times New Roman"/>
              </w:rPr>
            </w:pPr>
            <w:r w:rsidRPr="00F06FAB">
              <w:rPr>
                <w:rFonts w:ascii="Times New Roman" w:hAnsi="Times New Roman"/>
              </w:rPr>
              <w:t>«красная фишка»-5 баллов</w:t>
            </w:r>
          </w:p>
          <w:p w:rsidR="00B65EA3" w:rsidRPr="00F06FAB" w:rsidRDefault="00B65EA3" w:rsidP="00353938">
            <w:pPr>
              <w:spacing w:after="0" w:line="240" w:lineRule="auto"/>
              <w:rPr>
                <w:rFonts w:ascii="Times New Roman" w:hAnsi="Times New Roman"/>
              </w:rPr>
            </w:pPr>
            <w:r w:rsidRPr="00F06FAB">
              <w:rPr>
                <w:rFonts w:ascii="Times New Roman" w:hAnsi="Times New Roman"/>
              </w:rPr>
              <w:t>« зеленая фишка»-4 балла</w:t>
            </w:r>
          </w:p>
          <w:p w:rsidR="00B65EA3" w:rsidRPr="00F06FAB" w:rsidRDefault="00B65EA3" w:rsidP="00353938">
            <w:pPr>
              <w:spacing w:after="0" w:line="240" w:lineRule="auto"/>
              <w:rPr>
                <w:rFonts w:ascii="Times New Roman" w:hAnsi="Times New Roman"/>
              </w:rPr>
            </w:pPr>
            <w:r w:rsidRPr="00F06FAB">
              <w:rPr>
                <w:rFonts w:ascii="Times New Roman" w:hAnsi="Times New Roman"/>
              </w:rPr>
              <w:t>« синяя фишка»-3 балла</w:t>
            </w: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r>
              <w:rPr>
                <w:rFonts w:ascii="Times New Roman" w:hAnsi="Times New Roman"/>
              </w:rPr>
              <w:t xml:space="preserve">2.Дизайн и оригинальность </w:t>
            </w:r>
            <w:r>
              <w:rPr>
                <w:rFonts w:ascii="Times New Roman" w:hAnsi="Times New Roman"/>
              </w:rPr>
              <w:lastRenderedPageBreak/>
              <w:t>оформления</w:t>
            </w:r>
            <w:r w:rsidRPr="00F06FAB">
              <w:rPr>
                <w:rFonts w:ascii="Times New Roman" w:hAnsi="Times New Roman"/>
              </w:rPr>
              <w:t xml:space="preserve"> стола</w:t>
            </w:r>
            <w:r>
              <w:rPr>
                <w:rFonts w:ascii="Times New Roman" w:hAnsi="Times New Roman"/>
              </w:rPr>
              <w:t>.</w:t>
            </w:r>
          </w:p>
          <w:p w:rsidR="00B65EA3" w:rsidRPr="00F06FAB" w:rsidRDefault="00B65EA3" w:rsidP="00353938">
            <w:pPr>
              <w:spacing w:after="0" w:line="240" w:lineRule="auto"/>
              <w:rPr>
                <w:rFonts w:ascii="Times New Roman" w:hAnsi="Times New Roman"/>
              </w:rPr>
            </w:pPr>
            <w:r w:rsidRPr="00F06FAB">
              <w:rPr>
                <w:rFonts w:ascii="Times New Roman" w:hAnsi="Times New Roman"/>
              </w:rPr>
              <w:t>«красная фишка»-5 баллов</w:t>
            </w:r>
          </w:p>
          <w:p w:rsidR="00B65EA3" w:rsidRPr="00F06FAB" w:rsidRDefault="00B65EA3" w:rsidP="00353938">
            <w:pPr>
              <w:spacing w:after="0" w:line="240" w:lineRule="auto"/>
              <w:rPr>
                <w:rFonts w:ascii="Times New Roman" w:hAnsi="Times New Roman"/>
              </w:rPr>
            </w:pPr>
            <w:r w:rsidRPr="00F06FAB">
              <w:rPr>
                <w:rFonts w:ascii="Times New Roman" w:hAnsi="Times New Roman"/>
              </w:rPr>
              <w:t>« зеленая фишка»-4 балла</w:t>
            </w:r>
          </w:p>
          <w:p w:rsidR="00B65EA3" w:rsidRDefault="00B65EA3" w:rsidP="00353938">
            <w:pPr>
              <w:spacing w:after="0" w:line="240" w:lineRule="auto"/>
              <w:rPr>
                <w:rFonts w:ascii="Times New Roman" w:hAnsi="Times New Roman"/>
              </w:rPr>
            </w:pPr>
            <w:r w:rsidRPr="00F06FAB">
              <w:rPr>
                <w:rFonts w:ascii="Times New Roman" w:hAnsi="Times New Roman"/>
              </w:rPr>
              <w:t>« синяя фишка»-3 балла</w:t>
            </w: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sz w:val="28"/>
                <w:szCs w:val="28"/>
              </w:rPr>
            </w:pPr>
            <w:r w:rsidRPr="00F06FAB">
              <w:rPr>
                <w:rFonts w:ascii="Times New Roman" w:hAnsi="Times New Roman"/>
              </w:rPr>
              <w:t>3.</w:t>
            </w:r>
            <w:r>
              <w:rPr>
                <w:rFonts w:ascii="Times New Roman" w:hAnsi="Times New Roman"/>
              </w:rPr>
              <w:t>Защита работы</w:t>
            </w:r>
          </w:p>
          <w:p w:rsidR="00B65EA3" w:rsidRPr="00F06FAB" w:rsidRDefault="00B65EA3" w:rsidP="00353938">
            <w:pPr>
              <w:spacing w:after="0" w:line="240" w:lineRule="auto"/>
              <w:rPr>
                <w:rFonts w:ascii="Times New Roman" w:hAnsi="Times New Roman"/>
              </w:rPr>
            </w:pPr>
            <w:r w:rsidRPr="00F06FAB">
              <w:rPr>
                <w:rFonts w:ascii="Times New Roman" w:hAnsi="Times New Roman"/>
              </w:rPr>
              <w:t>«красная фишка»-5 баллов</w:t>
            </w:r>
          </w:p>
          <w:p w:rsidR="00B65EA3" w:rsidRPr="00F06FAB" w:rsidRDefault="00B65EA3" w:rsidP="00353938">
            <w:pPr>
              <w:spacing w:after="0" w:line="240" w:lineRule="auto"/>
              <w:rPr>
                <w:rFonts w:ascii="Times New Roman" w:hAnsi="Times New Roman"/>
              </w:rPr>
            </w:pPr>
            <w:r w:rsidRPr="00F06FAB">
              <w:rPr>
                <w:rFonts w:ascii="Times New Roman" w:hAnsi="Times New Roman"/>
              </w:rPr>
              <w:t>« зеленая фишка»-4 балла</w:t>
            </w:r>
          </w:p>
          <w:p w:rsidR="00B65EA3" w:rsidRDefault="00B65EA3" w:rsidP="00353938">
            <w:pPr>
              <w:spacing w:after="0" w:line="240" w:lineRule="auto"/>
              <w:rPr>
                <w:rFonts w:ascii="Times New Roman" w:hAnsi="Times New Roman"/>
              </w:rPr>
            </w:pPr>
            <w:r w:rsidRPr="00F06FAB">
              <w:rPr>
                <w:rFonts w:ascii="Times New Roman" w:hAnsi="Times New Roman"/>
              </w:rPr>
              <w:t>« синяя фишка»-3 балла</w:t>
            </w:r>
            <w:r>
              <w:rPr>
                <w:rFonts w:ascii="Times New Roman" w:hAnsi="Times New Roman"/>
              </w:rPr>
              <w:t>.</w:t>
            </w:r>
          </w:p>
          <w:p w:rsidR="00B65EA3" w:rsidRDefault="00B65EA3" w:rsidP="00353938">
            <w:pPr>
              <w:spacing w:after="0" w:line="240" w:lineRule="auto"/>
              <w:rPr>
                <w:rFonts w:ascii="Times New Roman" w:hAnsi="Times New Roman"/>
              </w:rPr>
            </w:pPr>
            <w:r>
              <w:rPr>
                <w:rFonts w:ascii="Times New Roman" w:hAnsi="Times New Roman"/>
              </w:rPr>
              <w:t>Кто желает выполнить практическую работу? Выполнять практическую работу можно в паре или индивидуально.</w:t>
            </w:r>
          </w:p>
          <w:p w:rsidR="00B65EA3" w:rsidRDefault="00B65EA3" w:rsidP="00353938">
            <w:pPr>
              <w:spacing w:after="0" w:line="240" w:lineRule="auto"/>
              <w:rPr>
                <w:rFonts w:ascii="Times New Roman" w:hAnsi="Times New Roman"/>
              </w:rPr>
            </w:pPr>
            <w:r>
              <w:rPr>
                <w:rFonts w:ascii="Times New Roman" w:hAnsi="Times New Roman"/>
              </w:rPr>
              <w:t>Преподаватель раздает 5 карточек с заданием. (Описание частного случая).</w:t>
            </w:r>
          </w:p>
          <w:p w:rsidR="00B65EA3" w:rsidRPr="00F06FAB"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r>
              <w:rPr>
                <w:rFonts w:ascii="Times New Roman" w:hAnsi="Times New Roman"/>
              </w:rPr>
              <w:t>Преподаватель наблюдает за выполнением практической работы, оказывает помощь, если обучающиеся допускают ошибки.</w:t>
            </w:r>
          </w:p>
        </w:tc>
        <w:tc>
          <w:tcPr>
            <w:tcW w:w="1231" w:type="pct"/>
          </w:tcPr>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r>
              <w:rPr>
                <w:rFonts w:ascii="Times New Roman" w:hAnsi="Times New Roman"/>
              </w:rPr>
              <w:t>Обучающиеся получают карточки с критериями оценки.</w:t>
            </w: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r>
              <w:rPr>
                <w:rFonts w:ascii="Times New Roman" w:hAnsi="Times New Roman"/>
              </w:rPr>
              <w:t>Обучающиеся сигнализируют.</w:t>
            </w: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roofErr w:type="gramStart"/>
            <w:r w:rsidRPr="00F06FAB">
              <w:rPr>
                <w:rFonts w:ascii="Times New Roman" w:hAnsi="Times New Roman"/>
              </w:rPr>
              <w:t>Обучающиеся</w:t>
            </w:r>
            <w:proofErr w:type="gramEnd"/>
            <w:r w:rsidRPr="00F06FAB">
              <w:rPr>
                <w:rFonts w:ascii="Times New Roman" w:hAnsi="Times New Roman"/>
              </w:rPr>
              <w:t xml:space="preserve"> </w:t>
            </w:r>
            <w:r>
              <w:rPr>
                <w:rFonts w:ascii="Times New Roman" w:hAnsi="Times New Roman"/>
              </w:rPr>
              <w:t>получают задание и приступают к</w:t>
            </w:r>
          </w:p>
          <w:p w:rsidR="00B65EA3" w:rsidRDefault="00B65EA3" w:rsidP="00353938">
            <w:pPr>
              <w:spacing w:after="0" w:line="240" w:lineRule="auto"/>
              <w:rPr>
                <w:rFonts w:ascii="Times New Roman" w:hAnsi="Times New Roman"/>
              </w:rPr>
            </w:pPr>
            <w:r>
              <w:rPr>
                <w:rFonts w:ascii="Times New Roman" w:hAnsi="Times New Roman"/>
              </w:rPr>
              <w:t>обсуждению содержания задания</w:t>
            </w:r>
            <w:proofErr w:type="gramStart"/>
            <w:r>
              <w:rPr>
                <w:rFonts w:ascii="Times New Roman" w:hAnsi="Times New Roman"/>
              </w:rPr>
              <w:t>.(</w:t>
            </w:r>
            <w:proofErr w:type="gramEnd"/>
            <w:r>
              <w:rPr>
                <w:rFonts w:ascii="Times New Roman" w:hAnsi="Times New Roman"/>
              </w:rPr>
              <w:t>Описание частного случая).</w:t>
            </w: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r>
              <w:rPr>
                <w:rFonts w:ascii="Times New Roman" w:hAnsi="Times New Roman"/>
              </w:rPr>
              <w:t xml:space="preserve">Обучающиеся приступают к </w:t>
            </w:r>
          </w:p>
          <w:p w:rsidR="00B65EA3" w:rsidRDefault="00B65EA3" w:rsidP="00353938">
            <w:pPr>
              <w:spacing w:after="0" w:line="240" w:lineRule="auto"/>
              <w:rPr>
                <w:rFonts w:ascii="Times New Roman" w:hAnsi="Times New Roman"/>
              </w:rPr>
            </w:pPr>
            <w:r>
              <w:rPr>
                <w:rFonts w:ascii="Times New Roman" w:hAnsi="Times New Roman"/>
              </w:rPr>
              <w:t>выполнению практической работы</w:t>
            </w:r>
            <w:r w:rsidRPr="00F06FAB">
              <w:rPr>
                <w:rFonts w:ascii="Times New Roman" w:hAnsi="Times New Roman"/>
              </w:rPr>
              <w:t xml:space="preserve"> по</w:t>
            </w:r>
            <w:r>
              <w:rPr>
                <w:rFonts w:ascii="Times New Roman" w:hAnsi="Times New Roman"/>
              </w:rPr>
              <w:t xml:space="preserve"> сервировки тематических столов.</w:t>
            </w: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roofErr w:type="gramStart"/>
            <w:r w:rsidRPr="00F06FAB">
              <w:rPr>
                <w:rFonts w:ascii="Times New Roman" w:hAnsi="Times New Roman"/>
              </w:rPr>
              <w:t>О</w:t>
            </w:r>
            <w:r>
              <w:rPr>
                <w:rFonts w:ascii="Times New Roman" w:hAnsi="Times New Roman"/>
              </w:rPr>
              <w:t>бучающиеся</w:t>
            </w:r>
            <w:proofErr w:type="gramEnd"/>
            <w:r>
              <w:rPr>
                <w:rFonts w:ascii="Times New Roman" w:hAnsi="Times New Roman"/>
              </w:rPr>
              <w:t xml:space="preserve"> проводят </w:t>
            </w:r>
            <w:proofErr w:type="spellStart"/>
            <w:r>
              <w:rPr>
                <w:rFonts w:ascii="Times New Roman" w:hAnsi="Times New Roman"/>
              </w:rPr>
              <w:t>взаимооценку</w:t>
            </w:r>
            <w:proofErr w:type="spellEnd"/>
            <w:r w:rsidRPr="00F06FAB">
              <w:rPr>
                <w:rFonts w:ascii="Times New Roman" w:hAnsi="Times New Roman"/>
              </w:rPr>
              <w:t>, по предложенным критериям.</w:t>
            </w:r>
          </w:p>
          <w:p w:rsidR="00B65EA3" w:rsidRPr="00F06FAB" w:rsidRDefault="00B65EA3" w:rsidP="00353938">
            <w:pPr>
              <w:spacing w:after="0" w:line="240" w:lineRule="auto"/>
              <w:rPr>
                <w:rFonts w:ascii="Times New Roman" w:hAnsi="Times New Roman"/>
              </w:rPr>
            </w:pPr>
          </w:p>
        </w:tc>
        <w:tc>
          <w:tcPr>
            <w:tcW w:w="898" w:type="pct"/>
          </w:tcPr>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Pr="00F06FAB" w:rsidRDefault="00B65EA3" w:rsidP="00353938">
            <w:pPr>
              <w:spacing w:after="0" w:line="240" w:lineRule="auto"/>
              <w:rPr>
                <w:rFonts w:ascii="Times New Roman" w:hAnsi="Times New Roman"/>
                <w:sz w:val="28"/>
                <w:szCs w:val="28"/>
              </w:rPr>
            </w:pPr>
          </w:p>
        </w:tc>
      </w:tr>
      <w:tr w:rsidR="00B65EA3" w:rsidRPr="00F06FAB" w:rsidTr="00353938">
        <w:tc>
          <w:tcPr>
            <w:tcW w:w="797" w:type="pct"/>
          </w:tcPr>
          <w:p w:rsidR="00B65EA3" w:rsidRPr="00F06FAB" w:rsidRDefault="00B65EA3" w:rsidP="00353938">
            <w:pPr>
              <w:spacing w:after="0" w:line="240" w:lineRule="auto"/>
              <w:rPr>
                <w:rFonts w:ascii="Times New Roman" w:hAnsi="Times New Roman"/>
                <w:b/>
                <w:sz w:val="24"/>
                <w:szCs w:val="24"/>
              </w:rPr>
            </w:pPr>
            <w:r w:rsidRPr="00F06FAB">
              <w:rPr>
                <w:rFonts w:ascii="Times New Roman" w:hAnsi="Times New Roman"/>
                <w:b/>
                <w:sz w:val="24"/>
                <w:szCs w:val="24"/>
              </w:rPr>
              <w:lastRenderedPageBreak/>
              <w:t>5. Рефлексия</w:t>
            </w:r>
          </w:p>
        </w:tc>
        <w:tc>
          <w:tcPr>
            <w:tcW w:w="2073" w:type="pct"/>
          </w:tcPr>
          <w:p w:rsidR="00B65EA3" w:rsidRPr="00F06FAB" w:rsidRDefault="00B65EA3" w:rsidP="00353938">
            <w:pPr>
              <w:spacing w:after="0" w:line="240" w:lineRule="auto"/>
              <w:rPr>
                <w:rFonts w:ascii="Times New Roman" w:hAnsi="Times New Roman"/>
              </w:rPr>
            </w:pPr>
            <w:r w:rsidRPr="00F06FAB">
              <w:rPr>
                <w:rFonts w:ascii="Times New Roman" w:hAnsi="Times New Roman"/>
              </w:rPr>
              <w:t>Что нового вы узнали на уроке?</w:t>
            </w: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r w:rsidRPr="00F06FAB">
              <w:rPr>
                <w:rFonts w:ascii="Times New Roman" w:hAnsi="Times New Roman"/>
              </w:rPr>
              <w:t>Какой материал оказался наиболее интересным?</w:t>
            </w:r>
          </w:p>
          <w:p w:rsidR="00B65EA3" w:rsidRPr="00F06FAB"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r w:rsidRPr="00F06FAB">
              <w:rPr>
                <w:rFonts w:ascii="Times New Roman" w:hAnsi="Times New Roman"/>
              </w:rPr>
              <w:t>Что оказалось для вас наиболее важным на уроке?</w:t>
            </w: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r>
              <w:rPr>
                <w:rFonts w:ascii="Times New Roman" w:hAnsi="Times New Roman"/>
              </w:rPr>
              <w:t>У  меня и у  вас по 3 смайлика</w:t>
            </w:r>
            <w:proofErr w:type="gramStart"/>
            <w:r>
              <w:rPr>
                <w:rFonts w:ascii="Times New Roman" w:hAnsi="Times New Roman"/>
              </w:rPr>
              <w:t xml:space="preserve"> .</w:t>
            </w:r>
            <w:proofErr w:type="gramEnd"/>
            <w:r>
              <w:rPr>
                <w:rFonts w:ascii="Times New Roman" w:hAnsi="Times New Roman"/>
              </w:rPr>
              <w:t xml:space="preserve"> Давайте поднимем один из трех и выразим свое отношение к изученному материалу.</w:t>
            </w:r>
          </w:p>
        </w:tc>
        <w:tc>
          <w:tcPr>
            <w:tcW w:w="1231" w:type="pct"/>
          </w:tcPr>
          <w:p w:rsidR="00B65EA3" w:rsidRPr="00F06FAB" w:rsidRDefault="00B65EA3" w:rsidP="00353938">
            <w:pPr>
              <w:spacing w:after="0" w:line="240" w:lineRule="auto"/>
              <w:rPr>
                <w:rFonts w:ascii="Times New Roman" w:hAnsi="Times New Roman"/>
              </w:rPr>
            </w:pPr>
            <w:r w:rsidRPr="00F06FAB">
              <w:rPr>
                <w:rFonts w:ascii="Times New Roman" w:hAnsi="Times New Roman"/>
              </w:rPr>
              <w:t>Обучающие отвечают:</w:t>
            </w:r>
          </w:p>
          <w:p w:rsidR="00B65EA3" w:rsidRPr="00F06FAB" w:rsidRDefault="00B65EA3" w:rsidP="00353938">
            <w:pPr>
              <w:spacing w:after="0" w:line="240" w:lineRule="auto"/>
              <w:rPr>
                <w:rFonts w:ascii="Times New Roman" w:hAnsi="Times New Roman"/>
              </w:rPr>
            </w:pPr>
            <w:r w:rsidRPr="00F06FAB">
              <w:rPr>
                <w:rFonts w:ascii="Times New Roman" w:hAnsi="Times New Roman"/>
              </w:rPr>
              <w:t>-значение слова «сервировка»</w:t>
            </w:r>
          </w:p>
          <w:p w:rsidR="00B65EA3" w:rsidRPr="00F06FAB" w:rsidRDefault="00B65EA3" w:rsidP="00353938">
            <w:pPr>
              <w:spacing w:after="0" w:line="240" w:lineRule="auto"/>
              <w:rPr>
                <w:rFonts w:ascii="Times New Roman" w:hAnsi="Times New Roman"/>
              </w:rPr>
            </w:pPr>
            <w:r w:rsidRPr="00F06FAB">
              <w:rPr>
                <w:rFonts w:ascii="Times New Roman" w:hAnsi="Times New Roman"/>
              </w:rPr>
              <w:t>- о стилях сервировки столов;</w:t>
            </w:r>
          </w:p>
          <w:p w:rsidR="00B65EA3" w:rsidRPr="00F06FAB" w:rsidRDefault="00B65EA3" w:rsidP="00353938">
            <w:pPr>
              <w:spacing w:after="0" w:line="240" w:lineRule="auto"/>
              <w:rPr>
                <w:rFonts w:ascii="Times New Roman" w:hAnsi="Times New Roman"/>
              </w:rPr>
            </w:pPr>
            <w:r w:rsidRPr="00F06FAB">
              <w:rPr>
                <w:rFonts w:ascii="Times New Roman" w:hAnsi="Times New Roman"/>
              </w:rPr>
              <w:t>- о предметах сервировки.</w:t>
            </w:r>
          </w:p>
          <w:p w:rsidR="00B65EA3" w:rsidRPr="00F06FAB" w:rsidRDefault="00B65EA3" w:rsidP="00353938">
            <w:pPr>
              <w:spacing w:after="0" w:line="240" w:lineRule="auto"/>
              <w:rPr>
                <w:rFonts w:ascii="Times New Roman" w:hAnsi="Times New Roman"/>
              </w:rPr>
            </w:pPr>
            <w:r w:rsidRPr="00F06FAB">
              <w:rPr>
                <w:rFonts w:ascii="Times New Roman" w:hAnsi="Times New Roman"/>
              </w:rPr>
              <w:t>- о видах сервировки и последовательности.</w:t>
            </w: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r>
              <w:rPr>
                <w:rFonts w:ascii="Times New Roman" w:hAnsi="Times New Roman"/>
              </w:rPr>
              <w:t>- о стилях сервировки.</w:t>
            </w:r>
          </w:p>
          <w:p w:rsidR="00B65EA3"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r w:rsidRPr="00F06FAB">
              <w:rPr>
                <w:rFonts w:ascii="Times New Roman" w:hAnsi="Times New Roman"/>
              </w:rPr>
              <w:t>-умение применять теоретические знания при оформлении столов.</w:t>
            </w:r>
          </w:p>
          <w:p w:rsidR="00B65EA3" w:rsidRPr="00F06FAB" w:rsidRDefault="00B65EA3" w:rsidP="00353938">
            <w:pPr>
              <w:spacing w:after="0" w:line="240" w:lineRule="auto"/>
              <w:rPr>
                <w:rFonts w:ascii="Times New Roman" w:hAnsi="Times New Roman"/>
              </w:rPr>
            </w:pPr>
          </w:p>
          <w:p w:rsidR="00B65EA3" w:rsidRPr="00F06FAB" w:rsidRDefault="00B65EA3" w:rsidP="00353938">
            <w:pPr>
              <w:spacing w:after="0" w:line="240" w:lineRule="auto"/>
              <w:rPr>
                <w:rFonts w:ascii="Times New Roman" w:hAnsi="Times New Roman"/>
              </w:rPr>
            </w:pPr>
            <w:proofErr w:type="gramStart"/>
            <w:r>
              <w:rPr>
                <w:rFonts w:ascii="Times New Roman" w:hAnsi="Times New Roman"/>
              </w:rPr>
              <w:t>Обучающие</w:t>
            </w:r>
            <w:proofErr w:type="gramEnd"/>
            <w:r>
              <w:rPr>
                <w:rFonts w:ascii="Times New Roman" w:hAnsi="Times New Roman"/>
              </w:rPr>
              <w:t xml:space="preserve"> поднимают смайлик</w:t>
            </w:r>
          </w:p>
        </w:tc>
        <w:tc>
          <w:tcPr>
            <w:tcW w:w="898" w:type="pct"/>
          </w:tcPr>
          <w:p w:rsidR="00B65EA3" w:rsidRPr="00F06FAB" w:rsidRDefault="00B65EA3" w:rsidP="00353938">
            <w:pPr>
              <w:spacing w:after="0" w:line="240" w:lineRule="auto"/>
              <w:rPr>
                <w:rFonts w:ascii="Times New Roman" w:hAnsi="Times New Roman"/>
                <w:sz w:val="24"/>
                <w:szCs w:val="24"/>
              </w:rPr>
            </w:pPr>
            <w:r w:rsidRPr="00F06FAB">
              <w:rPr>
                <w:rFonts w:ascii="Times New Roman" w:hAnsi="Times New Roman"/>
                <w:sz w:val="24"/>
                <w:szCs w:val="24"/>
              </w:rPr>
              <w:t>Прием рефлексии</w:t>
            </w:r>
          </w:p>
        </w:tc>
      </w:tr>
      <w:tr w:rsidR="00B65EA3" w:rsidRPr="00F06FAB" w:rsidTr="00353938">
        <w:tc>
          <w:tcPr>
            <w:tcW w:w="797" w:type="pct"/>
          </w:tcPr>
          <w:p w:rsidR="00B65EA3" w:rsidRPr="00F06FAB" w:rsidRDefault="00B65EA3" w:rsidP="00353938">
            <w:pPr>
              <w:spacing w:after="0" w:line="240" w:lineRule="auto"/>
              <w:rPr>
                <w:rFonts w:ascii="Times New Roman" w:hAnsi="Times New Roman"/>
                <w:b/>
                <w:sz w:val="24"/>
                <w:szCs w:val="24"/>
              </w:rPr>
            </w:pPr>
            <w:r w:rsidRPr="00F06FAB">
              <w:rPr>
                <w:rFonts w:ascii="Times New Roman" w:hAnsi="Times New Roman"/>
                <w:b/>
                <w:sz w:val="24"/>
                <w:szCs w:val="24"/>
              </w:rPr>
              <w:t>6.Подведен</w:t>
            </w:r>
            <w:r w:rsidRPr="00F06FAB">
              <w:rPr>
                <w:rFonts w:ascii="Times New Roman" w:hAnsi="Times New Roman"/>
                <w:b/>
                <w:sz w:val="24"/>
                <w:szCs w:val="24"/>
              </w:rPr>
              <w:lastRenderedPageBreak/>
              <w:t>ие итогов</w:t>
            </w:r>
          </w:p>
        </w:tc>
        <w:tc>
          <w:tcPr>
            <w:tcW w:w="2073" w:type="pct"/>
          </w:tcPr>
          <w:p w:rsidR="00B65EA3" w:rsidRDefault="00B65EA3" w:rsidP="00353938">
            <w:pPr>
              <w:spacing w:after="0" w:line="240" w:lineRule="auto"/>
              <w:rPr>
                <w:rFonts w:ascii="Times New Roman" w:hAnsi="Times New Roman"/>
              </w:rPr>
            </w:pPr>
            <w:r w:rsidRPr="00F06FAB">
              <w:rPr>
                <w:rFonts w:ascii="Times New Roman" w:hAnsi="Times New Roman"/>
              </w:rPr>
              <w:lastRenderedPageBreak/>
              <w:t xml:space="preserve">Давайте подведем итоги нашего урока. </w:t>
            </w:r>
            <w:r w:rsidRPr="00F06FAB">
              <w:rPr>
                <w:rFonts w:ascii="Times New Roman" w:hAnsi="Times New Roman"/>
              </w:rPr>
              <w:lastRenderedPageBreak/>
              <w:t>Все вы работали замечательно. У кого-то получилось лучше, у кого-то не очень.</w:t>
            </w:r>
          </w:p>
          <w:p w:rsidR="00B65EA3" w:rsidRPr="00F06FAB" w:rsidRDefault="00B65EA3" w:rsidP="00353938">
            <w:pPr>
              <w:spacing w:after="0" w:line="240" w:lineRule="auto"/>
              <w:rPr>
                <w:rFonts w:ascii="Times New Roman" w:hAnsi="Times New Roman"/>
              </w:rPr>
            </w:pPr>
            <w:proofErr w:type="gramStart"/>
            <w:r w:rsidRPr="00F06FAB">
              <w:rPr>
                <w:rFonts w:ascii="Times New Roman" w:hAnsi="Times New Roman"/>
              </w:rPr>
              <w:t>Обучающиеся</w:t>
            </w:r>
            <w:proofErr w:type="gramEnd"/>
            <w:r w:rsidRPr="00F06FAB">
              <w:rPr>
                <w:rFonts w:ascii="Times New Roman" w:hAnsi="Times New Roman"/>
              </w:rPr>
              <w:t>, которые набрали  более 3-х фишек  при разгадывании кроссворда, получают  оценку</w:t>
            </w:r>
            <w:r>
              <w:rPr>
                <w:rFonts w:ascii="Times New Roman" w:hAnsi="Times New Roman"/>
              </w:rPr>
              <w:t xml:space="preserve">              </w:t>
            </w:r>
            <w:r w:rsidRPr="00F06FAB">
              <w:rPr>
                <w:rFonts w:ascii="Times New Roman" w:hAnsi="Times New Roman"/>
              </w:rPr>
              <w:t xml:space="preserve"> « отлично».</w:t>
            </w:r>
          </w:p>
          <w:p w:rsidR="00B65EA3" w:rsidRPr="00F06FAB" w:rsidRDefault="00B65EA3" w:rsidP="00353938">
            <w:pPr>
              <w:spacing w:after="0" w:line="240" w:lineRule="auto"/>
              <w:rPr>
                <w:rFonts w:ascii="Times New Roman" w:hAnsi="Times New Roman"/>
              </w:rPr>
            </w:pPr>
            <w:r w:rsidRPr="00F06FAB">
              <w:rPr>
                <w:rFonts w:ascii="Times New Roman" w:hAnsi="Times New Roman"/>
              </w:rPr>
              <w:t>Обучающиеся, которые набрали 2-3 фишки, получают оценку  «хорошо».</w:t>
            </w:r>
          </w:p>
          <w:p w:rsidR="00B65EA3" w:rsidRPr="00F06FAB" w:rsidRDefault="00B65EA3" w:rsidP="00353938">
            <w:pPr>
              <w:spacing w:after="0" w:line="240" w:lineRule="auto"/>
              <w:rPr>
                <w:rFonts w:ascii="Times New Roman" w:hAnsi="Times New Roman"/>
              </w:rPr>
            </w:pPr>
            <w:r w:rsidRPr="00F06FAB">
              <w:rPr>
                <w:rFonts w:ascii="Times New Roman" w:hAnsi="Times New Roman"/>
              </w:rPr>
              <w:t>Обучающиеся, которые делали сообщения, о предметах сервировки получают оценку « отлично»</w:t>
            </w:r>
          </w:p>
          <w:p w:rsidR="00B65EA3" w:rsidRPr="00F06FAB" w:rsidRDefault="00B65EA3" w:rsidP="00353938">
            <w:pPr>
              <w:spacing w:after="0" w:line="240" w:lineRule="auto"/>
              <w:rPr>
                <w:rFonts w:ascii="Times New Roman" w:hAnsi="Times New Roman"/>
              </w:rPr>
            </w:pPr>
            <w:r w:rsidRPr="00F06FAB">
              <w:rPr>
                <w:rFonts w:ascii="Times New Roman" w:hAnsi="Times New Roman"/>
              </w:rPr>
              <w:t>Обучающиеся, которые  выполняли практическую работу, получают  оценку</w:t>
            </w:r>
            <w:r>
              <w:rPr>
                <w:rFonts w:ascii="Times New Roman" w:hAnsi="Times New Roman"/>
              </w:rPr>
              <w:t xml:space="preserve"> «</w:t>
            </w:r>
            <w:r w:rsidRPr="00F06FAB">
              <w:rPr>
                <w:rFonts w:ascii="Times New Roman" w:hAnsi="Times New Roman"/>
              </w:rPr>
              <w:t>отлично». А полученные цветные фишки определят призов</w:t>
            </w:r>
            <w:r>
              <w:rPr>
                <w:rFonts w:ascii="Times New Roman" w:hAnsi="Times New Roman"/>
              </w:rPr>
              <w:t>ое место</w:t>
            </w:r>
            <w:proofErr w:type="gramStart"/>
            <w:r>
              <w:rPr>
                <w:rFonts w:ascii="Times New Roman" w:hAnsi="Times New Roman"/>
              </w:rPr>
              <w:t xml:space="preserve"> .</w:t>
            </w:r>
            <w:proofErr w:type="gramEnd"/>
          </w:p>
          <w:p w:rsidR="00B65EA3" w:rsidRPr="00F06FAB" w:rsidRDefault="00B65EA3" w:rsidP="00353938">
            <w:pPr>
              <w:spacing w:after="0" w:line="240" w:lineRule="auto"/>
              <w:rPr>
                <w:rFonts w:ascii="Times New Roman" w:hAnsi="Times New Roman"/>
              </w:rPr>
            </w:pPr>
          </w:p>
        </w:tc>
        <w:tc>
          <w:tcPr>
            <w:tcW w:w="1231" w:type="pct"/>
          </w:tcPr>
          <w:p w:rsidR="00B65EA3" w:rsidRPr="00F06FAB" w:rsidRDefault="00B65EA3" w:rsidP="00353938">
            <w:pPr>
              <w:spacing w:after="0" w:line="240" w:lineRule="auto"/>
              <w:rPr>
                <w:rFonts w:ascii="Times New Roman" w:hAnsi="Times New Roman"/>
              </w:rPr>
            </w:pPr>
            <w:proofErr w:type="gramStart"/>
            <w:r w:rsidRPr="00F06FAB">
              <w:rPr>
                <w:rFonts w:ascii="Times New Roman" w:hAnsi="Times New Roman"/>
              </w:rPr>
              <w:lastRenderedPageBreak/>
              <w:t>Обучающиес</w:t>
            </w:r>
            <w:r>
              <w:rPr>
                <w:rFonts w:ascii="Times New Roman" w:hAnsi="Times New Roman"/>
              </w:rPr>
              <w:t>я</w:t>
            </w:r>
            <w:proofErr w:type="gramEnd"/>
            <w:r>
              <w:rPr>
                <w:rFonts w:ascii="Times New Roman" w:hAnsi="Times New Roman"/>
              </w:rPr>
              <w:t xml:space="preserve"> </w:t>
            </w:r>
            <w:r>
              <w:rPr>
                <w:rFonts w:ascii="Times New Roman" w:hAnsi="Times New Roman"/>
              </w:rPr>
              <w:lastRenderedPageBreak/>
              <w:t xml:space="preserve">подсчитывают количество фишек и </w:t>
            </w:r>
          </w:p>
        </w:tc>
        <w:tc>
          <w:tcPr>
            <w:tcW w:w="898" w:type="pct"/>
          </w:tcPr>
          <w:p w:rsidR="00B65EA3" w:rsidRPr="00F06FAB" w:rsidRDefault="00B65EA3" w:rsidP="00353938">
            <w:pPr>
              <w:spacing w:after="0" w:line="240" w:lineRule="auto"/>
              <w:rPr>
                <w:rFonts w:ascii="Times New Roman" w:hAnsi="Times New Roman"/>
                <w:sz w:val="24"/>
                <w:szCs w:val="24"/>
              </w:rPr>
            </w:pPr>
            <w:r>
              <w:rPr>
                <w:rFonts w:ascii="Times New Roman" w:hAnsi="Times New Roman"/>
                <w:sz w:val="24"/>
                <w:szCs w:val="24"/>
              </w:rPr>
              <w:lastRenderedPageBreak/>
              <w:t xml:space="preserve">Прием </w:t>
            </w:r>
            <w:proofErr w:type="spellStart"/>
            <w:r>
              <w:rPr>
                <w:rFonts w:ascii="Times New Roman" w:hAnsi="Times New Roman"/>
                <w:sz w:val="24"/>
                <w:szCs w:val="24"/>
              </w:rPr>
              <w:lastRenderedPageBreak/>
              <w:t>взаимооценивания</w:t>
            </w:r>
            <w:proofErr w:type="spellEnd"/>
            <w:r>
              <w:rPr>
                <w:rFonts w:ascii="Times New Roman" w:hAnsi="Times New Roman"/>
                <w:sz w:val="24"/>
                <w:szCs w:val="24"/>
              </w:rPr>
              <w:t xml:space="preserve"> и </w:t>
            </w:r>
            <w:proofErr w:type="spellStart"/>
            <w:r>
              <w:rPr>
                <w:rFonts w:ascii="Times New Roman" w:hAnsi="Times New Roman"/>
                <w:sz w:val="24"/>
                <w:szCs w:val="24"/>
              </w:rPr>
              <w:t>самооценивания</w:t>
            </w:r>
            <w:proofErr w:type="spellEnd"/>
          </w:p>
        </w:tc>
      </w:tr>
      <w:tr w:rsidR="00B65EA3" w:rsidRPr="00F06FAB" w:rsidTr="00353938">
        <w:tc>
          <w:tcPr>
            <w:tcW w:w="797" w:type="pct"/>
          </w:tcPr>
          <w:p w:rsidR="00B65EA3" w:rsidRPr="00F06FAB" w:rsidRDefault="00B65EA3" w:rsidP="00353938">
            <w:pPr>
              <w:spacing w:after="0" w:line="240" w:lineRule="auto"/>
              <w:rPr>
                <w:rFonts w:ascii="Times New Roman" w:hAnsi="Times New Roman"/>
                <w:b/>
                <w:sz w:val="24"/>
                <w:szCs w:val="24"/>
              </w:rPr>
            </w:pPr>
            <w:r w:rsidRPr="00F06FAB">
              <w:rPr>
                <w:rFonts w:ascii="Times New Roman" w:hAnsi="Times New Roman"/>
                <w:b/>
                <w:sz w:val="24"/>
                <w:szCs w:val="24"/>
              </w:rPr>
              <w:lastRenderedPageBreak/>
              <w:t>7. Домашнее задание</w:t>
            </w:r>
          </w:p>
        </w:tc>
        <w:tc>
          <w:tcPr>
            <w:tcW w:w="2073" w:type="pct"/>
          </w:tcPr>
          <w:p w:rsidR="00B65EA3" w:rsidRPr="00F06FAB" w:rsidRDefault="00B65EA3" w:rsidP="00353938">
            <w:pPr>
              <w:spacing w:after="0" w:line="240" w:lineRule="auto"/>
              <w:rPr>
                <w:rFonts w:ascii="Times New Roman" w:hAnsi="Times New Roman"/>
                <w:bCs/>
              </w:rPr>
            </w:pPr>
            <w:r w:rsidRPr="00F06FAB">
              <w:rPr>
                <w:rFonts w:ascii="Times New Roman" w:hAnsi="Times New Roman"/>
                <w:color w:val="333333"/>
              </w:rPr>
              <w:t xml:space="preserve">Повторить пройденный материал. Учебник: </w:t>
            </w:r>
            <w:r>
              <w:rPr>
                <w:rFonts w:ascii="Times New Roman" w:hAnsi="Times New Roman"/>
                <w:color w:val="333333"/>
              </w:rPr>
              <w:t xml:space="preserve">В.В. </w:t>
            </w:r>
            <w:r w:rsidRPr="00F06FAB">
              <w:rPr>
                <w:rFonts w:ascii="Times New Roman" w:hAnsi="Times New Roman"/>
                <w:bCs/>
              </w:rPr>
              <w:t xml:space="preserve"> </w:t>
            </w:r>
            <w:proofErr w:type="spellStart"/>
            <w:proofErr w:type="gramStart"/>
            <w:r w:rsidRPr="00F06FAB">
              <w:rPr>
                <w:rFonts w:ascii="Times New Roman" w:hAnsi="Times New Roman"/>
                <w:bCs/>
              </w:rPr>
              <w:t>стр</w:t>
            </w:r>
            <w:proofErr w:type="spellEnd"/>
            <w:proofErr w:type="gramEnd"/>
            <w:r>
              <w:rPr>
                <w:rFonts w:ascii="Times New Roman" w:hAnsi="Times New Roman"/>
                <w:bCs/>
              </w:rPr>
              <w:t xml:space="preserve"> 238-261</w:t>
            </w:r>
          </w:p>
          <w:p w:rsidR="00B65EA3" w:rsidRPr="00F06FAB" w:rsidRDefault="00B65EA3" w:rsidP="0035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06FAB">
              <w:rPr>
                <w:rFonts w:ascii="Times New Roman" w:hAnsi="Times New Roman"/>
                <w:bCs/>
              </w:rPr>
              <w:t>Внеаудиторная самостоятельная работа обучающихся:</w:t>
            </w:r>
          </w:p>
          <w:p w:rsidR="00B65EA3" w:rsidRPr="00F06FAB" w:rsidRDefault="00B65EA3" w:rsidP="00353938">
            <w:pPr>
              <w:spacing w:after="0" w:line="240" w:lineRule="auto"/>
              <w:rPr>
                <w:rFonts w:ascii="Times New Roman" w:hAnsi="Times New Roman"/>
              </w:rPr>
            </w:pPr>
            <w:r w:rsidRPr="00F06FAB">
              <w:rPr>
                <w:rFonts w:ascii="Times New Roman" w:hAnsi="Times New Roman"/>
                <w:color w:val="333333"/>
              </w:rPr>
              <w:t xml:space="preserve"> Для углубления своих знаний по изученной теме, подготовить самостоятельно  презентации по сервировки столов к различным праздникам и в любом стиле.</w:t>
            </w:r>
          </w:p>
          <w:p w:rsidR="00B65EA3" w:rsidRPr="00F06FAB" w:rsidRDefault="00B65EA3" w:rsidP="00353938">
            <w:pPr>
              <w:pStyle w:val="a4"/>
              <w:spacing w:after="0" w:line="240" w:lineRule="auto"/>
              <w:ind w:left="1080"/>
              <w:rPr>
                <w:rFonts w:ascii="Times New Roman" w:hAnsi="Times New Roman"/>
              </w:rPr>
            </w:pPr>
          </w:p>
          <w:p w:rsidR="00B65EA3" w:rsidRPr="00F06FAB" w:rsidRDefault="00B65EA3" w:rsidP="00353938">
            <w:pPr>
              <w:spacing w:after="0" w:line="240" w:lineRule="auto"/>
              <w:rPr>
                <w:rFonts w:ascii="Times New Roman" w:hAnsi="Times New Roman"/>
                <w:sz w:val="28"/>
                <w:szCs w:val="28"/>
              </w:rPr>
            </w:pPr>
          </w:p>
        </w:tc>
        <w:tc>
          <w:tcPr>
            <w:tcW w:w="1231" w:type="pct"/>
          </w:tcPr>
          <w:p w:rsidR="00B65EA3" w:rsidRPr="00F06FAB" w:rsidRDefault="00B65EA3" w:rsidP="00353938">
            <w:pPr>
              <w:spacing w:after="0" w:line="240" w:lineRule="auto"/>
              <w:rPr>
                <w:rFonts w:ascii="Times New Roman" w:hAnsi="Times New Roman"/>
                <w:sz w:val="28"/>
                <w:szCs w:val="28"/>
              </w:rPr>
            </w:pPr>
          </w:p>
        </w:tc>
        <w:tc>
          <w:tcPr>
            <w:tcW w:w="898" w:type="pct"/>
          </w:tcPr>
          <w:p w:rsidR="00B65EA3" w:rsidRPr="00F06FAB" w:rsidRDefault="00B65EA3" w:rsidP="00353938">
            <w:pPr>
              <w:spacing w:after="0" w:line="240" w:lineRule="auto"/>
              <w:rPr>
                <w:rFonts w:ascii="Times New Roman" w:hAnsi="Times New Roman"/>
                <w:sz w:val="28"/>
                <w:szCs w:val="28"/>
              </w:rPr>
            </w:pPr>
          </w:p>
        </w:tc>
      </w:tr>
    </w:tbl>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Pr="00D55947" w:rsidRDefault="00B65EA3" w:rsidP="00B65EA3">
      <w:pPr>
        <w:spacing w:after="0" w:line="240" w:lineRule="auto"/>
        <w:rPr>
          <w:rFonts w:ascii="Times New Roman" w:hAnsi="Times New Roman"/>
          <w:sz w:val="28"/>
          <w:szCs w:val="28"/>
          <w:lang w:val="en-US"/>
        </w:rPr>
      </w:pPr>
    </w:p>
    <w:p w:rsidR="00B65EA3" w:rsidRDefault="00B65EA3" w:rsidP="00B65EA3">
      <w:pPr>
        <w:spacing w:after="0" w:line="240" w:lineRule="auto"/>
        <w:rPr>
          <w:rFonts w:ascii="Times New Roman" w:hAnsi="Times New Roman"/>
          <w:sz w:val="28"/>
          <w:szCs w:val="28"/>
        </w:rPr>
      </w:pPr>
    </w:p>
    <w:p w:rsidR="00647397" w:rsidRDefault="00647397"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lastRenderedPageBreak/>
        <w:t xml:space="preserve">                                                                                                               Таблица  1</w:t>
      </w: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t>СТРУКТУРА И ХОД УРОКА</w:t>
      </w: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9"/>
        <w:gridCol w:w="1887"/>
        <w:gridCol w:w="1850"/>
        <w:gridCol w:w="2116"/>
        <w:gridCol w:w="2099"/>
        <w:gridCol w:w="809"/>
      </w:tblGrid>
      <w:tr w:rsidR="00B65EA3" w:rsidTr="00353938">
        <w:tc>
          <w:tcPr>
            <w:tcW w:w="423" w:type="pct"/>
          </w:tcPr>
          <w:p w:rsidR="00B65EA3" w:rsidRPr="0013073D" w:rsidRDefault="00B65EA3" w:rsidP="00353938">
            <w:pPr>
              <w:spacing w:after="0" w:line="240" w:lineRule="auto"/>
              <w:rPr>
                <w:rFonts w:ascii="Times New Roman" w:hAnsi="Times New Roman"/>
                <w:b/>
                <w:sz w:val="20"/>
                <w:szCs w:val="20"/>
              </w:rPr>
            </w:pPr>
            <w:r w:rsidRPr="0013073D">
              <w:rPr>
                <w:rFonts w:ascii="Times New Roman" w:hAnsi="Times New Roman"/>
                <w:b/>
                <w:sz w:val="20"/>
                <w:szCs w:val="20"/>
              </w:rPr>
              <w:t xml:space="preserve">№ </w:t>
            </w:r>
            <w:proofErr w:type="spellStart"/>
            <w:proofErr w:type="gramStart"/>
            <w:r w:rsidRPr="0013073D">
              <w:rPr>
                <w:rFonts w:ascii="Times New Roman" w:hAnsi="Times New Roman"/>
                <w:b/>
                <w:sz w:val="20"/>
                <w:szCs w:val="20"/>
              </w:rPr>
              <w:t>п</w:t>
            </w:r>
            <w:proofErr w:type="spellEnd"/>
            <w:proofErr w:type="gramEnd"/>
            <w:r w:rsidRPr="0013073D">
              <w:rPr>
                <w:rFonts w:ascii="Times New Roman" w:hAnsi="Times New Roman"/>
                <w:b/>
                <w:sz w:val="20"/>
                <w:szCs w:val="20"/>
              </w:rPr>
              <w:t>/</w:t>
            </w:r>
            <w:proofErr w:type="spellStart"/>
            <w:r w:rsidRPr="0013073D">
              <w:rPr>
                <w:rFonts w:ascii="Times New Roman" w:hAnsi="Times New Roman"/>
                <w:b/>
                <w:sz w:val="20"/>
                <w:szCs w:val="20"/>
              </w:rPr>
              <w:t>п</w:t>
            </w:r>
            <w:proofErr w:type="spellEnd"/>
          </w:p>
        </w:tc>
        <w:tc>
          <w:tcPr>
            <w:tcW w:w="986" w:type="pct"/>
          </w:tcPr>
          <w:p w:rsidR="00B65EA3" w:rsidRPr="0013073D" w:rsidRDefault="00B65EA3" w:rsidP="00353938">
            <w:pPr>
              <w:spacing w:after="0" w:line="240" w:lineRule="auto"/>
              <w:rPr>
                <w:rFonts w:ascii="Times New Roman" w:hAnsi="Times New Roman"/>
                <w:b/>
                <w:sz w:val="20"/>
                <w:szCs w:val="20"/>
              </w:rPr>
            </w:pPr>
            <w:r w:rsidRPr="0013073D">
              <w:rPr>
                <w:rFonts w:ascii="Times New Roman" w:hAnsi="Times New Roman"/>
                <w:b/>
                <w:sz w:val="20"/>
                <w:szCs w:val="20"/>
              </w:rPr>
              <w:t>Этап урока</w:t>
            </w:r>
          </w:p>
        </w:tc>
        <w:tc>
          <w:tcPr>
            <w:tcW w:w="966" w:type="pct"/>
          </w:tcPr>
          <w:p w:rsidR="00B65EA3" w:rsidRPr="0013073D" w:rsidRDefault="00B65EA3" w:rsidP="00353938">
            <w:pPr>
              <w:spacing w:after="0" w:line="240" w:lineRule="auto"/>
              <w:rPr>
                <w:rFonts w:ascii="Times New Roman" w:hAnsi="Times New Roman"/>
                <w:b/>
                <w:sz w:val="20"/>
                <w:szCs w:val="20"/>
              </w:rPr>
            </w:pPr>
            <w:r w:rsidRPr="0013073D">
              <w:rPr>
                <w:rFonts w:ascii="Times New Roman" w:hAnsi="Times New Roman"/>
                <w:b/>
                <w:sz w:val="20"/>
                <w:szCs w:val="20"/>
              </w:rPr>
              <w:t>Название используемого оборудования, программного обеспечения, информационных ресурсов</w:t>
            </w:r>
          </w:p>
        </w:tc>
        <w:tc>
          <w:tcPr>
            <w:tcW w:w="1105" w:type="pct"/>
          </w:tcPr>
          <w:p w:rsidR="00B65EA3" w:rsidRPr="0013073D" w:rsidRDefault="00B65EA3" w:rsidP="00353938">
            <w:pPr>
              <w:spacing w:after="0" w:line="240" w:lineRule="auto"/>
              <w:rPr>
                <w:rFonts w:ascii="Times New Roman" w:hAnsi="Times New Roman"/>
                <w:b/>
                <w:sz w:val="20"/>
                <w:szCs w:val="20"/>
              </w:rPr>
            </w:pPr>
            <w:r w:rsidRPr="0013073D">
              <w:rPr>
                <w:rFonts w:ascii="Times New Roman" w:hAnsi="Times New Roman"/>
                <w:b/>
                <w:sz w:val="20"/>
                <w:szCs w:val="20"/>
              </w:rPr>
              <w:t>Деятельность преподавателя</w:t>
            </w:r>
          </w:p>
        </w:tc>
        <w:tc>
          <w:tcPr>
            <w:tcW w:w="1097" w:type="pct"/>
          </w:tcPr>
          <w:p w:rsidR="00B65EA3" w:rsidRPr="0013073D" w:rsidRDefault="00B65EA3" w:rsidP="00353938">
            <w:pPr>
              <w:spacing w:after="0" w:line="240" w:lineRule="auto"/>
              <w:rPr>
                <w:rFonts w:ascii="Times New Roman" w:hAnsi="Times New Roman"/>
                <w:b/>
                <w:sz w:val="20"/>
                <w:szCs w:val="20"/>
              </w:rPr>
            </w:pPr>
            <w:r w:rsidRPr="0013073D">
              <w:rPr>
                <w:rFonts w:ascii="Times New Roman" w:hAnsi="Times New Roman"/>
                <w:b/>
                <w:sz w:val="20"/>
                <w:szCs w:val="20"/>
              </w:rPr>
              <w:t xml:space="preserve">Деятельность </w:t>
            </w:r>
            <w:proofErr w:type="gramStart"/>
            <w:r w:rsidRPr="0013073D">
              <w:rPr>
                <w:rFonts w:ascii="Times New Roman" w:hAnsi="Times New Roman"/>
                <w:b/>
                <w:sz w:val="20"/>
                <w:szCs w:val="20"/>
              </w:rPr>
              <w:t>обучающихся</w:t>
            </w:r>
            <w:proofErr w:type="gramEnd"/>
          </w:p>
        </w:tc>
        <w:tc>
          <w:tcPr>
            <w:tcW w:w="423" w:type="pct"/>
          </w:tcPr>
          <w:p w:rsidR="00B65EA3" w:rsidRPr="0013073D" w:rsidRDefault="00B65EA3" w:rsidP="00353938">
            <w:pPr>
              <w:spacing w:after="0" w:line="240" w:lineRule="auto"/>
              <w:rPr>
                <w:rFonts w:ascii="Times New Roman" w:hAnsi="Times New Roman"/>
                <w:b/>
                <w:sz w:val="20"/>
                <w:szCs w:val="20"/>
              </w:rPr>
            </w:pPr>
            <w:r w:rsidRPr="0013073D">
              <w:rPr>
                <w:rFonts w:ascii="Times New Roman" w:hAnsi="Times New Roman"/>
                <w:b/>
                <w:sz w:val="20"/>
                <w:szCs w:val="20"/>
              </w:rPr>
              <w:t>Время (мин.)</w:t>
            </w:r>
          </w:p>
        </w:tc>
      </w:tr>
      <w:tr w:rsidR="00B65EA3" w:rsidTr="00353938">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1.</w:t>
            </w:r>
          </w:p>
        </w:tc>
        <w:tc>
          <w:tcPr>
            <w:tcW w:w="986"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2.</w:t>
            </w:r>
          </w:p>
        </w:tc>
        <w:tc>
          <w:tcPr>
            <w:tcW w:w="966"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 xml:space="preserve">   3.</w:t>
            </w:r>
          </w:p>
        </w:tc>
        <w:tc>
          <w:tcPr>
            <w:tcW w:w="1105"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 xml:space="preserve">    4.</w:t>
            </w:r>
          </w:p>
        </w:tc>
        <w:tc>
          <w:tcPr>
            <w:tcW w:w="1097"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 xml:space="preserve">   5.</w:t>
            </w:r>
          </w:p>
        </w:tc>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 xml:space="preserve"> 6.</w:t>
            </w:r>
          </w:p>
        </w:tc>
      </w:tr>
      <w:tr w:rsidR="00B65EA3" w:rsidTr="00353938">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1.</w:t>
            </w:r>
          </w:p>
        </w:tc>
        <w:tc>
          <w:tcPr>
            <w:tcW w:w="986"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b/>
                <w:sz w:val="24"/>
                <w:szCs w:val="24"/>
              </w:rPr>
              <w:t>Орг. момент</w:t>
            </w:r>
          </w:p>
        </w:tc>
        <w:tc>
          <w:tcPr>
            <w:tcW w:w="966" w:type="pct"/>
          </w:tcPr>
          <w:p w:rsidR="00B65EA3" w:rsidRPr="0013073D" w:rsidRDefault="00B65EA3" w:rsidP="00353938">
            <w:pPr>
              <w:spacing w:after="0" w:line="240" w:lineRule="auto"/>
              <w:rPr>
                <w:rFonts w:ascii="Times New Roman" w:hAnsi="Times New Roman"/>
                <w:sz w:val="28"/>
                <w:szCs w:val="28"/>
              </w:rPr>
            </w:pPr>
          </w:p>
        </w:tc>
        <w:tc>
          <w:tcPr>
            <w:tcW w:w="1105" w:type="pct"/>
          </w:tcPr>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4"/>
                <w:szCs w:val="24"/>
              </w:rPr>
              <w:t>Приветствие. Проверка присутствующих</w:t>
            </w:r>
            <w:r w:rsidRPr="0013073D">
              <w:rPr>
                <w:rFonts w:ascii="Times New Roman" w:hAnsi="Times New Roman"/>
                <w:sz w:val="20"/>
                <w:szCs w:val="20"/>
              </w:rPr>
              <w:t>.</w:t>
            </w:r>
          </w:p>
        </w:tc>
        <w:tc>
          <w:tcPr>
            <w:tcW w:w="1097" w:type="pct"/>
          </w:tcPr>
          <w:p w:rsidR="00B65EA3" w:rsidRPr="0013073D" w:rsidRDefault="00B65EA3" w:rsidP="00353938">
            <w:pPr>
              <w:spacing w:after="0" w:line="240" w:lineRule="auto"/>
              <w:rPr>
                <w:rFonts w:ascii="Times New Roman" w:hAnsi="Times New Roman"/>
                <w:sz w:val="24"/>
                <w:szCs w:val="24"/>
              </w:rPr>
            </w:pPr>
            <w:r w:rsidRPr="0013073D">
              <w:rPr>
                <w:rFonts w:ascii="Times New Roman" w:hAnsi="Times New Roman"/>
                <w:sz w:val="24"/>
                <w:szCs w:val="24"/>
              </w:rPr>
              <w:t>Приветствие.</w:t>
            </w:r>
          </w:p>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4"/>
                <w:szCs w:val="24"/>
              </w:rPr>
              <w:t>Староста сообщает о количестве присутствующих</w:t>
            </w:r>
          </w:p>
        </w:tc>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2 мин</w:t>
            </w:r>
          </w:p>
        </w:tc>
      </w:tr>
      <w:tr w:rsidR="00B65EA3" w:rsidTr="00353938">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2.</w:t>
            </w:r>
          </w:p>
        </w:tc>
        <w:tc>
          <w:tcPr>
            <w:tcW w:w="986"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b/>
                <w:sz w:val="24"/>
                <w:szCs w:val="24"/>
              </w:rPr>
              <w:t>Определение темы и целепологание</w:t>
            </w:r>
            <w:r w:rsidRPr="0013073D">
              <w:rPr>
                <w:rFonts w:ascii="Times New Roman" w:hAnsi="Times New Roman"/>
                <w:sz w:val="24"/>
                <w:szCs w:val="24"/>
              </w:rPr>
              <w:t>.</w:t>
            </w:r>
          </w:p>
        </w:tc>
        <w:tc>
          <w:tcPr>
            <w:tcW w:w="966" w:type="pct"/>
          </w:tcPr>
          <w:p w:rsidR="00B65EA3" w:rsidRPr="00B65EA3" w:rsidRDefault="00B65EA3" w:rsidP="00353938">
            <w:pPr>
              <w:spacing w:after="0" w:line="240" w:lineRule="auto"/>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c>
          <w:tcPr>
            <w:tcW w:w="1105" w:type="pct"/>
          </w:tcPr>
          <w:p w:rsidR="00B65EA3" w:rsidRPr="0013073D" w:rsidRDefault="00B65EA3" w:rsidP="00353938">
            <w:pPr>
              <w:spacing w:after="0" w:line="240" w:lineRule="auto"/>
              <w:rPr>
                <w:rFonts w:ascii="Times New Roman" w:hAnsi="Times New Roman"/>
              </w:rPr>
            </w:pPr>
            <w:r w:rsidRPr="0013073D">
              <w:rPr>
                <w:rFonts w:ascii="Times New Roman" w:hAnsi="Times New Roman"/>
              </w:rPr>
              <w:t>Чтобы узнать тему нашего занятия предлагаю сначала отгадать кроссворд и найти ключевое слово.</w:t>
            </w:r>
          </w:p>
          <w:p w:rsidR="00B65EA3" w:rsidRPr="0013073D" w:rsidRDefault="00B65EA3" w:rsidP="00353938">
            <w:pPr>
              <w:spacing w:after="0" w:line="240" w:lineRule="auto"/>
              <w:rPr>
                <w:rFonts w:ascii="Times New Roman" w:hAnsi="Times New Roman"/>
              </w:rPr>
            </w:pPr>
            <w:r w:rsidRPr="0013073D">
              <w:rPr>
                <w:rFonts w:ascii="Times New Roman" w:hAnsi="Times New Roman"/>
              </w:rPr>
              <w:t>Зачитывает вопросы к кроссворду</w:t>
            </w:r>
          </w:p>
          <w:p w:rsidR="00B65EA3" w:rsidRPr="0013073D" w:rsidRDefault="00B65EA3" w:rsidP="00353938">
            <w:pPr>
              <w:pStyle w:val="a3"/>
              <w:spacing w:before="0" w:beforeAutospacing="0" w:after="0" w:afterAutospacing="0"/>
              <w:rPr>
                <w:sz w:val="20"/>
                <w:szCs w:val="20"/>
              </w:rPr>
            </w:pPr>
            <w:r w:rsidRPr="0013073D">
              <w:rPr>
                <w:sz w:val="20"/>
                <w:szCs w:val="20"/>
              </w:rPr>
              <w:t>Какие цели мы должны поставить  перед собой при изучении нашей темы урока?</w:t>
            </w:r>
          </w:p>
          <w:p w:rsidR="00B65EA3" w:rsidRPr="0013073D" w:rsidRDefault="00B65EA3" w:rsidP="00353938">
            <w:pPr>
              <w:pStyle w:val="a3"/>
              <w:spacing w:before="0" w:beforeAutospacing="0" w:after="0" w:afterAutospacing="0"/>
              <w:rPr>
                <w:sz w:val="20"/>
                <w:szCs w:val="20"/>
              </w:rPr>
            </w:pPr>
            <w:r w:rsidRPr="0013073D">
              <w:rPr>
                <w:sz w:val="20"/>
                <w:szCs w:val="20"/>
              </w:rPr>
              <w:t>Преподаватель озвучивает цели урока</w:t>
            </w:r>
          </w:p>
          <w:p w:rsidR="00B65EA3" w:rsidRPr="0013073D" w:rsidRDefault="00B65EA3" w:rsidP="00353938">
            <w:pPr>
              <w:spacing w:after="0" w:line="240" w:lineRule="auto"/>
              <w:rPr>
                <w:rFonts w:ascii="Times New Roman" w:hAnsi="Times New Roman"/>
                <w:sz w:val="20"/>
                <w:szCs w:val="20"/>
              </w:rPr>
            </w:pPr>
          </w:p>
        </w:tc>
        <w:tc>
          <w:tcPr>
            <w:tcW w:w="1097" w:type="pct"/>
          </w:tcPr>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t>Обучающие дают ответы:</w:t>
            </w: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t>Обучающие  высказывают свои предложения:</w:t>
            </w:r>
          </w:p>
          <w:p w:rsidR="00B65EA3" w:rsidRPr="0013073D" w:rsidRDefault="00B65EA3" w:rsidP="00353938">
            <w:pPr>
              <w:spacing w:after="0" w:line="240" w:lineRule="auto"/>
              <w:rPr>
                <w:rFonts w:ascii="Times New Roman" w:hAnsi="Times New Roman"/>
                <w:sz w:val="28"/>
                <w:szCs w:val="28"/>
              </w:rPr>
            </w:pPr>
          </w:p>
        </w:tc>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10 мин.</w:t>
            </w:r>
          </w:p>
        </w:tc>
      </w:tr>
      <w:tr w:rsidR="00B65EA3" w:rsidTr="00353938">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3.</w:t>
            </w:r>
          </w:p>
        </w:tc>
        <w:tc>
          <w:tcPr>
            <w:tcW w:w="986"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b/>
                <w:sz w:val="24"/>
                <w:szCs w:val="24"/>
              </w:rPr>
              <w:t>Изучение нового материала</w:t>
            </w:r>
          </w:p>
        </w:tc>
        <w:tc>
          <w:tcPr>
            <w:tcW w:w="966" w:type="pct"/>
          </w:tcPr>
          <w:p w:rsidR="00B65EA3" w:rsidRDefault="00B65EA3" w:rsidP="00353938">
            <w:pPr>
              <w:spacing w:after="0" w:line="240" w:lineRule="auto"/>
              <w:rPr>
                <w:rFonts w:ascii="Times New Roman" w:hAnsi="Times New Roman"/>
                <w:sz w:val="28"/>
                <w:szCs w:val="28"/>
              </w:rPr>
            </w:pPr>
            <w:r>
              <w:rPr>
                <w:rFonts w:ascii="Times New Roman" w:hAnsi="Times New Roman"/>
                <w:sz w:val="28"/>
                <w:szCs w:val="28"/>
              </w:rPr>
              <w:t>11</w:t>
            </w: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r>
              <w:rPr>
                <w:rFonts w:ascii="Times New Roman" w:hAnsi="Times New Roman"/>
                <w:sz w:val="28"/>
                <w:szCs w:val="28"/>
              </w:rPr>
              <w:t>1,2,13</w:t>
            </w: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r>
              <w:rPr>
                <w:rFonts w:ascii="Times New Roman" w:hAnsi="Times New Roman"/>
                <w:sz w:val="28"/>
                <w:szCs w:val="28"/>
              </w:rPr>
              <w:t>1,2</w:t>
            </w: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r>
              <w:rPr>
                <w:rFonts w:ascii="Times New Roman" w:hAnsi="Times New Roman"/>
                <w:sz w:val="28"/>
                <w:szCs w:val="28"/>
              </w:rPr>
              <w:t>13</w:t>
            </w: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r>
              <w:rPr>
                <w:rFonts w:ascii="Times New Roman" w:hAnsi="Times New Roman"/>
                <w:sz w:val="28"/>
                <w:szCs w:val="28"/>
              </w:rPr>
              <w:t>13</w:t>
            </w:r>
          </w:p>
        </w:tc>
        <w:tc>
          <w:tcPr>
            <w:tcW w:w="1105" w:type="pct"/>
          </w:tcPr>
          <w:p w:rsidR="00B65EA3" w:rsidRPr="0013073D" w:rsidRDefault="00B65EA3" w:rsidP="00353938">
            <w:pPr>
              <w:spacing w:after="0" w:line="240" w:lineRule="auto"/>
              <w:rPr>
                <w:rFonts w:ascii="Times New Roman" w:hAnsi="Times New Roman"/>
              </w:rPr>
            </w:pPr>
            <w:r w:rsidRPr="0013073D">
              <w:rPr>
                <w:rFonts w:ascii="Times New Roman" w:hAnsi="Times New Roman"/>
              </w:rPr>
              <w:lastRenderedPageBreak/>
              <w:t>Преподаватель раздает разноцветные фишки.</w:t>
            </w:r>
          </w:p>
          <w:p w:rsidR="00B65EA3" w:rsidRPr="0013073D" w:rsidRDefault="00B65EA3" w:rsidP="00353938">
            <w:pPr>
              <w:spacing w:after="0" w:line="240" w:lineRule="auto"/>
              <w:rPr>
                <w:rFonts w:ascii="Times New Roman" w:hAnsi="Times New Roman"/>
              </w:rPr>
            </w:pPr>
            <w:r w:rsidRPr="0013073D">
              <w:rPr>
                <w:rFonts w:ascii="Times New Roman" w:hAnsi="Times New Roman"/>
              </w:rPr>
              <w:t>Преподаватель дает определение слову «Сервировка».</w:t>
            </w: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r w:rsidRPr="0013073D">
              <w:rPr>
                <w:rFonts w:ascii="Times New Roman" w:hAnsi="Times New Roman"/>
              </w:rPr>
              <w:t xml:space="preserve">Говорит о творческих идеях сервировки и оформления стола. Предлагает </w:t>
            </w:r>
            <w:proofErr w:type="gramStart"/>
            <w:r w:rsidRPr="0013073D">
              <w:rPr>
                <w:rFonts w:ascii="Times New Roman" w:hAnsi="Times New Roman"/>
              </w:rPr>
              <w:t>обучающимся</w:t>
            </w:r>
            <w:proofErr w:type="gramEnd"/>
            <w:r w:rsidRPr="0013073D">
              <w:rPr>
                <w:rFonts w:ascii="Times New Roman" w:hAnsi="Times New Roman"/>
              </w:rPr>
              <w:t xml:space="preserve"> предложить свои идеи по оформлению столов.</w:t>
            </w:r>
          </w:p>
          <w:p w:rsidR="00B65EA3" w:rsidRPr="0013073D" w:rsidRDefault="00B65EA3" w:rsidP="00353938">
            <w:pPr>
              <w:spacing w:after="0" w:line="240" w:lineRule="auto"/>
              <w:rPr>
                <w:rFonts w:ascii="Times New Roman" w:hAnsi="Times New Roman"/>
              </w:rPr>
            </w:pPr>
            <w:r w:rsidRPr="0013073D">
              <w:rPr>
                <w:rFonts w:ascii="Times New Roman" w:hAnsi="Times New Roman"/>
              </w:rPr>
              <w:t xml:space="preserve">Преподаватель рассказывает о самых </w:t>
            </w:r>
            <w:r w:rsidRPr="0013073D">
              <w:rPr>
                <w:rFonts w:ascii="Times New Roman" w:hAnsi="Times New Roman"/>
              </w:rPr>
              <w:lastRenderedPageBreak/>
              <w:t>распространенных стилях сервировки</w:t>
            </w:r>
          </w:p>
          <w:p w:rsidR="00B65EA3" w:rsidRPr="0013073D" w:rsidRDefault="00B65EA3" w:rsidP="00353938">
            <w:pPr>
              <w:spacing w:after="0" w:line="240" w:lineRule="auto"/>
              <w:rPr>
                <w:rFonts w:ascii="Times New Roman" w:hAnsi="Times New Roman"/>
              </w:rPr>
            </w:pPr>
            <w:r w:rsidRPr="0013073D">
              <w:rPr>
                <w:rFonts w:ascii="Times New Roman" w:hAnsi="Times New Roman"/>
              </w:rPr>
              <w:t>Преподаватель рассказывает о существующих видах сервировки и о последовательности сервировки стола.</w:t>
            </w: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r w:rsidRPr="0013073D">
              <w:rPr>
                <w:rFonts w:ascii="Times New Roman" w:hAnsi="Times New Roman"/>
              </w:rPr>
              <w:t>Преподаватель предлагает обучающимся, которые подготовили сообщения, рассказать о найденной информации.</w:t>
            </w:r>
          </w:p>
        </w:tc>
        <w:tc>
          <w:tcPr>
            <w:tcW w:w="1097" w:type="pct"/>
          </w:tcPr>
          <w:p w:rsidR="00B65EA3" w:rsidRPr="0013073D" w:rsidRDefault="00B65EA3" w:rsidP="00353938">
            <w:pPr>
              <w:spacing w:after="0" w:line="240" w:lineRule="auto"/>
              <w:rPr>
                <w:rFonts w:ascii="Times New Roman" w:hAnsi="Times New Roman"/>
              </w:rPr>
            </w:pPr>
            <w:r w:rsidRPr="0013073D">
              <w:rPr>
                <w:rFonts w:ascii="Times New Roman" w:hAnsi="Times New Roman"/>
              </w:rPr>
              <w:lastRenderedPageBreak/>
              <w:t>Обучающие получают фишки</w:t>
            </w: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r w:rsidRPr="0013073D">
              <w:rPr>
                <w:rFonts w:ascii="Times New Roman" w:hAnsi="Times New Roman"/>
              </w:rPr>
              <w:t>Обучающиеся записывают в тетрадь значение слова</w:t>
            </w: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r w:rsidRPr="0013073D">
              <w:rPr>
                <w:rFonts w:ascii="Times New Roman" w:hAnsi="Times New Roman"/>
              </w:rPr>
              <w:t>Обучающиеся предлагают свои идеи.</w:t>
            </w: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r w:rsidRPr="0013073D">
              <w:rPr>
                <w:rFonts w:ascii="Times New Roman" w:hAnsi="Times New Roman"/>
              </w:rPr>
              <w:t xml:space="preserve">Обучающие записывают название стилей и </w:t>
            </w:r>
            <w:r w:rsidRPr="0013073D">
              <w:rPr>
                <w:rFonts w:ascii="Times New Roman" w:hAnsi="Times New Roman"/>
              </w:rPr>
              <w:lastRenderedPageBreak/>
              <w:t>краткую характеристику их, виды сервировок  и ее последовательность сервировки стола.</w:t>
            </w: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roofErr w:type="gramStart"/>
            <w:r w:rsidRPr="0013073D">
              <w:rPr>
                <w:rFonts w:ascii="Times New Roman" w:hAnsi="Times New Roman"/>
              </w:rPr>
              <w:t>Обучающиеся</w:t>
            </w:r>
            <w:proofErr w:type="gramEnd"/>
            <w:r w:rsidRPr="0013073D">
              <w:rPr>
                <w:rFonts w:ascii="Times New Roman" w:hAnsi="Times New Roman"/>
              </w:rPr>
              <w:t xml:space="preserve"> выступают со своей информацией.</w:t>
            </w:r>
          </w:p>
          <w:p w:rsidR="00B65EA3" w:rsidRPr="0013073D" w:rsidRDefault="00B65EA3" w:rsidP="00353938">
            <w:pPr>
              <w:spacing w:after="0" w:line="240" w:lineRule="auto"/>
              <w:rPr>
                <w:rFonts w:ascii="Times New Roman" w:hAnsi="Times New Roman"/>
              </w:rPr>
            </w:pPr>
            <w:proofErr w:type="gramStart"/>
            <w:r w:rsidRPr="0013073D">
              <w:rPr>
                <w:rFonts w:ascii="Times New Roman" w:hAnsi="Times New Roman"/>
              </w:rPr>
              <w:t>Обучающиеся</w:t>
            </w:r>
            <w:proofErr w:type="gramEnd"/>
            <w:r w:rsidRPr="0013073D">
              <w:rPr>
                <w:rFonts w:ascii="Times New Roman" w:hAnsi="Times New Roman"/>
              </w:rPr>
              <w:t xml:space="preserve"> записывают необходимою информацию.</w:t>
            </w:r>
          </w:p>
          <w:p w:rsidR="00B65EA3" w:rsidRPr="0013073D" w:rsidRDefault="00B65EA3" w:rsidP="00353938">
            <w:pPr>
              <w:spacing w:after="0" w:line="240" w:lineRule="auto"/>
              <w:rPr>
                <w:rFonts w:ascii="Times New Roman" w:hAnsi="Times New Roman"/>
              </w:rPr>
            </w:pPr>
          </w:p>
        </w:tc>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lastRenderedPageBreak/>
              <w:t>1 мин</w:t>
            </w: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2 мин</w:t>
            </w: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3 мин</w:t>
            </w: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lastRenderedPageBreak/>
              <w:t>15 мин</w:t>
            </w: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12 мин</w:t>
            </w:r>
          </w:p>
        </w:tc>
      </w:tr>
      <w:tr w:rsidR="00B65EA3" w:rsidTr="00353938">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lastRenderedPageBreak/>
              <w:t>4.</w:t>
            </w:r>
          </w:p>
        </w:tc>
        <w:tc>
          <w:tcPr>
            <w:tcW w:w="986" w:type="pct"/>
          </w:tcPr>
          <w:p w:rsidR="00B65EA3" w:rsidRPr="0013073D" w:rsidRDefault="00B65EA3" w:rsidP="00353938">
            <w:pPr>
              <w:spacing w:after="0" w:line="240" w:lineRule="auto"/>
              <w:rPr>
                <w:rFonts w:ascii="Times New Roman" w:hAnsi="Times New Roman"/>
                <w:sz w:val="24"/>
                <w:szCs w:val="24"/>
              </w:rPr>
            </w:pPr>
            <w:r w:rsidRPr="0013073D">
              <w:rPr>
                <w:rFonts w:ascii="Times New Roman" w:hAnsi="Times New Roman"/>
                <w:b/>
                <w:sz w:val="24"/>
                <w:szCs w:val="24"/>
              </w:rPr>
              <w:t>Закрепление учебного материала</w:t>
            </w:r>
          </w:p>
        </w:tc>
        <w:tc>
          <w:tcPr>
            <w:tcW w:w="966" w:type="pct"/>
          </w:tcPr>
          <w:p w:rsidR="00B65EA3" w:rsidRDefault="00B65EA3" w:rsidP="00353938">
            <w:pPr>
              <w:spacing w:after="0" w:line="240" w:lineRule="auto"/>
              <w:rPr>
                <w:rFonts w:ascii="Times New Roman" w:hAnsi="Times New Roman"/>
                <w:sz w:val="28"/>
                <w:szCs w:val="28"/>
              </w:rPr>
            </w:pPr>
            <w:r>
              <w:rPr>
                <w:rFonts w:ascii="Times New Roman" w:hAnsi="Times New Roman"/>
                <w:sz w:val="28"/>
                <w:szCs w:val="28"/>
              </w:rPr>
              <w:t>10, 9</w:t>
            </w: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r>
              <w:rPr>
                <w:rFonts w:ascii="Times New Roman" w:hAnsi="Times New Roman"/>
                <w:sz w:val="28"/>
                <w:szCs w:val="28"/>
              </w:rPr>
              <w:t>3,4,5,6,7,8</w:t>
            </w: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r>
              <w:rPr>
                <w:rFonts w:ascii="Times New Roman" w:hAnsi="Times New Roman"/>
                <w:sz w:val="28"/>
                <w:szCs w:val="28"/>
              </w:rPr>
              <w:t>10</w:t>
            </w:r>
          </w:p>
        </w:tc>
        <w:tc>
          <w:tcPr>
            <w:tcW w:w="1105" w:type="pct"/>
          </w:tcPr>
          <w:p w:rsidR="00B65EA3" w:rsidRPr="0013073D" w:rsidRDefault="00B65EA3" w:rsidP="00353938">
            <w:pPr>
              <w:spacing w:after="0" w:line="240" w:lineRule="auto"/>
              <w:rPr>
                <w:rFonts w:ascii="Times New Roman" w:hAnsi="Times New Roman"/>
              </w:rPr>
            </w:pPr>
            <w:r w:rsidRPr="0013073D">
              <w:rPr>
                <w:rFonts w:ascii="Times New Roman" w:hAnsi="Times New Roman"/>
              </w:rPr>
              <w:t>Преподаватель раздает карточки с критериями оценки.</w:t>
            </w:r>
          </w:p>
          <w:p w:rsidR="00B65EA3" w:rsidRPr="0013073D" w:rsidRDefault="00B65EA3" w:rsidP="00353938">
            <w:pPr>
              <w:spacing w:after="0" w:line="240" w:lineRule="auto"/>
              <w:rPr>
                <w:rFonts w:ascii="Times New Roman" w:hAnsi="Times New Roman"/>
              </w:rPr>
            </w:pPr>
            <w:r w:rsidRPr="0013073D">
              <w:rPr>
                <w:rFonts w:ascii="Times New Roman" w:hAnsi="Times New Roman"/>
              </w:rPr>
              <w:t>Преподаватель раздает карточки с заданием для выполнения практической работы. (Описание частного случая).</w:t>
            </w: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p>
          <w:p w:rsidR="00B65EA3" w:rsidRPr="0013073D" w:rsidRDefault="00B65EA3" w:rsidP="00353938">
            <w:pPr>
              <w:spacing w:after="0" w:line="240" w:lineRule="auto"/>
              <w:rPr>
                <w:rFonts w:ascii="Times New Roman" w:hAnsi="Times New Roman"/>
              </w:rPr>
            </w:pPr>
            <w:r w:rsidRPr="0013073D">
              <w:rPr>
                <w:rFonts w:ascii="Times New Roman" w:hAnsi="Times New Roman"/>
              </w:rPr>
              <w:t>Преподаватель следит за выполнением практического задания, оказывает помощь, если обучающие допускают ошибки</w:t>
            </w:r>
          </w:p>
        </w:tc>
        <w:tc>
          <w:tcPr>
            <w:tcW w:w="1097" w:type="pct"/>
          </w:tcPr>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t>Обучающие получают карточки с критериями оценки и карточки с заданием для выполнения практической работы.</w:t>
            </w: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t>Обучающиеся приступают к</w:t>
            </w:r>
          </w:p>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t>обсуждению содержания задания</w:t>
            </w:r>
            <w:proofErr w:type="gramStart"/>
            <w:r w:rsidRPr="0013073D">
              <w:rPr>
                <w:rFonts w:ascii="Times New Roman" w:hAnsi="Times New Roman"/>
                <w:sz w:val="20"/>
                <w:szCs w:val="20"/>
              </w:rPr>
              <w:t>.(</w:t>
            </w:r>
            <w:proofErr w:type="gramEnd"/>
            <w:r w:rsidRPr="0013073D">
              <w:rPr>
                <w:rFonts w:ascii="Times New Roman" w:hAnsi="Times New Roman"/>
                <w:sz w:val="20"/>
                <w:szCs w:val="20"/>
              </w:rPr>
              <w:t>Описание частного случая).</w:t>
            </w: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t xml:space="preserve">Обучающиеся приступают к </w:t>
            </w:r>
          </w:p>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t>выполнению практической работы по сервировки тематических столов и проводят защиту своей работы.</w:t>
            </w: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p>
          <w:p w:rsidR="00B65EA3" w:rsidRPr="0013073D" w:rsidRDefault="00B65EA3" w:rsidP="00353938">
            <w:pPr>
              <w:spacing w:after="0" w:line="240" w:lineRule="auto"/>
              <w:rPr>
                <w:rFonts w:ascii="Times New Roman" w:hAnsi="Times New Roman"/>
                <w:sz w:val="20"/>
                <w:szCs w:val="20"/>
              </w:rPr>
            </w:pPr>
            <w:proofErr w:type="gramStart"/>
            <w:r w:rsidRPr="0013073D">
              <w:rPr>
                <w:rFonts w:ascii="Times New Roman" w:hAnsi="Times New Roman"/>
                <w:sz w:val="20"/>
                <w:szCs w:val="20"/>
              </w:rPr>
              <w:t>Обучающиеся</w:t>
            </w:r>
            <w:proofErr w:type="gramEnd"/>
            <w:r w:rsidRPr="0013073D">
              <w:rPr>
                <w:rFonts w:ascii="Times New Roman" w:hAnsi="Times New Roman"/>
                <w:sz w:val="20"/>
                <w:szCs w:val="20"/>
              </w:rPr>
              <w:t xml:space="preserve"> проводят </w:t>
            </w:r>
            <w:proofErr w:type="spellStart"/>
            <w:r w:rsidRPr="0013073D">
              <w:rPr>
                <w:rFonts w:ascii="Times New Roman" w:hAnsi="Times New Roman"/>
                <w:sz w:val="20"/>
                <w:szCs w:val="20"/>
              </w:rPr>
              <w:t>взаимооценку</w:t>
            </w:r>
            <w:proofErr w:type="spellEnd"/>
            <w:r w:rsidRPr="0013073D">
              <w:rPr>
                <w:rFonts w:ascii="Times New Roman" w:hAnsi="Times New Roman"/>
                <w:sz w:val="20"/>
                <w:szCs w:val="20"/>
              </w:rPr>
              <w:t>, по предложенным критериям.</w:t>
            </w:r>
          </w:p>
          <w:p w:rsidR="00B65EA3" w:rsidRPr="0013073D" w:rsidRDefault="00B65EA3" w:rsidP="00353938">
            <w:pPr>
              <w:spacing w:after="0" w:line="240" w:lineRule="auto"/>
              <w:rPr>
                <w:rFonts w:ascii="Times New Roman" w:hAnsi="Times New Roman"/>
                <w:sz w:val="28"/>
                <w:szCs w:val="28"/>
              </w:rPr>
            </w:pPr>
          </w:p>
        </w:tc>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2 мин.</w:t>
            </w: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3 мин.</w:t>
            </w: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25 мин.</w:t>
            </w: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3 мин.</w:t>
            </w:r>
          </w:p>
        </w:tc>
      </w:tr>
      <w:tr w:rsidR="00B65EA3" w:rsidTr="00353938">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5.</w:t>
            </w:r>
          </w:p>
        </w:tc>
        <w:tc>
          <w:tcPr>
            <w:tcW w:w="986"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b/>
                <w:sz w:val="24"/>
                <w:szCs w:val="24"/>
              </w:rPr>
              <w:t>Рефлексия</w:t>
            </w:r>
          </w:p>
        </w:tc>
        <w:tc>
          <w:tcPr>
            <w:tcW w:w="966" w:type="pct"/>
          </w:tcPr>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Default="00B65EA3" w:rsidP="00353938">
            <w:pPr>
              <w:spacing w:after="0" w:line="240" w:lineRule="auto"/>
              <w:rPr>
                <w:rFonts w:ascii="Times New Roman" w:hAnsi="Times New Roman"/>
                <w:sz w:val="28"/>
                <w:szCs w:val="28"/>
              </w:rPr>
            </w:pPr>
          </w:p>
          <w:p w:rsidR="00B65EA3" w:rsidRPr="0013073D" w:rsidRDefault="00B65EA3" w:rsidP="00353938">
            <w:pPr>
              <w:spacing w:after="0" w:line="240" w:lineRule="auto"/>
              <w:rPr>
                <w:rFonts w:ascii="Times New Roman" w:hAnsi="Times New Roman"/>
                <w:sz w:val="28"/>
                <w:szCs w:val="28"/>
              </w:rPr>
            </w:pPr>
            <w:r>
              <w:rPr>
                <w:rFonts w:ascii="Times New Roman" w:hAnsi="Times New Roman"/>
                <w:sz w:val="28"/>
                <w:szCs w:val="28"/>
              </w:rPr>
              <w:lastRenderedPageBreak/>
              <w:t>12</w:t>
            </w:r>
          </w:p>
        </w:tc>
        <w:tc>
          <w:tcPr>
            <w:tcW w:w="1105" w:type="pct"/>
          </w:tcPr>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lastRenderedPageBreak/>
              <w:t>Что нового вы узнали на уроке?</w:t>
            </w:r>
          </w:p>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t>Какой материал оказался наиболее интересным?</w:t>
            </w:r>
          </w:p>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t>Что оказалось для вас наиболее важным на уроке?</w:t>
            </w:r>
          </w:p>
          <w:p w:rsidR="00B65EA3" w:rsidRPr="006C585A" w:rsidRDefault="00B65EA3" w:rsidP="00353938">
            <w:pPr>
              <w:spacing w:after="0" w:line="240" w:lineRule="auto"/>
              <w:rPr>
                <w:rFonts w:ascii="Times New Roman" w:hAnsi="Times New Roman"/>
              </w:rPr>
            </w:pPr>
            <w:r w:rsidRPr="006C585A">
              <w:rPr>
                <w:rFonts w:ascii="Times New Roman" w:hAnsi="Times New Roman"/>
              </w:rPr>
              <w:t xml:space="preserve">Предлагает поднять </w:t>
            </w:r>
            <w:r w:rsidRPr="006C585A">
              <w:rPr>
                <w:rFonts w:ascii="Times New Roman" w:hAnsi="Times New Roman"/>
              </w:rPr>
              <w:lastRenderedPageBreak/>
              <w:t>смайлик</w:t>
            </w:r>
            <w:r>
              <w:rPr>
                <w:rFonts w:ascii="Times New Roman" w:hAnsi="Times New Roman"/>
              </w:rPr>
              <w:t>. Чтобы выразить свое отношение к изученному материалу.</w:t>
            </w:r>
          </w:p>
        </w:tc>
        <w:tc>
          <w:tcPr>
            <w:tcW w:w="1097" w:type="pct"/>
          </w:tcPr>
          <w:p w:rsidR="00B65EA3" w:rsidRDefault="00B65EA3" w:rsidP="00353938">
            <w:pPr>
              <w:spacing w:after="0" w:line="240" w:lineRule="auto"/>
              <w:rPr>
                <w:rFonts w:ascii="Times New Roman" w:hAnsi="Times New Roman"/>
              </w:rPr>
            </w:pPr>
            <w:r w:rsidRPr="0013073D">
              <w:rPr>
                <w:rFonts w:ascii="Times New Roman" w:hAnsi="Times New Roman"/>
              </w:rPr>
              <w:lastRenderedPageBreak/>
              <w:t>Обучающиеся отвечают</w:t>
            </w: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
          <w:p w:rsidR="00B65EA3" w:rsidRDefault="00B65EA3" w:rsidP="00353938">
            <w:pPr>
              <w:spacing w:after="0" w:line="240" w:lineRule="auto"/>
              <w:rPr>
                <w:rFonts w:ascii="Times New Roman" w:hAnsi="Times New Roman"/>
              </w:rPr>
            </w:pPr>
            <w:proofErr w:type="gramStart"/>
            <w:r>
              <w:rPr>
                <w:rFonts w:ascii="Times New Roman" w:hAnsi="Times New Roman"/>
              </w:rPr>
              <w:t>Обучающие</w:t>
            </w:r>
            <w:proofErr w:type="gramEnd"/>
            <w:r>
              <w:rPr>
                <w:rFonts w:ascii="Times New Roman" w:hAnsi="Times New Roman"/>
              </w:rPr>
              <w:t xml:space="preserve"> </w:t>
            </w:r>
            <w:r>
              <w:rPr>
                <w:rFonts w:ascii="Times New Roman" w:hAnsi="Times New Roman"/>
              </w:rPr>
              <w:lastRenderedPageBreak/>
              <w:t>поднимают смайлик</w:t>
            </w:r>
          </w:p>
          <w:p w:rsidR="00B65EA3" w:rsidRPr="0013073D" w:rsidRDefault="00B65EA3" w:rsidP="00353938">
            <w:pPr>
              <w:spacing w:after="0" w:line="240" w:lineRule="auto"/>
              <w:rPr>
                <w:rFonts w:ascii="Times New Roman" w:hAnsi="Times New Roman"/>
              </w:rPr>
            </w:pPr>
          </w:p>
        </w:tc>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lastRenderedPageBreak/>
              <w:t>6 мин.</w:t>
            </w:r>
          </w:p>
        </w:tc>
      </w:tr>
      <w:tr w:rsidR="00B65EA3" w:rsidTr="00353938">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lastRenderedPageBreak/>
              <w:t>6.</w:t>
            </w:r>
          </w:p>
        </w:tc>
        <w:tc>
          <w:tcPr>
            <w:tcW w:w="986"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b/>
                <w:sz w:val="24"/>
                <w:szCs w:val="24"/>
              </w:rPr>
              <w:t>Подведение итогов</w:t>
            </w:r>
          </w:p>
        </w:tc>
        <w:tc>
          <w:tcPr>
            <w:tcW w:w="966" w:type="pct"/>
          </w:tcPr>
          <w:p w:rsidR="00B65EA3" w:rsidRPr="0013073D" w:rsidRDefault="00B65EA3" w:rsidP="00353938">
            <w:pPr>
              <w:spacing w:after="0" w:line="240" w:lineRule="auto"/>
              <w:rPr>
                <w:rFonts w:ascii="Times New Roman" w:hAnsi="Times New Roman"/>
                <w:sz w:val="28"/>
                <w:szCs w:val="28"/>
              </w:rPr>
            </w:pPr>
            <w:r>
              <w:rPr>
                <w:rFonts w:ascii="Times New Roman" w:hAnsi="Times New Roman"/>
                <w:sz w:val="28"/>
                <w:szCs w:val="28"/>
              </w:rPr>
              <w:t>11</w:t>
            </w:r>
          </w:p>
        </w:tc>
        <w:tc>
          <w:tcPr>
            <w:tcW w:w="1105" w:type="pct"/>
          </w:tcPr>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sz w:val="20"/>
                <w:szCs w:val="20"/>
              </w:rPr>
              <w:t xml:space="preserve">Давайте подведем итоги нашего урока. Обучающиеся, которые </w:t>
            </w:r>
            <w:proofErr w:type="gramStart"/>
            <w:r w:rsidRPr="0013073D">
              <w:rPr>
                <w:rFonts w:ascii="Times New Roman" w:hAnsi="Times New Roman"/>
                <w:sz w:val="20"/>
                <w:szCs w:val="20"/>
              </w:rPr>
              <w:t>принимали активное участие  на уроке получают</w:t>
            </w:r>
            <w:proofErr w:type="gramEnd"/>
            <w:r w:rsidRPr="0013073D">
              <w:rPr>
                <w:rFonts w:ascii="Times New Roman" w:hAnsi="Times New Roman"/>
                <w:sz w:val="20"/>
                <w:szCs w:val="20"/>
              </w:rPr>
              <w:t xml:space="preserve">  оценку             «отлично».</w:t>
            </w:r>
          </w:p>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0"/>
                <w:szCs w:val="20"/>
              </w:rPr>
              <w:t xml:space="preserve">Обучающиеся, которые  выполняли практическую работу, получают  оценку «отлично». </w:t>
            </w:r>
          </w:p>
        </w:tc>
        <w:tc>
          <w:tcPr>
            <w:tcW w:w="1097" w:type="pct"/>
          </w:tcPr>
          <w:p w:rsidR="00B65EA3" w:rsidRPr="0013073D" w:rsidRDefault="00B65EA3" w:rsidP="00353938">
            <w:pPr>
              <w:spacing w:after="0" w:line="240" w:lineRule="auto"/>
              <w:rPr>
                <w:rFonts w:ascii="Times New Roman" w:hAnsi="Times New Roman"/>
              </w:rPr>
            </w:pPr>
            <w:r w:rsidRPr="0013073D">
              <w:rPr>
                <w:rFonts w:ascii="Times New Roman" w:hAnsi="Times New Roman"/>
              </w:rPr>
              <w:t>Обучающиеся кладут разноцветные фишки на столы</w:t>
            </w:r>
          </w:p>
        </w:tc>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5 мин.</w:t>
            </w:r>
          </w:p>
        </w:tc>
      </w:tr>
      <w:tr w:rsidR="00B65EA3" w:rsidTr="00353938">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7.</w:t>
            </w:r>
          </w:p>
        </w:tc>
        <w:tc>
          <w:tcPr>
            <w:tcW w:w="986"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b/>
                <w:sz w:val="24"/>
                <w:szCs w:val="24"/>
              </w:rPr>
              <w:t>Домашнее задание</w:t>
            </w:r>
          </w:p>
        </w:tc>
        <w:tc>
          <w:tcPr>
            <w:tcW w:w="966" w:type="pct"/>
          </w:tcPr>
          <w:p w:rsidR="00B65EA3" w:rsidRPr="0013073D" w:rsidRDefault="00B65EA3" w:rsidP="00353938">
            <w:pPr>
              <w:spacing w:after="0" w:line="240" w:lineRule="auto"/>
              <w:rPr>
                <w:rFonts w:ascii="Times New Roman" w:hAnsi="Times New Roman"/>
                <w:sz w:val="28"/>
                <w:szCs w:val="28"/>
              </w:rPr>
            </w:pPr>
            <w:r>
              <w:rPr>
                <w:rFonts w:ascii="Times New Roman" w:hAnsi="Times New Roman"/>
                <w:sz w:val="28"/>
                <w:szCs w:val="28"/>
              </w:rPr>
              <w:t>13</w:t>
            </w:r>
          </w:p>
        </w:tc>
        <w:tc>
          <w:tcPr>
            <w:tcW w:w="1105" w:type="pct"/>
          </w:tcPr>
          <w:p w:rsidR="00B65EA3" w:rsidRPr="0013073D" w:rsidRDefault="00B65EA3" w:rsidP="00353938">
            <w:pPr>
              <w:spacing w:after="0" w:line="240" w:lineRule="auto"/>
              <w:rPr>
                <w:rFonts w:ascii="Times New Roman" w:hAnsi="Times New Roman"/>
                <w:bCs/>
                <w:sz w:val="20"/>
                <w:szCs w:val="20"/>
              </w:rPr>
            </w:pPr>
            <w:r w:rsidRPr="0013073D">
              <w:rPr>
                <w:rFonts w:ascii="Times New Roman" w:hAnsi="Times New Roman"/>
                <w:color w:val="333333"/>
                <w:sz w:val="20"/>
                <w:szCs w:val="20"/>
              </w:rPr>
              <w:t xml:space="preserve">Повторить пройденный материал. Учебник: В.В. </w:t>
            </w:r>
            <w:r w:rsidRPr="0013073D">
              <w:rPr>
                <w:rFonts w:ascii="Times New Roman" w:hAnsi="Times New Roman"/>
                <w:bCs/>
                <w:sz w:val="20"/>
                <w:szCs w:val="20"/>
              </w:rPr>
              <w:t xml:space="preserve"> </w:t>
            </w:r>
            <w:proofErr w:type="spellStart"/>
            <w:proofErr w:type="gramStart"/>
            <w:r w:rsidRPr="0013073D">
              <w:rPr>
                <w:rFonts w:ascii="Times New Roman" w:hAnsi="Times New Roman"/>
                <w:bCs/>
                <w:sz w:val="20"/>
                <w:szCs w:val="20"/>
              </w:rPr>
              <w:t>стр</w:t>
            </w:r>
            <w:proofErr w:type="spellEnd"/>
            <w:proofErr w:type="gramEnd"/>
            <w:r w:rsidRPr="0013073D">
              <w:rPr>
                <w:rFonts w:ascii="Times New Roman" w:hAnsi="Times New Roman"/>
                <w:bCs/>
                <w:sz w:val="20"/>
                <w:szCs w:val="20"/>
              </w:rPr>
              <w:t xml:space="preserve"> 238-261</w:t>
            </w:r>
          </w:p>
          <w:p w:rsidR="00B65EA3" w:rsidRPr="0013073D" w:rsidRDefault="00B65EA3" w:rsidP="0035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13073D">
              <w:rPr>
                <w:rFonts w:ascii="Times New Roman" w:hAnsi="Times New Roman"/>
                <w:bCs/>
                <w:sz w:val="20"/>
                <w:szCs w:val="20"/>
              </w:rPr>
              <w:t>Внеаудиторная самостоятельная работа обучающихся:</w:t>
            </w:r>
          </w:p>
          <w:p w:rsidR="00B65EA3" w:rsidRPr="0013073D" w:rsidRDefault="00B65EA3" w:rsidP="00353938">
            <w:pPr>
              <w:spacing w:after="0" w:line="240" w:lineRule="auto"/>
              <w:rPr>
                <w:rFonts w:ascii="Times New Roman" w:hAnsi="Times New Roman"/>
                <w:sz w:val="20"/>
                <w:szCs w:val="20"/>
              </w:rPr>
            </w:pPr>
            <w:r w:rsidRPr="0013073D">
              <w:rPr>
                <w:rFonts w:ascii="Times New Roman" w:hAnsi="Times New Roman"/>
                <w:color w:val="333333"/>
                <w:sz w:val="20"/>
                <w:szCs w:val="20"/>
              </w:rPr>
              <w:t xml:space="preserve"> Для углубления своих знаний по изученной теме, подготовить самостоятельно  презентации по сервировки столов к различным праздникам и в любом стиле.</w:t>
            </w:r>
          </w:p>
          <w:p w:rsidR="00B65EA3" w:rsidRPr="0013073D" w:rsidRDefault="00B65EA3" w:rsidP="00353938">
            <w:pPr>
              <w:pStyle w:val="a4"/>
              <w:spacing w:after="0" w:line="240" w:lineRule="auto"/>
              <w:ind w:left="1080"/>
              <w:rPr>
                <w:rFonts w:ascii="Times New Roman" w:hAnsi="Times New Roman"/>
                <w:sz w:val="20"/>
                <w:szCs w:val="20"/>
              </w:rPr>
            </w:pPr>
          </w:p>
          <w:p w:rsidR="00B65EA3" w:rsidRPr="0013073D" w:rsidRDefault="00B65EA3" w:rsidP="00353938">
            <w:pPr>
              <w:spacing w:after="0" w:line="240" w:lineRule="auto"/>
              <w:rPr>
                <w:rFonts w:ascii="Times New Roman" w:hAnsi="Times New Roman"/>
                <w:sz w:val="28"/>
                <w:szCs w:val="28"/>
              </w:rPr>
            </w:pPr>
          </w:p>
        </w:tc>
        <w:tc>
          <w:tcPr>
            <w:tcW w:w="1097" w:type="pct"/>
          </w:tcPr>
          <w:p w:rsidR="00B65EA3" w:rsidRPr="0013073D" w:rsidRDefault="00B65EA3" w:rsidP="00353938">
            <w:pPr>
              <w:spacing w:after="0" w:line="240" w:lineRule="auto"/>
              <w:rPr>
                <w:rFonts w:ascii="Times New Roman" w:hAnsi="Times New Roman"/>
              </w:rPr>
            </w:pPr>
            <w:proofErr w:type="gramStart"/>
            <w:r w:rsidRPr="0013073D">
              <w:rPr>
                <w:rFonts w:ascii="Times New Roman" w:hAnsi="Times New Roman"/>
              </w:rPr>
              <w:t>Обучающиеся</w:t>
            </w:r>
            <w:proofErr w:type="gramEnd"/>
            <w:r w:rsidRPr="0013073D">
              <w:rPr>
                <w:rFonts w:ascii="Times New Roman" w:hAnsi="Times New Roman"/>
              </w:rPr>
              <w:t xml:space="preserve"> записывают домашнее задание.</w:t>
            </w:r>
          </w:p>
          <w:p w:rsidR="00B65EA3" w:rsidRPr="0013073D" w:rsidRDefault="00B65EA3" w:rsidP="00353938">
            <w:pPr>
              <w:spacing w:after="0" w:line="240" w:lineRule="auto"/>
              <w:rPr>
                <w:rFonts w:ascii="Times New Roman" w:hAnsi="Times New Roman"/>
              </w:rPr>
            </w:pPr>
          </w:p>
        </w:tc>
        <w:tc>
          <w:tcPr>
            <w:tcW w:w="423" w:type="pct"/>
          </w:tcPr>
          <w:p w:rsidR="00B65EA3" w:rsidRPr="0013073D" w:rsidRDefault="00B65EA3" w:rsidP="00353938">
            <w:pPr>
              <w:spacing w:after="0" w:line="240" w:lineRule="auto"/>
              <w:rPr>
                <w:rFonts w:ascii="Times New Roman" w:hAnsi="Times New Roman"/>
                <w:sz w:val="28"/>
                <w:szCs w:val="28"/>
              </w:rPr>
            </w:pPr>
            <w:r w:rsidRPr="0013073D">
              <w:rPr>
                <w:rFonts w:ascii="Times New Roman" w:hAnsi="Times New Roman"/>
                <w:sz w:val="28"/>
                <w:szCs w:val="28"/>
              </w:rPr>
              <w:t>1 мин.</w:t>
            </w:r>
          </w:p>
        </w:tc>
      </w:tr>
    </w:tbl>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rPr>
          <w:rFonts w:ascii="Times New Roman" w:hAnsi="Times New Roman"/>
          <w:sz w:val="28"/>
          <w:szCs w:val="28"/>
        </w:rPr>
      </w:pPr>
      <w:r>
        <w:rPr>
          <w:rFonts w:ascii="Times New Roman" w:hAnsi="Times New Roman"/>
          <w:sz w:val="28"/>
          <w:szCs w:val="28"/>
        </w:rPr>
        <w:t xml:space="preserve">                                                                                                  ТАБЛИЦА 2.</w:t>
      </w:r>
    </w:p>
    <w:p w:rsidR="00B65EA3" w:rsidRDefault="00B65EA3" w:rsidP="00B65EA3">
      <w:pPr>
        <w:spacing w:after="0" w:line="240" w:lineRule="auto"/>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t>ПЕРЕЧЕНЬ ИСПОЛЬЗУЕМОГО НА УРОКЕ УЧЕБНОГО ОБОРУДОВАНИЯ, ПРОГРАММНОГО ОБЕСПЕЧЕНИЯ, ИНФОРМАЦИОННЫХ РЕСУРСОВ.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9"/>
        <w:gridCol w:w="3778"/>
        <w:gridCol w:w="4963"/>
      </w:tblGrid>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 xml:space="preserve">№ </w:t>
            </w:r>
            <w:proofErr w:type="spellStart"/>
            <w:proofErr w:type="gramStart"/>
            <w:r w:rsidRPr="00702ABA">
              <w:rPr>
                <w:rFonts w:ascii="Times New Roman" w:hAnsi="Times New Roman"/>
                <w:sz w:val="28"/>
                <w:szCs w:val="28"/>
              </w:rPr>
              <w:t>п</w:t>
            </w:r>
            <w:proofErr w:type="spellEnd"/>
            <w:proofErr w:type="gramEnd"/>
            <w:r w:rsidRPr="00702ABA">
              <w:rPr>
                <w:rFonts w:ascii="Times New Roman" w:hAnsi="Times New Roman"/>
                <w:sz w:val="28"/>
                <w:szCs w:val="28"/>
              </w:rPr>
              <w:t>/</w:t>
            </w:r>
            <w:proofErr w:type="spellStart"/>
            <w:r w:rsidRPr="00702ABA">
              <w:rPr>
                <w:rFonts w:ascii="Times New Roman" w:hAnsi="Times New Roman"/>
                <w:sz w:val="28"/>
                <w:szCs w:val="28"/>
              </w:rPr>
              <w:t>п</w:t>
            </w:r>
            <w:proofErr w:type="spellEnd"/>
          </w:p>
        </w:tc>
        <w:tc>
          <w:tcPr>
            <w:tcW w:w="1974"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Наименование</w:t>
            </w:r>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Назначение</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1.</w:t>
            </w:r>
          </w:p>
        </w:tc>
        <w:tc>
          <w:tcPr>
            <w:tcW w:w="1974"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Мультимедийный проектор</w:t>
            </w:r>
          </w:p>
        </w:tc>
        <w:tc>
          <w:tcPr>
            <w:tcW w:w="2593" w:type="pct"/>
          </w:tcPr>
          <w:p w:rsidR="00B65EA3" w:rsidRPr="00702ABA" w:rsidRDefault="00B65EA3" w:rsidP="00353938">
            <w:pPr>
              <w:spacing w:after="0" w:line="240" w:lineRule="auto"/>
              <w:rPr>
                <w:rFonts w:ascii="Times New Roman" w:hAnsi="Times New Roman"/>
                <w:sz w:val="28"/>
                <w:szCs w:val="28"/>
              </w:rPr>
            </w:pPr>
            <w:r w:rsidRPr="00702ABA">
              <w:rPr>
                <w:rFonts w:ascii="Times New Roman" w:hAnsi="Times New Roman"/>
                <w:sz w:val="28"/>
                <w:szCs w:val="28"/>
              </w:rPr>
              <w:t>Для переноса информации с электронного носителя на экран</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2.</w:t>
            </w:r>
          </w:p>
        </w:tc>
        <w:tc>
          <w:tcPr>
            <w:tcW w:w="1974" w:type="pct"/>
          </w:tcPr>
          <w:p w:rsidR="00B65EA3" w:rsidRPr="00702ABA" w:rsidRDefault="00B65EA3" w:rsidP="00353938">
            <w:pPr>
              <w:spacing w:after="0" w:line="240" w:lineRule="auto"/>
              <w:rPr>
                <w:rFonts w:ascii="Times New Roman" w:hAnsi="Times New Roman"/>
                <w:sz w:val="28"/>
                <w:szCs w:val="28"/>
              </w:rPr>
            </w:pPr>
            <w:r w:rsidRPr="00702ABA">
              <w:rPr>
                <w:rFonts w:ascii="Times New Roman" w:hAnsi="Times New Roman"/>
                <w:sz w:val="28"/>
                <w:szCs w:val="28"/>
              </w:rPr>
              <w:t xml:space="preserve"> Экран</w:t>
            </w:r>
          </w:p>
        </w:tc>
        <w:tc>
          <w:tcPr>
            <w:tcW w:w="2593" w:type="pct"/>
          </w:tcPr>
          <w:p w:rsidR="00B65EA3" w:rsidRPr="00702ABA" w:rsidRDefault="00B65EA3" w:rsidP="00353938">
            <w:pPr>
              <w:spacing w:after="0" w:line="240" w:lineRule="auto"/>
              <w:rPr>
                <w:rFonts w:ascii="Times New Roman" w:hAnsi="Times New Roman"/>
                <w:sz w:val="28"/>
                <w:szCs w:val="28"/>
              </w:rPr>
            </w:pPr>
            <w:r w:rsidRPr="00702ABA">
              <w:rPr>
                <w:rFonts w:ascii="Times New Roman" w:hAnsi="Times New Roman"/>
                <w:sz w:val="28"/>
                <w:szCs w:val="28"/>
              </w:rPr>
              <w:t>Для демонстрации слайдов</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3.</w:t>
            </w:r>
          </w:p>
        </w:tc>
        <w:tc>
          <w:tcPr>
            <w:tcW w:w="1974" w:type="pct"/>
          </w:tcPr>
          <w:p w:rsidR="00B65EA3" w:rsidRPr="00702ABA" w:rsidRDefault="00B65EA3" w:rsidP="00353938">
            <w:pPr>
              <w:spacing w:after="0" w:line="240" w:lineRule="auto"/>
              <w:rPr>
                <w:rFonts w:ascii="Times New Roman" w:hAnsi="Times New Roman"/>
                <w:sz w:val="28"/>
                <w:szCs w:val="28"/>
              </w:rPr>
            </w:pPr>
            <w:r w:rsidRPr="00702ABA">
              <w:rPr>
                <w:rFonts w:ascii="Times New Roman" w:hAnsi="Times New Roman"/>
                <w:sz w:val="28"/>
                <w:szCs w:val="28"/>
              </w:rPr>
              <w:t xml:space="preserve">Стол ( 8 </w:t>
            </w:r>
            <w:proofErr w:type="spellStart"/>
            <w:proofErr w:type="gramStart"/>
            <w:r w:rsidRPr="00702ABA">
              <w:rPr>
                <w:rFonts w:ascii="Times New Roman" w:hAnsi="Times New Roman"/>
                <w:sz w:val="28"/>
                <w:szCs w:val="28"/>
              </w:rPr>
              <w:t>шт</w:t>
            </w:r>
            <w:proofErr w:type="spellEnd"/>
            <w:proofErr w:type="gramEnd"/>
            <w:r w:rsidRPr="00702ABA">
              <w:rPr>
                <w:rFonts w:ascii="Times New Roman" w:hAnsi="Times New Roman"/>
                <w:sz w:val="28"/>
                <w:szCs w:val="28"/>
              </w:rPr>
              <w:t>)</w:t>
            </w:r>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Для проведения практической работы.</w:t>
            </w:r>
          </w:p>
          <w:p w:rsidR="00B65EA3" w:rsidRPr="00702ABA" w:rsidRDefault="00B65EA3" w:rsidP="00353938">
            <w:pPr>
              <w:spacing w:after="0" w:line="240" w:lineRule="auto"/>
              <w:rPr>
                <w:rFonts w:ascii="Times New Roman" w:hAnsi="Times New Roman"/>
                <w:sz w:val="28"/>
                <w:szCs w:val="28"/>
              </w:rPr>
            </w:pPr>
            <w:r w:rsidRPr="00702ABA">
              <w:rPr>
                <w:rFonts w:ascii="Times New Roman" w:hAnsi="Times New Roman"/>
                <w:sz w:val="28"/>
                <w:szCs w:val="28"/>
              </w:rPr>
              <w:t xml:space="preserve">Сервировка столов ( 5 </w:t>
            </w:r>
            <w:proofErr w:type="spellStart"/>
            <w:proofErr w:type="gramStart"/>
            <w:r w:rsidRPr="00702ABA">
              <w:rPr>
                <w:rFonts w:ascii="Times New Roman" w:hAnsi="Times New Roman"/>
                <w:sz w:val="28"/>
                <w:szCs w:val="28"/>
              </w:rPr>
              <w:t>шт</w:t>
            </w:r>
            <w:proofErr w:type="spellEnd"/>
            <w:proofErr w:type="gramEnd"/>
            <w:r w:rsidRPr="00702ABA">
              <w:rPr>
                <w:rFonts w:ascii="Times New Roman" w:hAnsi="Times New Roman"/>
                <w:sz w:val="28"/>
                <w:szCs w:val="28"/>
              </w:rPr>
              <w:t>)</w:t>
            </w:r>
          </w:p>
          <w:p w:rsidR="00B65EA3" w:rsidRPr="00702ABA" w:rsidRDefault="00B65EA3" w:rsidP="00353938">
            <w:pPr>
              <w:spacing w:after="0" w:line="240" w:lineRule="auto"/>
              <w:rPr>
                <w:rFonts w:ascii="Times New Roman" w:hAnsi="Times New Roman"/>
                <w:sz w:val="28"/>
                <w:szCs w:val="28"/>
              </w:rPr>
            </w:pPr>
            <w:r w:rsidRPr="00702ABA">
              <w:rPr>
                <w:rFonts w:ascii="Times New Roman" w:hAnsi="Times New Roman"/>
                <w:sz w:val="28"/>
                <w:szCs w:val="28"/>
              </w:rPr>
              <w:t xml:space="preserve">Подсобные столы </w:t>
            </w:r>
            <w:proofErr w:type="gramStart"/>
            <w:r w:rsidRPr="00702ABA">
              <w:rPr>
                <w:rFonts w:ascii="Times New Roman" w:hAnsi="Times New Roman"/>
                <w:sz w:val="28"/>
                <w:szCs w:val="28"/>
              </w:rPr>
              <w:t xml:space="preserve">( </w:t>
            </w:r>
            <w:proofErr w:type="gramEnd"/>
            <w:r w:rsidRPr="00702ABA">
              <w:rPr>
                <w:rFonts w:ascii="Times New Roman" w:hAnsi="Times New Roman"/>
                <w:sz w:val="28"/>
                <w:szCs w:val="28"/>
              </w:rPr>
              <w:t>3шт)</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 xml:space="preserve">4. </w:t>
            </w:r>
          </w:p>
        </w:tc>
        <w:tc>
          <w:tcPr>
            <w:tcW w:w="1974" w:type="pct"/>
          </w:tcPr>
          <w:p w:rsidR="00B65EA3" w:rsidRPr="00702ABA" w:rsidRDefault="00B65EA3" w:rsidP="00353938">
            <w:pPr>
              <w:spacing w:after="0" w:line="240" w:lineRule="auto"/>
              <w:rPr>
                <w:rFonts w:ascii="Times New Roman" w:hAnsi="Times New Roman"/>
                <w:sz w:val="28"/>
                <w:szCs w:val="28"/>
              </w:rPr>
            </w:pPr>
            <w:r w:rsidRPr="00702ABA">
              <w:rPr>
                <w:rFonts w:ascii="Times New Roman" w:hAnsi="Times New Roman"/>
                <w:sz w:val="28"/>
                <w:szCs w:val="28"/>
              </w:rPr>
              <w:t>Фарфоровые тарелки</w:t>
            </w:r>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Для сервировки столов</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lastRenderedPageBreak/>
              <w:t>5.</w:t>
            </w:r>
          </w:p>
        </w:tc>
        <w:tc>
          <w:tcPr>
            <w:tcW w:w="1974" w:type="pct"/>
          </w:tcPr>
          <w:p w:rsidR="00B65EA3" w:rsidRPr="00702ABA" w:rsidRDefault="00B65EA3" w:rsidP="00353938">
            <w:pPr>
              <w:spacing w:after="0" w:line="240" w:lineRule="auto"/>
              <w:rPr>
                <w:rFonts w:ascii="Times New Roman" w:hAnsi="Times New Roman"/>
                <w:sz w:val="28"/>
                <w:szCs w:val="28"/>
              </w:rPr>
            </w:pPr>
            <w:r w:rsidRPr="00702ABA">
              <w:rPr>
                <w:rFonts w:ascii="Times New Roman" w:hAnsi="Times New Roman"/>
                <w:sz w:val="28"/>
                <w:szCs w:val="28"/>
              </w:rPr>
              <w:t>Столовое белье</w:t>
            </w:r>
          </w:p>
          <w:p w:rsidR="00B65EA3" w:rsidRPr="00702ABA" w:rsidRDefault="00B65EA3" w:rsidP="00353938">
            <w:pPr>
              <w:spacing w:after="0" w:line="240" w:lineRule="auto"/>
              <w:rPr>
                <w:rFonts w:ascii="Times New Roman" w:hAnsi="Times New Roman"/>
                <w:sz w:val="28"/>
                <w:szCs w:val="28"/>
              </w:rPr>
            </w:pPr>
            <w:r w:rsidRPr="00702ABA">
              <w:rPr>
                <w:rFonts w:ascii="Times New Roman" w:hAnsi="Times New Roman"/>
                <w:sz w:val="28"/>
                <w:szCs w:val="28"/>
              </w:rPr>
              <w:t>(скатерти, салфетки)</w:t>
            </w:r>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Для сервировки столов</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6.</w:t>
            </w:r>
          </w:p>
        </w:tc>
        <w:tc>
          <w:tcPr>
            <w:tcW w:w="1974"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 xml:space="preserve">Стеклянная и хрустальная посуда </w:t>
            </w:r>
            <w:proofErr w:type="gramStart"/>
            <w:r w:rsidRPr="00702ABA">
              <w:rPr>
                <w:rFonts w:ascii="Times New Roman" w:hAnsi="Times New Roman"/>
                <w:sz w:val="28"/>
                <w:szCs w:val="28"/>
              </w:rPr>
              <w:t xml:space="preserve">( </w:t>
            </w:r>
            <w:proofErr w:type="gramEnd"/>
            <w:r w:rsidRPr="00702ABA">
              <w:rPr>
                <w:rFonts w:ascii="Times New Roman" w:hAnsi="Times New Roman"/>
                <w:sz w:val="28"/>
                <w:szCs w:val="28"/>
              </w:rPr>
              <w:t>фужеры, бокалы)</w:t>
            </w:r>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Для сервировки столов</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7.</w:t>
            </w:r>
          </w:p>
        </w:tc>
        <w:tc>
          <w:tcPr>
            <w:tcW w:w="1974"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 xml:space="preserve">Столовые приборы </w:t>
            </w:r>
          </w:p>
          <w:p w:rsidR="00B65EA3" w:rsidRPr="00702ABA" w:rsidRDefault="00B65EA3" w:rsidP="00353938">
            <w:pPr>
              <w:spacing w:after="0" w:line="240" w:lineRule="auto"/>
              <w:jc w:val="center"/>
              <w:rPr>
                <w:rFonts w:ascii="Times New Roman" w:hAnsi="Times New Roman"/>
                <w:sz w:val="28"/>
                <w:szCs w:val="28"/>
              </w:rPr>
            </w:pPr>
            <w:proofErr w:type="gramStart"/>
            <w:r w:rsidRPr="00702ABA">
              <w:rPr>
                <w:rFonts w:ascii="Times New Roman" w:hAnsi="Times New Roman"/>
                <w:sz w:val="28"/>
                <w:szCs w:val="28"/>
              </w:rPr>
              <w:t>(ложки.</w:t>
            </w:r>
            <w:proofErr w:type="gramEnd"/>
            <w:r w:rsidRPr="00702ABA">
              <w:rPr>
                <w:rFonts w:ascii="Times New Roman" w:hAnsi="Times New Roman"/>
                <w:sz w:val="28"/>
                <w:szCs w:val="28"/>
              </w:rPr>
              <w:t xml:space="preserve"> Вилки. </w:t>
            </w:r>
            <w:proofErr w:type="gramStart"/>
            <w:r w:rsidRPr="00702ABA">
              <w:rPr>
                <w:rFonts w:ascii="Times New Roman" w:hAnsi="Times New Roman"/>
                <w:sz w:val="28"/>
                <w:szCs w:val="28"/>
              </w:rPr>
              <w:t>Ножи)</w:t>
            </w:r>
            <w:proofErr w:type="gramEnd"/>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Для сервировки столов</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8.</w:t>
            </w:r>
          </w:p>
        </w:tc>
        <w:tc>
          <w:tcPr>
            <w:tcW w:w="1974"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Цветы и приборы для специй</w:t>
            </w:r>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Для сервировки столов</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9.</w:t>
            </w:r>
          </w:p>
        </w:tc>
        <w:tc>
          <w:tcPr>
            <w:tcW w:w="1974"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 xml:space="preserve">Карточки с заданием( 5 </w:t>
            </w:r>
            <w:proofErr w:type="spellStart"/>
            <w:proofErr w:type="gramStart"/>
            <w:r w:rsidRPr="00702ABA">
              <w:rPr>
                <w:rFonts w:ascii="Times New Roman" w:hAnsi="Times New Roman"/>
                <w:sz w:val="28"/>
                <w:szCs w:val="28"/>
              </w:rPr>
              <w:t>шт</w:t>
            </w:r>
            <w:proofErr w:type="spellEnd"/>
            <w:proofErr w:type="gramEnd"/>
            <w:r w:rsidRPr="00702ABA">
              <w:rPr>
                <w:rFonts w:ascii="Times New Roman" w:hAnsi="Times New Roman"/>
                <w:sz w:val="28"/>
                <w:szCs w:val="28"/>
              </w:rPr>
              <w:t>)</w:t>
            </w:r>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 xml:space="preserve">Для выполнения практического задания </w:t>
            </w:r>
            <w:proofErr w:type="gramStart"/>
            <w:r w:rsidRPr="00702ABA">
              <w:rPr>
                <w:rFonts w:ascii="Times New Roman" w:hAnsi="Times New Roman"/>
                <w:sz w:val="28"/>
                <w:szCs w:val="28"/>
              </w:rPr>
              <w:t xml:space="preserve">( </w:t>
            </w:r>
            <w:proofErr w:type="gramEnd"/>
            <w:r w:rsidRPr="00702ABA">
              <w:rPr>
                <w:rFonts w:ascii="Times New Roman" w:hAnsi="Times New Roman"/>
                <w:sz w:val="28"/>
                <w:szCs w:val="28"/>
              </w:rPr>
              <w:t>описание частного случая)</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10.</w:t>
            </w:r>
          </w:p>
        </w:tc>
        <w:tc>
          <w:tcPr>
            <w:tcW w:w="1974"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Карточки с критериями</w:t>
            </w:r>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 xml:space="preserve">Для оценивания практической работы </w:t>
            </w:r>
            <w:proofErr w:type="gramStart"/>
            <w:r w:rsidRPr="00702ABA">
              <w:rPr>
                <w:rFonts w:ascii="Times New Roman" w:hAnsi="Times New Roman"/>
                <w:sz w:val="28"/>
                <w:szCs w:val="28"/>
              </w:rPr>
              <w:t>обучающими</w:t>
            </w:r>
            <w:proofErr w:type="gramEnd"/>
            <w:r w:rsidRPr="00702ABA">
              <w:rPr>
                <w:rFonts w:ascii="Times New Roman" w:hAnsi="Times New Roman"/>
                <w:sz w:val="28"/>
                <w:szCs w:val="28"/>
              </w:rPr>
              <w:t xml:space="preserve"> (</w:t>
            </w:r>
            <w:proofErr w:type="spellStart"/>
            <w:r w:rsidRPr="00702ABA">
              <w:rPr>
                <w:rFonts w:ascii="Times New Roman" w:hAnsi="Times New Roman"/>
                <w:sz w:val="28"/>
                <w:szCs w:val="28"/>
              </w:rPr>
              <w:t>взаимооценивания</w:t>
            </w:r>
            <w:proofErr w:type="spellEnd"/>
            <w:r w:rsidRPr="00702ABA">
              <w:rPr>
                <w:rFonts w:ascii="Times New Roman" w:hAnsi="Times New Roman"/>
                <w:sz w:val="28"/>
                <w:szCs w:val="28"/>
              </w:rPr>
              <w:t>)</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11.</w:t>
            </w:r>
          </w:p>
        </w:tc>
        <w:tc>
          <w:tcPr>
            <w:tcW w:w="1974" w:type="pct"/>
          </w:tcPr>
          <w:p w:rsidR="00B65EA3" w:rsidRPr="00702ABA" w:rsidRDefault="00B65EA3" w:rsidP="00353938">
            <w:pPr>
              <w:spacing w:after="0" w:line="240" w:lineRule="auto"/>
              <w:rPr>
                <w:rFonts w:ascii="Times New Roman" w:hAnsi="Times New Roman"/>
                <w:sz w:val="28"/>
                <w:szCs w:val="28"/>
              </w:rPr>
            </w:pPr>
            <w:r w:rsidRPr="00702ABA">
              <w:rPr>
                <w:rFonts w:ascii="Times New Roman" w:hAnsi="Times New Roman"/>
                <w:sz w:val="28"/>
                <w:szCs w:val="28"/>
              </w:rPr>
              <w:t>Фишки простые и разноцветные</w:t>
            </w:r>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Для взаимооценки</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12.</w:t>
            </w:r>
          </w:p>
        </w:tc>
        <w:tc>
          <w:tcPr>
            <w:tcW w:w="1974"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Смайлики с различными выражениями на лице</w:t>
            </w:r>
          </w:p>
        </w:tc>
        <w:tc>
          <w:tcPr>
            <w:tcW w:w="2593" w:type="pct"/>
          </w:tcPr>
          <w:p w:rsidR="00B65EA3" w:rsidRPr="00702ABA" w:rsidRDefault="00B65EA3" w:rsidP="00353938">
            <w:pPr>
              <w:spacing w:after="0" w:line="240" w:lineRule="auto"/>
              <w:jc w:val="center"/>
              <w:rPr>
                <w:rFonts w:ascii="Times New Roman" w:hAnsi="Times New Roman"/>
                <w:sz w:val="28"/>
                <w:szCs w:val="28"/>
              </w:rPr>
            </w:pPr>
            <w:r w:rsidRPr="00702ABA">
              <w:rPr>
                <w:rFonts w:ascii="Times New Roman" w:hAnsi="Times New Roman"/>
                <w:sz w:val="28"/>
                <w:szCs w:val="28"/>
              </w:rPr>
              <w:t>Для самооценки</w:t>
            </w:r>
          </w:p>
        </w:tc>
      </w:tr>
      <w:tr w:rsidR="00B65EA3" w:rsidTr="00353938">
        <w:tc>
          <w:tcPr>
            <w:tcW w:w="433" w:type="pct"/>
          </w:tcPr>
          <w:p w:rsidR="00B65EA3" w:rsidRPr="00702ABA" w:rsidRDefault="00B65EA3" w:rsidP="00353938">
            <w:pPr>
              <w:spacing w:after="0" w:line="240" w:lineRule="auto"/>
              <w:jc w:val="center"/>
              <w:rPr>
                <w:rFonts w:ascii="Times New Roman" w:hAnsi="Times New Roman"/>
                <w:sz w:val="28"/>
                <w:szCs w:val="28"/>
              </w:rPr>
            </w:pPr>
            <w:r>
              <w:rPr>
                <w:rFonts w:ascii="Times New Roman" w:hAnsi="Times New Roman"/>
                <w:sz w:val="28"/>
                <w:szCs w:val="28"/>
              </w:rPr>
              <w:t>13.</w:t>
            </w:r>
          </w:p>
        </w:tc>
        <w:tc>
          <w:tcPr>
            <w:tcW w:w="1974" w:type="pct"/>
          </w:tcPr>
          <w:p w:rsidR="00B65EA3" w:rsidRPr="00702ABA" w:rsidRDefault="00B65EA3" w:rsidP="00353938">
            <w:pPr>
              <w:spacing w:after="0" w:line="240" w:lineRule="auto"/>
              <w:jc w:val="center"/>
              <w:rPr>
                <w:rFonts w:ascii="Times New Roman" w:hAnsi="Times New Roman"/>
                <w:sz w:val="28"/>
                <w:szCs w:val="28"/>
              </w:rPr>
            </w:pPr>
            <w:r>
              <w:rPr>
                <w:rFonts w:ascii="Times New Roman" w:hAnsi="Times New Roman"/>
                <w:sz w:val="28"/>
                <w:szCs w:val="28"/>
              </w:rPr>
              <w:t>Тетрадь, ручка</w:t>
            </w:r>
          </w:p>
        </w:tc>
        <w:tc>
          <w:tcPr>
            <w:tcW w:w="2593" w:type="pct"/>
          </w:tcPr>
          <w:p w:rsidR="00B65EA3" w:rsidRPr="00702ABA" w:rsidRDefault="00B65EA3" w:rsidP="00353938">
            <w:pPr>
              <w:spacing w:after="0" w:line="240" w:lineRule="auto"/>
              <w:jc w:val="center"/>
              <w:rPr>
                <w:rFonts w:ascii="Times New Roman" w:hAnsi="Times New Roman"/>
                <w:sz w:val="28"/>
                <w:szCs w:val="28"/>
              </w:rPr>
            </w:pPr>
            <w:r>
              <w:rPr>
                <w:rFonts w:ascii="Times New Roman" w:hAnsi="Times New Roman"/>
                <w:sz w:val="28"/>
                <w:szCs w:val="28"/>
              </w:rPr>
              <w:t>Для ведения записей</w:t>
            </w:r>
          </w:p>
        </w:tc>
      </w:tr>
    </w:tbl>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lang w:val="en-US"/>
        </w:rPr>
      </w:pPr>
    </w:p>
    <w:p w:rsidR="00B65EA3" w:rsidRDefault="00B65EA3" w:rsidP="00B65EA3">
      <w:pPr>
        <w:spacing w:after="0" w:line="240" w:lineRule="auto"/>
        <w:jc w:val="center"/>
        <w:rPr>
          <w:rFonts w:ascii="Times New Roman" w:hAnsi="Times New Roman"/>
          <w:sz w:val="28"/>
          <w:szCs w:val="28"/>
          <w:lang w:val="en-US"/>
        </w:rPr>
      </w:pPr>
    </w:p>
    <w:p w:rsidR="00B65EA3" w:rsidRDefault="00B65EA3" w:rsidP="00B65EA3">
      <w:pPr>
        <w:spacing w:after="0" w:line="240" w:lineRule="auto"/>
        <w:jc w:val="center"/>
        <w:rPr>
          <w:rFonts w:ascii="Times New Roman" w:hAnsi="Times New Roman"/>
          <w:sz w:val="28"/>
          <w:szCs w:val="28"/>
          <w:lang w:val="en-US"/>
        </w:rPr>
      </w:pPr>
    </w:p>
    <w:p w:rsidR="00B65EA3" w:rsidRDefault="00B65EA3" w:rsidP="00B65EA3">
      <w:pPr>
        <w:spacing w:after="0" w:line="240" w:lineRule="auto"/>
        <w:jc w:val="center"/>
        <w:rPr>
          <w:rFonts w:ascii="Times New Roman" w:hAnsi="Times New Roman"/>
          <w:sz w:val="28"/>
          <w:szCs w:val="28"/>
          <w:lang w:val="en-US"/>
        </w:rPr>
      </w:pPr>
    </w:p>
    <w:p w:rsidR="00B65EA3" w:rsidRDefault="00B65EA3" w:rsidP="00B65EA3">
      <w:pPr>
        <w:spacing w:after="0" w:line="240" w:lineRule="auto"/>
        <w:jc w:val="center"/>
        <w:rPr>
          <w:rFonts w:ascii="Times New Roman" w:hAnsi="Times New Roman"/>
          <w:sz w:val="28"/>
          <w:szCs w:val="28"/>
          <w:lang w:val="en-US"/>
        </w:rPr>
      </w:pPr>
    </w:p>
    <w:p w:rsidR="00B65EA3" w:rsidRPr="00D55947" w:rsidRDefault="00B65EA3" w:rsidP="00B65EA3">
      <w:pPr>
        <w:spacing w:after="0" w:line="240" w:lineRule="auto"/>
        <w:jc w:val="center"/>
        <w:rPr>
          <w:rFonts w:ascii="Times New Roman" w:hAnsi="Times New Roman"/>
          <w:sz w:val="28"/>
          <w:szCs w:val="28"/>
          <w:lang w:val="en-US"/>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t>Карточка-задание №1</w:t>
      </w: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t>ОПИСАНИЕ ЧАСТНОГО СЛУЧАЯ.</w:t>
      </w:r>
    </w:p>
    <w:p w:rsidR="00B65EA3" w:rsidRPr="00EE07F3" w:rsidRDefault="00B65EA3" w:rsidP="00B65EA3">
      <w:pPr>
        <w:pStyle w:val="1"/>
        <w:jc w:val="center"/>
        <w:rPr>
          <w:rFonts w:ascii="Times New Roman" w:hAnsi="Times New Roman" w:cs="Times New Roman"/>
          <w:bCs w:val="0"/>
        </w:rPr>
      </w:pPr>
      <w:r w:rsidRPr="00EE07F3">
        <w:rPr>
          <w:rFonts w:ascii="Times New Roman" w:hAnsi="Times New Roman" w:cs="Times New Roman"/>
          <w:bCs w:val="0"/>
        </w:rPr>
        <w:t xml:space="preserve">Классический стиль </w:t>
      </w:r>
      <w:proofErr w:type="gramStart"/>
      <w:r w:rsidRPr="00EE07F3">
        <w:rPr>
          <w:rFonts w:ascii="Times New Roman" w:hAnsi="Times New Roman" w:cs="Times New Roman"/>
          <w:bCs w:val="0"/>
        </w:rPr>
        <w:t>для</w:t>
      </w:r>
      <w:proofErr w:type="gramEnd"/>
      <w:r w:rsidRPr="00EE07F3">
        <w:rPr>
          <w:rFonts w:ascii="Times New Roman" w:hAnsi="Times New Roman" w:cs="Times New Roman"/>
          <w:bCs w:val="0"/>
        </w:rPr>
        <w:t xml:space="preserve"> свадебный стол</w:t>
      </w:r>
    </w:p>
    <w:p w:rsidR="00B65EA3" w:rsidRPr="0016584D" w:rsidRDefault="00B65EA3" w:rsidP="00B65EA3">
      <w:pPr>
        <w:pStyle w:val="1"/>
        <w:rPr>
          <w:rFonts w:ascii="Times New Roman" w:hAnsi="Times New Roman" w:cs="Times New Roman"/>
          <w:sz w:val="28"/>
          <w:szCs w:val="28"/>
        </w:rPr>
      </w:pPr>
      <w:r w:rsidRPr="0016584D">
        <w:rPr>
          <w:rFonts w:ascii="Times New Roman" w:hAnsi="Times New Roman" w:cs="Times New Roman"/>
          <w:sz w:val="28"/>
          <w:szCs w:val="28"/>
        </w:rPr>
        <w:t>Сервировка стола - процесс творческий</w:t>
      </w:r>
    </w:p>
    <w:p w:rsidR="00B65EA3" w:rsidRPr="0016584D" w:rsidRDefault="00B65EA3" w:rsidP="00B65EA3">
      <w:pPr>
        <w:pStyle w:val="a3"/>
        <w:rPr>
          <w:sz w:val="28"/>
          <w:szCs w:val="28"/>
        </w:rPr>
      </w:pPr>
      <w:r w:rsidRPr="0016584D">
        <w:rPr>
          <w:rStyle w:val="a5"/>
          <w:sz w:val="28"/>
          <w:szCs w:val="28"/>
        </w:rPr>
        <w:t>Сервировка</w:t>
      </w:r>
      <w:r w:rsidRPr="0016584D">
        <w:rPr>
          <w:sz w:val="28"/>
          <w:szCs w:val="28"/>
        </w:rPr>
        <w:t xml:space="preserve">, представляет собой процесс творческий, который отнюдь не ограничивается банальной расстановкой приборов. </w:t>
      </w:r>
      <w:r w:rsidRPr="0016584D">
        <w:rPr>
          <w:sz w:val="28"/>
          <w:szCs w:val="28"/>
        </w:rPr>
        <w:br/>
        <w:t xml:space="preserve">Наиболее характерной и одновременно отличительной чертой искусства </w:t>
      </w:r>
      <w:r w:rsidRPr="0016584D">
        <w:rPr>
          <w:rStyle w:val="a5"/>
          <w:sz w:val="28"/>
          <w:szCs w:val="28"/>
        </w:rPr>
        <w:t>сервировки</w:t>
      </w:r>
      <w:r w:rsidRPr="0016584D">
        <w:rPr>
          <w:sz w:val="28"/>
          <w:szCs w:val="28"/>
        </w:rPr>
        <w:t xml:space="preserve"> является симметрия, и это, пожалуй, единственное дизайнерское направление, где приветствуется некоторое однообразие. Подобный подход к </w:t>
      </w:r>
      <w:r w:rsidRPr="0016584D">
        <w:rPr>
          <w:rStyle w:val="a5"/>
          <w:sz w:val="28"/>
          <w:szCs w:val="28"/>
        </w:rPr>
        <w:t xml:space="preserve">классической сервировке </w:t>
      </w:r>
      <w:r w:rsidRPr="0016584D">
        <w:rPr>
          <w:sz w:val="28"/>
          <w:szCs w:val="28"/>
        </w:rPr>
        <w:t xml:space="preserve">позволяет создать строгое и весьма эффектное оформление стола. Поэтому к выбору </w:t>
      </w:r>
      <w:r w:rsidRPr="0016584D">
        <w:rPr>
          <w:rStyle w:val="a5"/>
          <w:sz w:val="28"/>
          <w:szCs w:val="28"/>
        </w:rPr>
        <w:t xml:space="preserve">столовой посуды </w:t>
      </w:r>
      <w:r w:rsidRPr="0016584D">
        <w:rPr>
          <w:sz w:val="28"/>
          <w:szCs w:val="28"/>
        </w:rPr>
        <w:t>необходимо относиться со всей ответственностью. Стоит ли говорить, что для каждого блюда и напитка предусмотрены вполне определенные приборы.</w:t>
      </w:r>
      <w:r w:rsidRPr="0016584D">
        <w:rPr>
          <w:sz w:val="28"/>
          <w:szCs w:val="28"/>
        </w:rPr>
        <w:br/>
        <w:t xml:space="preserve">Еще одной яркой деталью, необходимой для грамотного оформления стола, является текстиль. Наряду с эстетической функцией, столовое белье выполняет также практическое назначение. Например, скатерть служит своеобразным звукоизоляционным элементом и, кроме того, повышает сцепление приборов с поверхностью стола. Особое внимание уделяется выбору цвета материала, из которого изготовлена скатерть, и его сочетанию с остальным столовым текстилем и предметами сервировки. </w:t>
      </w:r>
      <w:r w:rsidRPr="0016584D">
        <w:rPr>
          <w:sz w:val="28"/>
          <w:szCs w:val="28"/>
        </w:rPr>
        <w:br/>
        <w:t>Белоснежная скатерть – пример универсального элемента для текстильного декорирования, она идеально подходит для любого торжества и существенно расширяет возможности сервировки.</w:t>
      </w:r>
      <w:r w:rsidRPr="0016584D">
        <w:rPr>
          <w:sz w:val="28"/>
          <w:szCs w:val="28"/>
        </w:rPr>
        <w:br/>
      </w:r>
      <w:r w:rsidRPr="0016584D">
        <w:rPr>
          <w:rStyle w:val="a5"/>
          <w:sz w:val="28"/>
          <w:szCs w:val="28"/>
        </w:rPr>
        <w:t xml:space="preserve">Классическая сервировка </w:t>
      </w:r>
      <w:r w:rsidRPr="0016584D">
        <w:rPr>
          <w:sz w:val="28"/>
          <w:szCs w:val="28"/>
        </w:rPr>
        <w:t xml:space="preserve">– это лишь один из возможных вариантов оформления, ведь столовый этикет диктуется, кроме всего прочего, традициями национальной кухни. </w:t>
      </w:r>
      <w:r w:rsidRPr="0016584D">
        <w:rPr>
          <w:sz w:val="28"/>
          <w:szCs w:val="28"/>
        </w:rPr>
        <w:br/>
        <w:t xml:space="preserve"> Необходимо предусмотреть в </w:t>
      </w:r>
      <w:r w:rsidRPr="0016584D">
        <w:rPr>
          <w:rStyle w:val="a5"/>
          <w:sz w:val="28"/>
          <w:szCs w:val="28"/>
        </w:rPr>
        <w:t>сервировке</w:t>
      </w:r>
      <w:r w:rsidRPr="0016584D">
        <w:rPr>
          <w:sz w:val="28"/>
          <w:szCs w:val="28"/>
        </w:rPr>
        <w:t xml:space="preserve"> наличие свечей или маленьких элегантных цветочных композиций. Подобное украшение стола создаст атмосферу особой интимности и спокойствия, главное здесь не переусердствовать с цветовыми сочетаниями, ведь базовые установки для создания идеальной </w:t>
      </w:r>
      <w:r w:rsidRPr="0016584D">
        <w:rPr>
          <w:rStyle w:val="a5"/>
          <w:sz w:val="28"/>
          <w:szCs w:val="28"/>
        </w:rPr>
        <w:t>сервировки</w:t>
      </w:r>
      <w:r w:rsidRPr="0016584D">
        <w:rPr>
          <w:sz w:val="28"/>
          <w:szCs w:val="28"/>
        </w:rPr>
        <w:t xml:space="preserve"> всегда остаются неизменными.</w:t>
      </w:r>
    </w:p>
    <w:p w:rsidR="00B65EA3" w:rsidRPr="0016584D" w:rsidRDefault="00B65EA3" w:rsidP="00B65EA3">
      <w:pPr>
        <w:pStyle w:val="a3"/>
        <w:rPr>
          <w:sz w:val="28"/>
          <w:szCs w:val="28"/>
        </w:rPr>
      </w:pPr>
      <w:r w:rsidRPr="0016584D">
        <w:rPr>
          <w:rStyle w:val="a5"/>
          <w:sz w:val="28"/>
          <w:szCs w:val="28"/>
        </w:rPr>
        <w:t xml:space="preserve">Классический стиль сервировки </w:t>
      </w:r>
      <w:r w:rsidRPr="0016584D">
        <w:rPr>
          <w:sz w:val="28"/>
          <w:szCs w:val="28"/>
        </w:rPr>
        <w:t>обычно используют для официальных приемов или особо торжественных случаев. Поэтому наш свадебный стол будет сервироваться в классическом стиле.</w:t>
      </w:r>
    </w:p>
    <w:p w:rsidR="00B65EA3" w:rsidRPr="0016584D" w:rsidRDefault="00B65EA3" w:rsidP="00B65EA3">
      <w:pPr>
        <w:pStyle w:val="a3"/>
        <w:rPr>
          <w:sz w:val="28"/>
          <w:szCs w:val="28"/>
        </w:rPr>
      </w:pPr>
    </w:p>
    <w:p w:rsidR="00B65EA3" w:rsidRPr="0016584D" w:rsidRDefault="00B65EA3" w:rsidP="00B65EA3">
      <w:pPr>
        <w:pStyle w:val="a3"/>
        <w:rPr>
          <w:sz w:val="28"/>
          <w:szCs w:val="28"/>
        </w:rPr>
      </w:pPr>
    </w:p>
    <w:p w:rsidR="00B65EA3" w:rsidRPr="0016584D" w:rsidRDefault="00B65EA3" w:rsidP="00B65EA3">
      <w:pPr>
        <w:pStyle w:val="a3"/>
        <w:rPr>
          <w:sz w:val="28"/>
          <w:szCs w:val="28"/>
        </w:rPr>
      </w:pPr>
    </w:p>
    <w:p w:rsidR="00B65EA3" w:rsidRPr="0016584D" w:rsidRDefault="00B65EA3" w:rsidP="00B65EA3">
      <w:pPr>
        <w:pStyle w:val="a3"/>
        <w:rPr>
          <w:sz w:val="28"/>
          <w:szCs w:val="28"/>
        </w:rPr>
      </w:pPr>
    </w:p>
    <w:p w:rsidR="00B65EA3" w:rsidRPr="00EE07F3" w:rsidRDefault="00B65EA3" w:rsidP="00B65EA3">
      <w:pPr>
        <w:pStyle w:val="a3"/>
        <w:jc w:val="center"/>
        <w:rPr>
          <w:b/>
          <w:sz w:val="28"/>
          <w:szCs w:val="28"/>
        </w:rPr>
      </w:pPr>
      <w:r w:rsidRPr="00EE07F3">
        <w:rPr>
          <w:b/>
          <w:sz w:val="28"/>
          <w:szCs w:val="28"/>
        </w:rPr>
        <w:t>Внимательно прочтите инструкцию для выполнения практической работы.</w:t>
      </w:r>
    </w:p>
    <w:p w:rsidR="00B65EA3" w:rsidRDefault="00B65EA3" w:rsidP="00B65EA3">
      <w:pPr>
        <w:pStyle w:val="a3"/>
        <w:numPr>
          <w:ilvl w:val="0"/>
          <w:numId w:val="15"/>
        </w:numPr>
        <w:rPr>
          <w:sz w:val="28"/>
          <w:szCs w:val="28"/>
        </w:rPr>
      </w:pPr>
      <w:r>
        <w:rPr>
          <w:sz w:val="28"/>
          <w:szCs w:val="28"/>
        </w:rPr>
        <w:t>Расставить приборы и посуду при сервировке свадебного стола в строгой последовательности.</w:t>
      </w:r>
    </w:p>
    <w:p w:rsidR="00B65EA3" w:rsidRDefault="00B65EA3" w:rsidP="00B65EA3">
      <w:pPr>
        <w:pStyle w:val="a3"/>
        <w:numPr>
          <w:ilvl w:val="0"/>
          <w:numId w:val="15"/>
        </w:numPr>
        <w:rPr>
          <w:sz w:val="28"/>
          <w:szCs w:val="28"/>
        </w:rPr>
      </w:pPr>
      <w:r>
        <w:rPr>
          <w:sz w:val="28"/>
          <w:szCs w:val="28"/>
        </w:rPr>
        <w:t>Изучив информацию о классическом стиле произвести защиту своей работы.</w:t>
      </w:r>
    </w:p>
    <w:p w:rsidR="00B65EA3" w:rsidRPr="0016584D" w:rsidRDefault="00B65EA3" w:rsidP="00B65EA3">
      <w:pPr>
        <w:pStyle w:val="a3"/>
        <w:numPr>
          <w:ilvl w:val="0"/>
          <w:numId w:val="15"/>
        </w:numPr>
        <w:rPr>
          <w:sz w:val="28"/>
          <w:szCs w:val="28"/>
        </w:rPr>
      </w:pPr>
      <w:r>
        <w:rPr>
          <w:sz w:val="28"/>
          <w:szCs w:val="28"/>
        </w:rPr>
        <w:t>Перечень предметов и их размещение на столе прилагаются.</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Ваза с цветами в центре стола</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Надо поставить перед новобрачными вазу для букета невесты.</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Приборы для гостей на равном расстоянии друг от друга.</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Общие блюда тоже располагаются равномерно.</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Закусочная тарелка ставится против каждого стула.</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 xml:space="preserve">На 1,5см слева от закусочной тарелки ставят </w:t>
      </w:r>
      <w:proofErr w:type="gramStart"/>
      <w:r w:rsidRPr="0016584D">
        <w:rPr>
          <w:rFonts w:ascii="Times New Roman" w:hAnsi="Times New Roman"/>
          <w:sz w:val="28"/>
          <w:szCs w:val="28"/>
        </w:rPr>
        <w:t>пирожковую</w:t>
      </w:r>
      <w:proofErr w:type="gramEnd"/>
      <w:r w:rsidRPr="0016584D">
        <w:rPr>
          <w:rFonts w:ascii="Times New Roman" w:hAnsi="Times New Roman"/>
          <w:sz w:val="28"/>
          <w:szCs w:val="28"/>
        </w:rPr>
        <w:t>.</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Вилки и ложки раскладывают, начиная с приборов для главного блюда.</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Ножи кладут с правой стороны, лезвием к тарелке.</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Вилки с левой стороны, острием вверх.</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За каждой тарелкой в центре ставят  рюмку, фужер или бокал и стакан для воды.</w:t>
      </w:r>
    </w:p>
    <w:p w:rsidR="00B65EA3" w:rsidRPr="0016584D" w:rsidRDefault="00B65EA3" w:rsidP="00B65EA3">
      <w:pPr>
        <w:numPr>
          <w:ilvl w:val="0"/>
          <w:numId w:val="14"/>
        </w:numPr>
        <w:spacing w:before="100" w:beforeAutospacing="1" w:after="100" w:afterAutospacing="1" w:line="240" w:lineRule="auto"/>
        <w:rPr>
          <w:rFonts w:ascii="Times New Roman" w:hAnsi="Times New Roman"/>
          <w:sz w:val="28"/>
          <w:szCs w:val="28"/>
        </w:rPr>
      </w:pPr>
      <w:r w:rsidRPr="0016584D">
        <w:rPr>
          <w:rFonts w:ascii="Times New Roman" w:hAnsi="Times New Roman"/>
          <w:sz w:val="28"/>
          <w:szCs w:val="28"/>
        </w:rPr>
        <w:t>Салфетки красиво сворачивают и кладут на закусочную тарелку.</w:t>
      </w:r>
    </w:p>
    <w:p w:rsidR="00B65EA3" w:rsidRPr="0016584D" w:rsidRDefault="00B65EA3" w:rsidP="00B65EA3">
      <w:pPr>
        <w:numPr>
          <w:ilvl w:val="0"/>
          <w:numId w:val="14"/>
        </w:numPr>
        <w:spacing w:before="100" w:beforeAutospacing="1" w:after="100" w:afterAutospacing="1" w:line="240" w:lineRule="auto"/>
        <w:jc w:val="distribute"/>
        <w:rPr>
          <w:rFonts w:ascii="Times New Roman" w:hAnsi="Times New Roman"/>
          <w:sz w:val="28"/>
          <w:szCs w:val="28"/>
        </w:rPr>
      </w:pPr>
      <w:r w:rsidRPr="0016584D">
        <w:rPr>
          <w:rFonts w:ascii="Times New Roman" w:hAnsi="Times New Roman"/>
          <w:sz w:val="28"/>
          <w:szCs w:val="28"/>
        </w:rPr>
        <w:t>Приборы со специями ставят в средней части стола.</w:t>
      </w:r>
    </w:p>
    <w:p w:rsidR="00B65EA3" w:rsidRDefault="00B65EA3" w:rsidP="00B65EA3">
      <w:pPr>
        <w:numPr>
          <w:ilvl w:val="0"/>
          <w:numId w:val="14"/>
        </w:numPr>
        <w:spacing w:before="100" w:beforeAutospacing="1" w:after="100" w:afterAutospacing="1" w:line="240" w:lineRule="auto"/>
        <w:jc w:val="distribute"/>
        <w:rPr>
          <w:rFonts w:ascii="Times New Roman" w:hAnsi="Times New Roman"/>
          <w:sz w:val="28"/>
          <w:szCs w:val="28"/>
        </w:rPr>
      </w:pPr>
      <w:r w:rsidRPr="0016584D">
        <w:rPr>
          <w:rStyle w:val="a5"/>
          <w:rFonts w:ascii="Times New Roman" w:hAnsi="Times New Roman"/>
          <w:b w:val="0"/>
          <w:sz w:val="28"/>
          <w:szCs w:val="28"/>
        </w:rPr>
        <w:t>Зимой</w:t>
      </w:r>
      <w:r w:rsidRPr="0016584D">
        <w:rPr>
          <w:rFonts w:ascii="Times New Roman" w:hAnsi="Times New Roman"/>
          <w:b/>
          <w:sz w:val="28"/>
          <w:szCs w:val="28"/>
        </w:rPr>
        <w:t xml:space="preserve"> </w:t>
      </w:r>
      <w:r w:rsidRPr="0016584D">
        <w:rPr>
          <w:rFonts w:ascii="Times New Roman" w:hAnsi="Times New Roman"/>
          <w:sz w:val="28"/>
          <w:szCs w:val="28"/>
        </w:rPr>
        <w:t>уместными будут нежные пастельные тона, согревающие оттенки, сочетание красного, зелёного и золотого.</w:t>
      </w:r>
    </w:p>
    <w:p w:rsidR="00B65EA3" w:rsidRPr="0016584D" w:rsidRDefault="00B65EA3" w:rsidP="00B65EA3">
      <w:pPr>
        <w:spacing w:before="100" w:beforeAutospacing="1" w:after="100" w:afterAutospacing="1" w:line="240" w:lineRule="auto"/>
        <w:ind w:left="360"/>
        <w:rPr>
          <w:rFonts w:ascii="Times New Roman" w:hAnsi="Times New Roman"/>
          <w:sz w:val="28"/>
          <w:szCs w:val="28"/>
        </w:rPr>
      </w:pPr>
      <w:r>
        <w:rPr>
          <w:rFonts w:ascii="Times New Roman" w:hAnsi="Times New Roman"/>
          <w:sz w:val="28"/>
          <w:szCs w:val="28"/>
        </w:rPr>
        <w:t xml:space="preserve">                                       Последовательность сервировки стола.</w:t>
      </w:r>
    </w:p>
    <w:p w:rsidR="00B65EA3" w:rsidRPr="00E56DAF" w:rsidRDefault="00B65EA3" w:rsidP="00B65EA3">
      <w:pPr>
        <w:numPr>
          <w:ilvl w:val="0"/>
          <w:numId w:val="16"/>
        </w:numPr>
        <w:spacing w:before="100" w:beforeAutospacing="1" w:after="100" w:afterAutospacing="1" w:line="240" w:lineRule="auto"/>
        <w:rPr>
          <w:rFonts w:ascii="Times New Roman" w:hAnsi="Times New Roman"/>
          <w:sz w:val="28"/>
          <w:szCs w:val="28"/>
        </w:rPr>
      </w:pPr>
      <w:r w:rsidRPr="00E56DAF">
        <w:rPr>
          <w:rStyle w:val="a5"/>
          <w:rFonts w:ascii="Times New Roman" w:hAnsi="Times New Roman"/>
          <w:sz w:val="28"/>
          <w:szCs w:val="28"/>
        </w:rPr>
        <w:t xml:space="preserve"> </w:t>
      </w:r>
      <w:r w:rsidRPr="00E56DAF">
        <w:rPr>
          <w:rFonts w:ascii="Times New Roman" w:hAnsi="Times New Roman"/>
          <w:sz w:val="28"/>
          <w:szCs w:val="28"/>
        </w:rPr>
        <w:t xml:space="preserve">Накрывают стол скатертью </w:t>
      </w:r>
    </w:p>
    <w:p w:rsidR="00B65EA3" w:rsidRPr="00E56DAF" w:rsidRDefault="00B65EA3" w:rsidP="00B65EA3">
      <w:pPr>
        <w:numPr>
          <w:ilvl w:val="0"/>
          <w:numId w:val="16"/>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Расставляют тарелки </w:t>
      </w:r>
    </w:p>
    <w:p w:rsidR="00B65EA3" w:rsidRPr="00E56DAF" w:rsidRDefault="00B65EA3" w:rsidP="00B65EA3">
      <w:pPr>
        <w:numPr>
          <w:ilvl w:val="0"/>
          <w:numId w:val="16"/>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Раскладывают столовые приборы </w:t>
      </w:r>
    </w:p>
    <w:p w:rsidR="00B65EA3" w:rsidRPr="00E56DAF" w:rsidRDefault="00B65EA3" w:rsidP="00B65EA3">
      <w:pPr>
        <w:numPr>
          <w:ilvl w:val="0"/>
          <w:numId w:val="16"/>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Расставляют стеклянную и хрустальную посуду </w:t>
      </w:r>
    </w:p>
    <w:p w:rsidR="00B65EA3" w:rsidRPr="00E56DAF" w:rsidRDefault="00B65EA3" w:rsidP="00B65EA3">
      <w:pPr>
        <w:numPr>
          <w:ilvl w:val="0"/>
          <w:numId w:val="16"/>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Складывают и расставляют салфетки.</w:t>
      </w:r>
    </w:p>
    <w:p w:rsidR="00B65EA3" w:rsidRPr="00E56DAF" w:rsidRDefault="00B65EA3" w:rsidP="00B65EA3">
      <w:pPr>
        <w:numPr>
          <w:ilvl w:val="0"/>
          <w:numId w:val="16"/>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Ставят цветы, расставляют наборы для специй. </w:t>
      </w:r>
    </w:p>
    <w:p w:rsidR="00B65EA3" w:rsidRPr="0016584D" w:rsidRDefault="00B65EA3" w:rsidP="00B65EA3">
      <w:pPr>
        <w:pStyle w:val="a3"/>
        <w:ind w:left="720"/>
        <w:jc w:val="both"/>
        <w:rPr>
          <w:sz w:val="28"/>
          <w:szCs w:val="28"/>
        </w:rPr>
      </w:pPr>
    </w:p>
    <w:p w:rsidR="00B65EA3" w:rsidRPr="0016584D" w:rsidRDefault="00B65EA3" w:rsidP="00B65EA3">
      <w:pPr>
        <w:pStyle w:val="a3"/>
        <w:jc w:val="both"/>
        <w:rPr>
          <w:sz w:val="28"/>
          <w:szCs w:val="28"/>
        </w:rPr>
      </w:pPr>
    </w:p>
    <w:p w:rsidR="00B65EA3" w:rsidRDefault="00B65EA3" w:rsidP="00B65EA3">
      <w:pPr>
        <w:spacing w:after="0" w:line="240" w:lineRule="auto"/>
        <w:jc w:val="center"/>
        <w:rPr>
          <w:rFonts w:ascii="Times New Roman" w:eastAsia="Times New Roman" w:hAnsi="Times New Roman"/>
          <w:sz w:val="28"/>
          <w:szCs w:val="28"/>
          <w:lang w:eastAsia="ru-RU"/>
        </w:rPr>
      </w:pPr>
    </w:p>
    <w:p w:rsidR="00647397" w:rsidRPr="0016584D" w:rsidRDefault="00647397"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lastRenderedPageBreak/>
        <w:t>Карточка-задание №2</w:t>
      </w: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t>ОПИСАНИЕ ЧАСТНОГО СЛУЧАЯ.</w:t>
      </w:r>
    </w:p>
    <w:p w:rsidR="00B65EA3" w:rsidRDefault="00B65EA3" w:rsidP="00B65EA3">
      <w:pPr>
        <w:spacing w:before="100" w:beforeAutospacing="1" w:after="100" w:afterAutospacing="1"/>
        <w:jc w:val="center"/>
        <w:outlineLvl w:val="0"/>
        <w:rPr>
          <w:rFonts w:ascii="Times New Roman" w:hAnsi="Times New Roman"/>
          <w:b/>
          <w:bCs/>
          <w:kern w:val="36"/>
          <w:sz w:val="32"/>
          <w:szCs w:val="32"/>
        </w:rPr>
      </w:pPr>
      <w:r w:rsidRPr="00EE07F3">
        <w:rPr>
          <w:rFonts w:ascii="Times New Roman" w:hAnsi="Times New Roman"/>
          <w:b/>
          <w:bCs/>
          <w:kern w:val="36"/>
          <w:sz w:val="32"/>
          <w:szCs w:val="32"/>
        </w:rPr>
        <w:t>Детский стол</w:t>
      </w:r>
    </w:p>
    <w:p w:rsidR="00B65EA3" w:rsidRPr="00EE07F3" w:rsidRDefault="00B65EA3" w:rsidP="00B65EA3">
      <w:pPr>
        <w:spacing w:before="100" w:beforeAutospacing="1" w:after="100" w:afterAutospacing="1" w:line="240" w:lineRule="auto"/>
        <w:outlineLvl w:val="0"/>
        <w:rPr>
          <w:rFonts w:ascii="Times New Roman" w:hAnsi="Times New Roman"/>
          <w:b/>
          <w:bCs/>
          <w:kern w:val="36"/>
          <w:sz w:val="32"/>
          <w:szCs w:val="32"/>
        </w:rPr>
      </w:pPr>
      <w:r w:rsidRPr="00E56DAF">
        <w:rPr>
          <w:rFonts w:ascii="Times New Roman" w:hAnsi="Times New Roman"/>
          <w:sz w:val="28"/>
          <w:szCs w:val="28"/>
        </w:rPr>
        <w:t xml:space="preserve"> </w:t>
      </w:r>
      <w:r>
        <w:rPr>
          <w:rFonts w:ascii="Times New Roman" w:hAnsi="Times New Roman"/>
          <w:sz w:val="28"/>
          <w:szCs w:val="28"/>
        </w:rPr>
        <w:t xml:space="preserve">     </w:t>
      </w:r>
      <w:r w:rsidRPr="00E56DAF">
        <w:rPr>
          <w:rFonts w:ascii="Times New Roman" w:hAnsi="Times New Roman"/>
          <w:sz w:val="28"/>
          <w:szCs w:val="28"/>
        </w:rPr>
        <w:t xml:space="preserve">Вспомните детство, сколько радости нам приносили праздники, шумные застолья, большие подарки, веселые игры с друзьями, переворачивающие в доме всё вверх дном! Мы с радостью ждали появления больших воздушных шаров, вкусных закусок, пышных пирожных, большого торта со свечками и вкуснейших конфет. Всё это создавало то волшебное праздничное настроение, которым теперь, когда мы стали старше, похвастаться может далеко не каждый. Как сделать так, чтобы ощущение праздника сопровождало и наших детей? Нужно создать соответствующую обстановку, ведь детский праздник - это особенное событие, значит, и оформление у него должно быть необычным, способным создать веселую, беззаботную, по-настоящему праздничную атмосферу.  </w:t>
      </w:r>
    </w:p>
    <w:p w:rsidR="00B65EA3" w:rsidRDefault="00B65EA3" w:rsidP="00B65EA3">
      <w:pPr>
        <w:spacing w:line="240" w:lineRule="auto"/>
        <w:rPr>
          <w:rFonts w:ascii="Times New Roman" w:hAnsi="Times New Roman"/>
          <w:sz w:val="28"/>
          <w:szCs w:val="28"/>
        </w:rPr>
      </w:pPr>
      <w:r>
        <w:rPr>
          <w:rFonts w:ascii="Times New Roman" w:hAnsi="Times New Roman"/>
          <w:sz w:val="28"/>
          <w:szCs w:val="28"/>
        </w:rPr>
        <w:t xml:space="preserve">     </w:t>
      </w:r>
      <w:r w:rsidRPr="00E56DAF">
        <w:rPr>
          <w:rFonts w:ascii="Times New Roman" w:hAnsi="Times New Roman"/>
          <w:sz w:val="28"/>
          <w:szCs w:val="28"/>
        </w:rPr>
        <w:t>С чего начать, чтобы сделать детский праздник запоминающимся? Конечно, с самого главного – со стола, ведь именно к нему будет приковано всеобщее внимание на протяжении всего вечера, поэтому не жалейте своих запасов фантазии и творческих идей и приступайте к созданию самого яркого, самого необычного, самого красочного и веселого стола. Забудьте о строгих правилах сервировки, типа торжественных белых скатертей, миллиона тарелок и еще большего количества ножей, ложек и вилок, во время праздника дети должны играть, веселиться и чувствовать себя свободно, а не разбираться в сложных правилах пользования столовыми приборами.</w:t>
      </w:r>
      <w:r>
        <w:rPr>
          <w:rFonts w:ascii="Times New Roman" w:hAnsi="Times New Roman"/>
          <w:sz w:val="28"/>
          <w:szCs w:val="28"/>
        </w:rPr>
        <w:t xml:space="preserve"> </w:t>
      </w:r>
    </w:p>
    <w:p w:rsidR="00B65EA3" w:rsidRPr="00E56DAF" w:rsidRDefault="00B65EA3" w:rsidP="00B65EA3">
      <w:pPr>
        <w:rPr>
          <w:rFonts w:ascii="Times New Roman" w:hAnsi="Times New Roman"/>
          <w:sz w:val="28"/>
          <w:szCs w:val="28"/>
        </w:rPr>
      </w:pPr>
      <w:r>
        <w:rPr>
          <w:rFonts w:ascii="Times New Roman" w:hAnsi="Times New Roman"/>
          <w:sz w:val="28"/>
          <w:szCs w:val="28"/>
        </w:rPr>
        <w:t xml:space="preserve">      </w:t>
      </w:r>
      <w:r w:rsidRPr="00E56DAF">
        <w:rPr>
          <w:rFonts w:ascii="Times New Roman" w:hAnsi="Times New Roman"/>
          <w:sz w:val="28"/>
          <w:szCs w:val="28"/>
        </w:rPr>
        <w:t xml:space="preserve">Это взрослые привыкли украшать центр своего стола свечами или цветочными композициями, но детям этот вариант не подойдет. Свечи попросту опасны, а цветы не самый интересный вариант, лучше составить композицию из небольших игрушек, которые не будут занимать половину </w:t>
      </w:r>
      <w:proofErr w:type="gramStart"/>
      <w:r w:rsidRPr="00E56DAF">
        <w:rPr>
          <w:rFonts w:ascii="Times New Roman" w:hAnsi="Times New Roman"/>
          <w:sz w:val="28"/>
          <w:szCs w:val="28"/>
        </w:rPr>
        <w:t>стола</w:t>
      </w:r>
      <w:proofErr w:type="gramEnd"/>
      <w:r w:rsidRPr="00E56DAF">
        <w:rPr>
          <w:rFonts w:ascii="Times New Roman" w:hAnsi="Times New Roman"/>
          <w:sz w:val="28"/>
          <w:szCs w:val="28"/>
        </w:rPr>
        <w:t xml:space="preserve"> и мешать общению. Композиция может быть посвящена героям одного мультфильма, любимому виду спорта или увлечениям малыша, при этом игрушки должны быть яркими, притягивающими внимание и вызывающими желание играть и веселиться.</w:t>
      </w:r>
    </w:p>
    <w:p w:rsidR="00B65EA3" w:rsidRPr="00EE07F3" w:rsidRDefault="00B65EA3" w:rsidP="00B65EA3">
      <w:pPr>
        <w:rPr>
          <w:rFonts w:ascii="Times New Roman" w:hAnsi="Times New Roman"/>
          <w:color w:val="000000"/>
          <w:sz w:val="28"/>
          <w:szCs w:val="28"/>
        </w:rPr>
      </w:pPr>
      <w:r>
        <w:rPr>
          <w:rFonts w:ascii="Times New Roman" w:hAnsi="Times New Roman"/>
          <w:sz w:val="28"/>
          <w:szCs w:val="28"/>
        </w:rPr>
        <w:t xml:space="preserve">     </w:t>
      </w:r>
      <w:r w:rsidRPr="00E56DAF">
        <w:rPr>
          <w:rFonts w:ascii="Times New Roman" w:hAnsi="Times New Roman"/>
          <w:sz w:val="28"/>
          <w:szCs w:val="28"/>
        </w:rPr>
        <w:t xml:space="preserve">Оригинально будет смотреться стол, оформленный не просто ярко, а на котором прослеживается какая-либо тема, например, на нашем столе используются игрушки мультяшных героев </w:t>
      </w:r>
      <w:proofErr w:type="gramStart"/>
      <w:r w:rsidRPr="00E56DAF">
        <w:rPr>
          <w:rFonts w:ascii="Times New Roman" w:hAnsi="Times New Roman"/>
          <w:sz w:val="28"/>
          <w:szCs w:val="28"/>
        </w:rPr>
        <w:t xml:space="preserve">( </w:t>
      </w:r>
      <w:proofErr w:type="gramEnd"/>
      <w:r w:rsidRPr="00E56DAF">
        <w:rPr>
          <w:rFonts w:ascii="Times New Roman" w:hAnsi="Times New Roman"/>
          <w:sz w:val="28"/>
          <w:szCs w:val="28"/>
        </w:rPr>
        <w:t xml:space="preserve">Микки Мауса). Центр  стола украшаем подарком для малыша, а именно рюкзак с изображением Микки Мауса. На тарелки кладем небольшие подарки, завернутые в красочную упаковочную бумагу, для гостей в качестве благодарности за принятое </w:t>
      </w:r>
      <w:r w:rsidRPr="00E56DAF">
        <w:rPr>
          <w:rFonts w:ascii="Times New Roman" w:hAnsi="Times New Roman"/>
          <w:sz w:val="28"/>
          <w:szCs w:val="28"/>
        </w:rPr>
        <w:lastRenderedPageBreak/>
        <w:t>приглашение. Восторгу и радости детей не будет предела, ведь самое обыкновенное застолье превратится в веселую и увлекательную игру.</w:t>
      </w:r>
    </w:p>
    <w:p w:rsidR="00B65EA3" w:rsidRPr="00EE07F3" w:rsidRDefault="00B65EA3" w:rsidP="00B65EA3">
      <w:pPr>
        <w:pStyle w:val="a3"/>
        <w:jc w:val="center"/>
        <w:rPr>
          <w:b/>
          <w:sz w:val="28"/>
          <w:szCs w:val="28"/>
        </w:rPr>
      </w:pPr>
      <w:r w:rsidRPr="00EE07F3">
        <w:rPr>
          <w:b/>
          <w:sz w:val="28"/>
          <w:szCs w:val="28"/>
        </w:rPr>
        <w:t>Внимательно прочтите инструкцию для выполнения практической работы.</w:t>
      </w:r>
    </w:p>
    <w:p w:rsidR="00B65EA3" w:rsidRDefault="00B65EA3" w:rsidP="00B65EA3">
      <w:pPr>
        <w:pStyle w:val="a3"/>
        <w:numPr>
          <w:ilvl w:val="1"/>
          <w:numId w:val="14"/>
        </w:numPr>
        <w:rPr>
          <w:sz w:val="28"/>
          <w:szCs w:val="28"/>
        </w:rPr>
      </w:pPr>
      <w:r>
        <w:rPr>
          <w:sz w:val="28"/>
          <w:szCs w:val="28"/>
        </w:rPr>
        <w:t>Расставить приборы и посуду при сервировке свадебного стола в строгой последовательности.</w:t>
      </w:r>
    </w:p>
    <w:p w:rsidR="00B65EA3" w:rsidRDefault="00B65EA3" w:rsidP="00B65EA3">
      <w:pPr>
        <w:pStyle w:val="a3"/>
        <w:numPr>
          <w:ilvl w:val="1"/>
          <w:numId w:val="14"/>
        </w:numPr>
        <w:rPr>
          <w:sz w:val="28"/>
          <w:szCs w:val="28"/>
        </w:rPr>
      </w:pPr>
      <w:r>
        <w:rPr>
          <w:sz w:val="28"/>
          <w:szCs w:val="28"/>
        </w:rPr>
        <w:t>Изучив информацию о классическом стиле произвести защиту своей работы.</w:t>
      </w:r>
    </w:p>
    <w:p w:rsidR="00B65EA3" w:rsidRPr="0016584D" w:rsidRDefault="00B65EA3" w:rsidP="00B65EA3">
      <w:pPr>
        <w:pStyle w:val="a3"/>
        <w:numPr>
          <w:ilvl w:val="1"/>
          <w:numId w:val="14"/>
        </w:numPr>
        <w:rPr>
          <w:sz w:val="28"/>
          <w:szCs w:val="28"/>
        </w:rPr>
      </w:pPr>
      <w:r>
        <w:rPr>
          <w:sz w:val="28"/>
          <w:szCs w:val="28"/>
        </w:rPr>
        <w:t>Перечень предметов и их размещение на столе прилагаются.</w:t>
      </w:r>
    </w:p>
    <w:p w:rsidR="00B65EA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Стол накрывают скатертью.</w:t>
      </w:r>
    </w:p>
    <w:p w:rsidR="00B65EA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Основной подарок ребенку и шары в центре стола.</w:t>
      </w:r>
    </w:p>
    <w:p w:rsidR="00B65EA3" w:rsidRPr="00E56DAF"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Приборы для гостей на равном расстоянии друг от друга.</w:t>
      </w:r>
    </w:p>
    <w:p w:rsidR="00B65EA3" w:rsidRPr="00E56DAF"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Закусочная тарелка ставится против каждого стула, на расстоянии 2 см. от края стола.</w:t>
      </w:r>
    </w:p>
    <w:p w:rsidR="00B65EA3" w:rsidRPr="00E56DAF"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На 1,5см слева от закусочной тарелки ставят </w:t>
      </w:r>
      <w:proofErr w:type="gramStart"/>
      <w:r w:rsidRPr="00E56DAF">
        <w:rPr>
          <w:rFonts w:ascii="Times New Roman" w:hAnsi="Times New Roman"/>
          <w:sz w:val="28"/>
          <w:szCs w:val="28"/>
        </w:rPr>
        <w:t>пирожковую</w:t>
      </w:r>
      <w:proofErr w:type="gramEnd"/>
      <w:r w:rsidRPr="00E56DAF">
        <w:rPr>
          <w:rFonts w:ascii="Times New Roman" w:hAnsi="Times New Roman"/>
          <w:sz w:val="28"/>
          <w:szCs w:val="28"/>
        </w:rPr>
        <w:t>.</w:t>
      </w:r>
    </w:p>
    <w:p w:rsidR="00B65EA3" w:rsidRPr="00E56DAF"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Кладут столовые ножи и вилки, за закусочными тарелками кладут десертные приборы </w:t>
      </w:r>
      <w:proofErr w:type="gramStart"/>
      <w:r w:rsidRPr="00E56DAF">
        <w:rPr>
          <w:rFonts w:ascii="Times New Roman" w:hAnsi="Times New Roman"/>
          <w:sz w:val="28"/>
          <w:szCs w:val="28"/>
        </w:rPr>
        <w:t xml:space="preserve">( </w:t>
      </w:r>
      <w:proofErr w:type="gramEnd"/>
      <w:r w:rsidRPr="00E56DAF">
        <w:rPr>
          <w:rFonts w:ascii="Times New Roman" w:hAnsi="Times New Roman"/>
          <w:sz w:val="28"/>
          <w:szCs w:val="28"/>
        </w:rPr>
        <w:t xml:space="preserve">вилочка для торта и пирожных, ложка для муссов и пудингов). </w:t>
      </w:r>
    </w:p>
    <w:p w:rsidR="00B65EA3" w:rsidRPr="00E56DAF"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Ножи кладут с правой стороны, лезвием к тарелке на расстоянии 0,5 см от края тарелки и  2 см. от края стола.</w:t>
      </w:r>
    </w:p>
    <w:p w:rsidR="00B65EA3" w:rsidRPr="00E56DAF"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Вилки с левой стороны, острием вверх на 0,5 см от края тарелки и 2 см. от края стола.</w:t>
      </w:r>
    </w:p>
    <w:p w:rsidR="00B65EA3" w:rsidRPr="00E56DAF"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За каждой тарелкой от кончика ножа  ставят стаканы для воды, лимонада</w:t>
      </w:r>
      <w:proofErr w:type="gramStart"/>
      <w:r w:rsidRPr="00E56DAF">
        <w:rPr>
          <w:rFonts w:ascii="Times New Roman" w:hAnsi="Times New Roman"/>
          <w:sz w:val="28"/>
          <w:szCs w:val="28"/>
        </w:rPr>
        <w:t xml:space="preserve"> .</w:t>
      </w:r>
      <w:proofErr w:type="gramEnd"/>
    </w:p>
    <w:p w:rsidR="00B65EA3" w:rsidRPr="00E56DAF"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Салфетки красиво сворачивают и кладут на закусочную тарелку. На тарелку кладутся небольшие подарочки для каждого приглашенного гостя и рассадочные карточки с именами маленьких гостей.</w:t>
      </w:r>
    </w:p>
    <w:p w:rsidR="00B65EA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Приборы со специями ставят в средней части стола.</w:t>
      </w:r>
    </w:p>
    <w:p w:rsidR="00B65EA3" w:rsidRDefault="00B65EA3" w:rsidP="00B65EA3">
      <w:pPr>
        <w:spacing w:before="100" w:beforeAutospacing="1" w:after="100" w:afterAutospacing="1" w:line="240" w:lineRule="auto"/>
        <w:ind w:left="360"/>
        <w:rPr>
          <w:rFonts w:ascii="Times New Roman" w:hAnsi="Times New Roman"/>
          <w:sz w:val="28"/>
          <w:szCs w:val="28"/>
        </w:rPr>
      </w:pPr>
      <w:r>
        <w:rPr>
          <w:rFonts w:ascii="Times New Roman" w:hAnsi="Times New Roman"/>
          <w:sz w:val="28"/>
          <w:szCs w:val="28"/>
        </w:rPr>
        <w:t xml:space="preserve">                                      Последовательность сервировки стола.</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Накрывают стол скатертью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Расставляют тарелки</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Раскладывают столовые приборы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Расставляют стеклянную и хрустальную посуду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Складывают и расставляют салфетки.</w:t>
      </w:r>
    </w:p>
    <w:p w:rsidR="00B65EA3" w:rsidRPr="00E56DAF"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Ставят цветы, расставляют наборы для специй. </w:t>
      </w:r>
    </w:p>
    <w:p w:rsidR="00B65EA3" w:rsidRDefault="00B65EA3" w:rsidP="00B65EA3">
      <w:pPr>
        <w:pStyle w:val="a3"/>
        <w:ind w:left="720"/>
        <w:jc w:val="both"/>
        <w:rPr>
          <w:sz w:val="28"/>
          <w:szCs w:val="28"/>
        </w:rPr>
      </w:pPr>
    </w:p>
    <w:p w:rsidR="00647397" w:rsidRPr="0016584D" w:rsidRDefault="00647397" w:rsidP="00B65EA3">
      <w:pPr>
        <w:pStyle w:val="a3"/>
        <w:ind w:left="720"/>
        <w:jc w:val="both"/>
        <w:rPr>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lastRenderedPageBreak/>
        <w:t>Карточка-задание №3</w:t>
      </w: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t>ОПИСАНИЕ ЧАСТНОГО СЛУЧАЯ.</w:t>
      </w:r>
    </w:p>
    <w:p w:rsidR="00B65EA3" w:rsidRDefault="00B65EA3" w:rsidP="00B65EA3">
      <w:pPr>
        <w:spacing w:after="0" w:line="240" w:lineRule="auto"/>
        <w:jc w:val="center"/>
        <w:rPr>
          <w:rFonts w:ascii="Times New Roman" w:hAnsi="Times New Roman"/>
          <w:sz w:val="28"/>
          <w:szCs w:val="28"/>
        </w:rPr>
      </w:pPr>
    </w:p>
    <w:p w:rsidR="00B65EA3" w:rsidRPr="00EE07F3" w:rsidRDefault="00B65EA3" w:rsidP="00B65EA3">
      <w:pPr>
        <w:jc w:val="center"/>
        <w:rPr>
          <w:rFonts w:ascii="Times New Roman" w:hAnsi="Times New Roman"/>
          <w:b/>
          <w:bCs/>
          <w:iCs/>
          <w:sz w:val="32"/>
          <w:szCs w:val="32"/>
        </w:rPr>
      </w:pPr>
      <w:r w:rsidRPr="00EE07F3">
        <w:rPr>
          <w:rFonts w:ascii="Times New Roman" w:hAnsi="Times New Roman"/>
          <w:b/>
          <w:bCs/>
          <w:iCs/>
          <w:sz w:val="32"/>
          <w:szCs w:val="32"/>
        </w:rPr>
        <w:t>Стиль хай-тек.</w:t>
      </w:r>
    </w:p>
    <w:p w:rsidR="00B65EA3" w:rsidRPr="00EE07F3" w:rsidRDefault="00B65EA3" w:rsidP="00B65EA3">
      <w:pPr>
        <w:rPr>
          <w:rFonts w:ascii="Times New Roman" w:hAnsi="Times New Roman"/>
          <w:sz w:val="28"/>
          <w:szCs w:val="28"/>
        </w:rPr>
      </w:pPr>
      <w:r w:rsidRPr="00EE07F3">
        <w:rPr>
          <w:rFonts w:ascii="Times New Roman" w:hAnsi="Times New Roman"/>
          <w:sz w:val="28"/>
          <w:szCs w:val="28"/>
        </w:rPr>
        <w:t xml:space="preserve">(от англ. </w:t>
      </w:r>
      <w:r w:rsidRPr="00EE07F3">
        <w:rPr>
          <w:rFonts w:ascii="Times New Roman" w:hAnsi="Times New Roman"/>
          <w:i/>
          <w:iCs/>
          <w:sz w:val="28"/>
          <w:szCs w:val="28"/>
        </w:rPr>
        <w:t xml:space="preserve">high technology </w:t>
      </w:r>
      <w:r w:rsidRPr="00EE07F3">
        <w:rPr>
          <w:rFonts w:ascii="Times New Roman" w:hAnsi="Times New Roman"/>
          <w:sz w:val="28"/>
          <w:szCs w:val="28"/>
        </w:rPr>
        <w:t>— высокая тех</w:t>
      </w:r>
      <w:r w:rsidRPr="00EE07F3">
        <w:rPr>
          <w:rFonts w:ascii="Times New Roman" w:hAnsi="Times New Roman"/>
          <w:sz w:val="28"/>
          <w:szCs w:val="28"/>
        </w:rPr>
        <w:softHyphen/>
        <w:t>нология)</w:t>
      </w:r>
      <w:proofErr w:type="gramStart"/>
      <w:r w:rsidRPr="00EE07F3">
        <w:rPr>
          <w:rFonts w:ascii="Times New Roman" w:hAnsi="Times New Roman"/>
          <w:sz w:val="28"/>
          <w:szCs w:val="28"/>
        </w:rPr>
        <w:t>.-</w:t>
      </w:r>
      <w:proofErr w:type="gramEnd"/>
      <w:r w:rsidRPr="00EE07F3">
        <w:rPr>
          <w:rFonts w:ascii="Times New Roman" w:hAnsi="Times New Roman"/>
          <w:sz w:val="28"/>
          <w:szCs w:val="28"/>
        </w:rPr>
        <w:t>стиль конца ХХ века, основными чертами которого являются максимально функциональное использование пространства и сдержанный декор. Стилю характерны стремительные, прямые линии, обилие стеклянных и металлических деталей. Хай-тек можно отнести к ультрасовременным стилям, в нем применяются конструкции, свойственные промышленным зданиям. В мебели и утвари используются технизированные формы предметов и материалы, связанные с техникой: нержавеющая сталь и хромированные поверхности. Стиль "хай-тек" на кухне - современность, стиль, функциональность и, несомненно, красота. Элегантность этому молодежному стилю оформле</w:t>
      </w:r>
      <w:r w:rsidRPr="00EE07F3">
        <w:rPr>
          <w:rFonts w:ascii="Times New Roman" w:hAnsi="Times New Roman"/>
          <w:sz w:val="28"/>
          <w:szCs w:val="28"/>
        </w:rPr>
        <w:softHyphen/>
        <w:t>ния залов придает использование современных материалов: пластика и металла. Выполненные из стеклопластика, мела</w:t>
      </w:r>
      <w:r w:rsidRPr="00EE07F3">
        <w:rPr>
          <w:rFonts w:ascii="Times New Roman" w:hAnsi="Times New Roman"/>
          <w:sz w:val="28"/>
          <w:szCs w:val="28"/>
        </w:rPr>
        <w:softHyphen/>
        <w:t>нина или ламинированные столешницы не требуют скатер</w:t>
      </w:r>
      <w:r w:rsidRPr="00EE07F3">
        <w:rPr>
          <w:rFonts w:ascii="Times New Roman" w:hAnsi="Times New Roman"/>
          <w:sz w:val="28"/>
          <w:szCs w:val="28"/>
        </w:rPr>
        <w:softHyphen/>
        <w:t>тей, поэтому этот стиль предполагает использование ткане</w:t>
      </w:r>
      <w:r w:rsidRPr="00EE07F3">
        <w:rPr>
          <w:rFonts w:ascii="Times New Roman" w:hAnsi="Times New Roman"/>
          <w:sz w:val="28"/>
          <w:szCs w:val="28"/>
        </w:rPr>
        <w:softHyphen/>
        <w:t>вых или бумажных салфеток, которые подбирают по цвето</w:t>
      </w:r>
      <w:r w:rsidRPr="00EE07F3">
        <w:rPr>
          <w:rFonts w:ascii="Times New Roman" w:hAnsi="Times New Roman"/>
          <w:sz w:val="28"/>
          <w:szCs w:val="28"/>
        </w:rPr>
        <w:softHyphen/>
        <w:t>вому решению интерьера. Завершает убранство стола посуда из высококачественного пластика, высокопрочного прозрач</w:t>
      </w:r>
      <w:r w:rsidRPr="00EE07F3">
        <w:rPr>
          <w:rFonts w:ascii="Times New Roman" w:hAnsi="Times New Roman"/>
          <w:sz w:val="28"/>
          <w:szCs w:val="28"/>
        </w:rPr>
        <w:softHyphen/>
        <w:t>ного или цветного стекла, сервировочные тарелки и столо</w:t>
      </w:r>
      <w:r w:rsidRPr="00EE07F3">
        <w:rPr>
          <w:rFonts w:ascii="Times New Roman" w:hAnsi="Times New Roman"/>
          <w:sz w:val="28"/>
          <w:szCs w:val="28"/>
        </w:rPr>
        <w:softHyphen/>
        <w:t xml:space="preserve">вые приборы из металла </w:t>
      </w:r>
      <w:r w:rsidRPr="00EE07F3">
        <w:rPr>
          <w:rFonts w:ascii="Times New Roman" w:hAnsi="Times New Roman"/>
          <w:sz w:val="28"/>
          <w:szCs w:val="28"/>
        </w:rPr>
        <w:br/>
        <w:t xml:space="preserve">    Стиль хай-тек требует правильного освещения.  Эффект подсветки достигается за счет размещения подсвечников со свечами на прозрачной поверхности  стола. Локальные пятна света, падающие на стол, создают атмосферу уюта, отдыха и покоя. При использовании яркого освещения цвето</w:t>
      </w:r>
      <w:r w:rsidRPr="00EE07F3">
        <w:rPr>
          <w:rFonts w:ascii="Times New Roman" w:hAnsi="Times New Roman"/>
          <w:sz w:val="28"/>
          <w:szCs w:val="28"/>
        </w:rPr>
        <w:softHyphen/>
        <w:t>вое решение интерьера следует строить на контрастах, на</w:t>
      </w:r>
      <w:r w:rsidRPr="00EE07F3">
        <w:rPr>
          <w:rFonts w:ascii="Times New Roman" w:hAnsi="Times New Roman"/>
          <w:sz w:val="28"/>
          <w:szCs w:val="28"/>
        </w:rPr>
        <w:softHyphen/>
        <w:t>пример черное и белое. Но в этом случае дизайн стола, фор</w:t>
      </w:r>
      <w:r w:rsidRPr="00EE07F3">
        <w:rPr>
          <w:rFonts w:ascii="Times New Roman" w:hAnsi="Times New Roman"/>
          <w:sz w:val="28"/>
          <w:szCs w:val="28"/>
        </w:rPr>
        <w:softHyphen/>
        <w:t>му мебели целесообразно выдержать в более спокойном классическом стиле. Стиль хай-тек хорошо использовать при проведении национального праздника, презентации нацио</w:t>
      </w:r>
      <w:r w:rsidRPr="00EE07F3">
        <w:rPr>
          <w:rFonts w:ascii="Times New Roman" w:hAnsi="Times New Roman"/>
          <w:sz w:val="28"/>
          <w:szCs w:val="28"/>
        </w:rPr>
        <w:softHyphen/>
        <w:t>нального блюда.</w:t>
      </w:r>
    </w:p>
    <w:p w:rsidR="00B65EA3" w:rsidRPr="00EE07F3" w:rsidRDefault="00B65EA3" w:rsidP="00B65EA3">
      <w:pPr>
        <w:rPr>
          <w:rFonts w:ascii="Times New Roman" w:hAnsi="Times New Roman"/>
          <w:sz w:val="28"/>
          <w:szCs w:val="28"/>
        </w:rPr>
      </w:pPr>
    </w:p>
    <w:p w:rsidR="00B65EA3" w:rsidRDefault="00B65EA3" w:rsidP="00B65EA3">
      <w:pPr>
        <w:rPr>
          <w:rFonts w:ascii="Times New Roman" w:hAnsi="Times New Roman"/>
          <w:sz w:val="28"/>
          <w:szCs w:val="28"/>
        </w:rPr>
      </w:pPr>
    </w:p>
    <w:p w:rsidR="00B65EA3" w:rsidRDefault="00B65EA3" w:rsidP="00B65EA3">
      <w:pPr>
        <w:rPr>
          <w:rFonts w:ascii="Times New Roman" w:hAnsi="Times New Roman"/>
          <w:sz w:val="28"/>
          <w:szCs w:val="28"/>
        </w:rPr>
      </w:pPr>
    </w:p>
    <w:p w:rsidR="00B65EA3" w:rsidRDefault="00B65EA3" w:rsidP="00B65EA3">
      <w:pPr>
        <w:rPr>
          <w:rFonts w:ascii="Times New Roman" w:hAnsi="Times New Roman"/>
          <w:sz w:val="28"/>
          <w:szCs w:val="28"/>
        </w:rPr>
      </w:pPr>
    </w:p>
    <w:p w:rsidR="00B65EA3" w:rsidRDefault="00B65EA3" w:rsidP="00B65EA3">
      <w:pPr>
        <w:rPr>
          <w:rFonts w:ascii="Times New Roman" w:hAnsi="Times New Roman"/>
          <w:sz w:val="28"/>
          <w:szCs w:val="28"/>
        </w:rPr>
      </w:pPr>
    </w:p>
    <w:p w:rsidR="00B65EA3" w:rsidRDefault="00B65EA3" w:rsidP="00B65EA3">
      <w:pPr>
        <w:rPr>
          <w:rFonts w:ascii="Times New Roman" w:hAnsi="Times New Roman"/>
          <w:sz w:val="28"/>
          <w:szCs w:val="28"/>
        </w:rPr>
      </w:pPr>
    </w:p>
    <w:p w:rsidR="00B65EA3" w:rsidRPr="00EE07F3" w:rsidRDefault="00B65EA3" w:rsidP="00B65EA3">
      <w:pPr>
        <w:pStyle w:val="a3"/>
        <w:jc w:val="center"/>
        <w:rPr>
          <w:b/>
          <w:sz w:val="28"/>
          <w:szCs w:val="28"/>
        </w:rPr>
      </w:pPr>
      <w:r w:rsidRPr="00EE07F3">
        <w:rPr>
          <w:b/>
          <w:sz w:val="28"/>
          <w:szCs w:val="28"/>
        </w:rPr>
        <w:t>Внимательно прочтите инструкцию для выполнения практической работы.</w:t>
      </w:r>
    </w:p>
    <w:p w:rsidR="00B65EA3" w:rsidRDefault="00B65EA3" w:rsidP="00B65EA3">
      <w:pPr>
        <w:pStyle w:val="a3"/>
        <w:numPr>
          <w:ilvl w:val="1"/>
          <w:numId w:val="17"/>
        </w:numPr>
        <w:rPr>
          <w:sz w:val="28"/>
          <w:szCs w:val="28"/>
        </w:rPr>
      </w:pPr>
      <w:r>
        <w:rPr>
          <w:sz w:val="28"/>
          <w:szCs w:val="28"/>
        </w:rPr>
        <w:t>Расставить приборы и посуду при сервировке свадебного стола в строгой последовательности.</w:t>
      </w:r>
    </w:p>
    <w:p w:rsidR="00B65EA3" w:rsidRDefault="00B65EA3" w:rsidP="00B65EA3">
      <w:pPr>
        <w:pStyle w:val="a3"/>
        <w:numPr>
          <w:ilvl w:val="1"/>
          <w:numId w:val="17"/>
        </w:numPr>
        <w:rPr>
          <w:sz w:val="28"/>
          <w:szCs w:val="28"/>
        </w:rPr>
      </w:pPr>
      <w:r>
        <w:rPr>
          <w:sz w:val="28"/>
          <w:szCs w:val="28"/>
        </w:rPr>
        <w:t>Изучив информацию о классическом стиле произвести защиту своей работы.</w:t>
      </w:r>
    </w:p>
    <w:p w:rsidR="00B65EA3" w:rsidRDefault="00B65EA3" w:rsidP="00B65EA3">
      <w:pPr>
        <w:pStyle w:val="a3"/>
        <w:numPr>
          <w:ilvl w:val="1"/>
          <w:numId w:val="17"/>
        </w:numPr>
        <w:rPr>
          <w:sz w:val="28"/>
          <w:szCs w:val="28"/>
        </w:rPr>
      </w:pPr>
      <w:r>
        <w:rPr>
          <w:sz w:val="28"/>
          <w:szCs w:val="28"/>
        </w:rPr>
        <w:t>Перечень предметов и их размещение на столе прилагаются.</w:t>
      </w:r>
    </w:p>
    <w:p w:rsidR="00B65EA3" w:rsidRPr="0016584D" w:rsidRDefault="00B65EA3" w:rsidP="00B65EA3">
      <w:pPr>
        <w:pStyle w:val="a3"/>
        <w:ind w:left="1080"/>
        <w:rPr>
          <w:sz w:val="28"/>
          <w:szCs w:val="28"/>
        </w:rPr>
      </w:pP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Ваза с цветами в центре стола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Приборы для гостей на равном расстоянии друг от друга.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Подстановочная и закусочная тарелка ставится против каждого стула на расстоянии 2 см. от края стола.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На 1,5см слева от закусочной тарелки ставят пирожковую тарелку.</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 xml:space="preserve">Вилки, ножи и ложки </w:t>
      </w:r>
      <w:proofErr w:type="gramStart"/>
      <w:r w:rsidRPr="00EE07F3">
        <w:rPr>
          <w:rFonts w:ascii="Times New Roman" w:hAnsi="Times New Roman"/>
          <w:sz w:val="28"/>
          <w:szCs w:val="28"/>
        </w:rPr>
        <w:t>раскладывают</w:t>
      </w:r>
      <w:proofErr w:type="gramEnd"/>
      <w:r w:rsidRPr="00EE07F3">
        <w:rPr>
          <w:rFonts w:ascii="Times New Roman" w:hAnsi="Times New Roman"/>
          <w:sz w:val="28"/>
          <w:szCs w:val="28"/>
        </w:rPr>
        <w:t xml:space="preserve"> начиная с приборов для главного блюда.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Ножи кладут с правой стороны, лезвием к тарелке, столовую ложку кладут последней от тарелки на расстоянии 2 см от края стола и 0,5 см друг от друга.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Вилки с левой стороны, острием вверх на расстоянии 2 см. от края стола и 0,5 см друг от друга.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За каждой тарелкой в центре ставят  рюмку для крепких напитков, фужер для вина и бокал для воды.</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Салфетки красиво сворачивают и кладут на закусочную тарелку. Рядом ставят рассадочные карточки.</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Приборы со специями ставят в средней части стола.</w:t>
      </w:r>
    </w:p>
    <w:p w:rsidR="00B65EA3" w:rsidRDefault="00B65EA3" w:rsidP="00B65EA3">
      <w:pPr>
        <w:spacing w:before="100" w:beforeAutospacing="1" w:after="100" w:afterAutospacing="1" w:line="240" w:lineRule="auto"/>
        <w:rPr>
          <w:rFonts w:ascii="Times New Roman" w:hAnsi="Times New Roman"/>
          <w:sz w:val="28"/>
          <w:szCs w:val="28"/>
        </w:rPr>
      </w:pPr>
    </w:p>
    <w:p w:rsidR="00B65EA3" w:rsidRDefault="00B65EA3" w:rsidP="00B65EA3">
      <w:pPr>
        <w:spacing w:before="100" w:beforeAutospacing="1" w:after="100" w:afterAutospacing="1" w:line="240" w:lineRule="auto"/>
        <w:ind w:left="360"/>
        <w:rPr>
          <w:rFonts w:ascii="Times New Roman" w:hAnsi="Times New Roman"/>
          <w:sz w:val="28"/>
          <w:szCs w:val="28"/>
        </w:rPr>
      </w:pPr>
      <w:r>
        <w:rPr>
          <w:rFonts w:ascii="Times New Roman" w:hAnsi="Times New Roman"/>
          <w:sz w:val="28"/>
          <w:szCs w:val="28"/>
        </w:rPr>
        <w:t xml:space="preserve">                                      Последовательность сервировки стола.</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Накрывают стол скатертью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Расставляют тарелки</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Раскладывают столовые приборы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Расставляют стеклянную и хрустальную посуду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Складывают и расставляют салфетки.</w:t>
      </w:r>
    </w:p>
    <w:p w:rsidR="00B65EA3" w:rsidRPr="00E56DAF"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Ставят цветы, расставляют наборы для специй. </w:t>
      </w:r>
    </w:p>
    <w:p w:rsidR="00B65EA3" w:rsidRPr="0016584D" w:rsidRDefault="00B65EA3" w:rsidP="00B65EA3">
      <w:pPr>
        <w:pStyle w:val="a3"/>
        <w:ind w:left="720"/>
        <w:jc w:val="both"/>
        <w:rPr>
          <w:sz w:val="28"/>
          <w:szCs w:val="28"/>
        </w:rPr>
      </w:pPr>
    </w:p>
    <w:p w:rsidR="00B65EA3" w:rsidRDefault="00B65EA3" w:rsidP="00B65EA3">
      <w:pP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lastRenderedPageBreak/>
        <w:t>Карточка-задание №4</w:t>
      </w: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t>ОПИСАНИЕ ЧАСТНОГО СЛУЧАЯ.</w:t>
      </w:r>
    </w:p>
    <w:p w:rsidR="00B65EA3" w:rsidRDefault="00B65EA3" w:rsidP="00B65EA3">
      <w:pPr>
        <w:rPr>
          <w:rFonts w:ascii="Times New Roman" w:hAnsi="Times New Roman"/>
          <w:sz w:val="28"/>
          <w:szCs w:val="28"/>
        </w:rPr>
      </w:pPr>
    </w:p>
    <w:p w:rsidR="00B65EA3" w:rsidRPr="00F238D1" w:rsidRDefault="00B65EA3" w:rsidP="00B65EA3">
      <w:pPr>
        <w:jc w:val="center"/>
        <w:rPr>
          <w:rFonts w:ascii="Times New Roman" w:hAnsi="Times New Roman"/>
          <w:b/>
          <w:sz w:val="28"/>
          <w:szCs w:val="28"/>
        </w:rPr>
      </w:pPr>
      <w:r w:rsidRPr="00EE07F3">
        <w:rPr>
          <w:rFonts w:ascii="Times New Roman" w:hAnsi="Times New Roman"/>
          <w:b/>
          <w:sz w:val="28"/>
          <w:szCs w:val="28"/>
        </w:rPr>
        <w:t>СТИЛЬ КАНТРИ.</w:t>
      </w:r>
    </w:p>
    <w:p w:rsidR="00B65EA3" w:rsidRPr="00EE07F3" w:rsidRDefault="00B65EA3" w:rsidP="00B65EA3">
      <w:pPr>
        <w:rPr>
          <w:rFonts w:ascii="Times New Roman" w:hAnsi="Times New Roman"/>
          <w:sz w:val="28"/>
          <w:szCs w:val="28"/>
        </w:rPr>
      </w:pPr>
      <w:r w:rsidRPr="00EE07F3">
        <w:rPr>
          <w:rFonts w:ascii="Times New Roman" w:hAnsi="Times New Roman"/>
          <w:sz w:val="28"/>
          <w:szCs w:val="28"/>
        </w:rPr>
        <w:t xml:space="preserve">                                        Яркий, самобытный и очень уютный.</w:t>
      </w:r>
    </w:p>
    <w:p w:rsidR="00B65EA3" w:rsidRDefault="00B65EA3" w:rsidP="00B65EA3">
      <w:pPr>
        <w:rPr>
          <w:rFonts w:ascii="Times New Roman" w:hAnsi="Times New Roman"/>
          <w:sz w:val="28"/>
          <w:szCs w:val="28"/>
        </w:rPr>
      </w:pPr>
      <w:r w:rsidRPr="00F238D1">
        <w:rPr>
          <w:rFonts w:ascii="Times New Roman" w:hAnsi="Times New Roman"/>
          <w:sz w:val="28"/>
          <w:szCs w:val="28"/>
        </w:rPr>
        <w:t xml:space="preserve">     Этот стиль подразумевает полное отсутствие помпезности, вычурной роскоши, главное в нем – мягкость, плавность, романтичность, близость к природе. Для деревенского стиля характерна натуральная деревянная или плетеная мебель, хотя если таковых не имеется – тоже не беда.</w:t>
      </w:r>
    </w:p>
    <w:p w:rsidR="00B65EA3" w:rsidRPr="00F238D1" w:rsidRDefault="00B65EA3" w:rsidP="00B65EA3">
      <w:pPr>
        <w:rPr>
          <w:rStyle w:val="a5"/>
          <w:rFonts w:ascii="Times New Roman" w:hAnsi="Times New Roman"/>
          <w:b w:val="0"/>
          <w:bCs w:val="0"/>
          <w:sz w:val="28"/>
          <w:szCs w:val="28"/>
        </w:rPr>
      </w:pPr>
      <w:r>
        <w:rPr>
          <w:rFonts w:ascii="Times New Roman" w:hAnsi="Times New Roman"/>
          <w:sz w:val="28"/>
          <w:szCs w:val="28"/>
        </w:rPr>
        <w:t xml:space="preserve">     </w:t>
      </w:r>
      <w:r w:rsidRPr="00F238D1">
        <w:rPr>
          <w:rStyle w:val="a5"/>
          <w:rFonts w:ascii="Times New Roman" w:hAnsi="Times New Roman"/>
          <w:b w:val="0"/>
          <w:sz w:val="28"/>
          <w:szCs w:val="28"/>
        </w:rPr>
        <w:t>Стиль кантри появился в Англии ориентировочно в начале прошлого века.</w:t>
      </w:r>
      <w:r w:rsidRPr="00F238D1">
        <w:rPr>
          <w:rFonts w:ascii="Times New Roman" w:hAnsi="Times New Roman"/>
          <w:bCs/>
          <w:iCs/>
          <w:sz w:val="28"/>
          <w:szCs w:val="28"/>
        </w:rPr>
        <w:t xml:space="preserve"> </w:t>
      </w:r>
      <w:r w:rsidRPr="00F238D1">
        <w:rPr>
          <w:rStyle w:val="a5"/>
          <w:rFonts w:ascii="Times New Roman" w:hAnsi="Times New Roman"/>
          <w:b w:val="0"/>
          <w:sz w:val="28"/>
          <w:szCs w:val="28"/>
        </w:rPr>
        <w:t>Это обобщенный образ, который не имеет  определенную «национальность». Декоративные элементы стиля зависят от колорита конкретной страны – Италии, Франции, России, Германии, Англии, Норвегии. Но независимо от географии, суть кантри – «деревенский стиль»</w:t>
      </w:r>
    </w:p>
    <w:p w:rsidR="00B65EA3" w:rsidRPr="00F238D1" w:rsidRDefault="00B65EA3" w:rsidP="00B65EA3">
      <w:pPr>
        <w:rPr>
          <w:rFonts w:ascii="Times New Roman" w:hAnsi="Times New Roman"/>
          <w:sz w:val="28"/>
          <w:szCs w:val="28"/>
        </w:rPr>
      </w:pPr>
      <w:r w:rsidRPr="00F238D1">
        <w:rPr>
          <w:rStyle w:val="a5"/>
          <w:rFonts w:ascii="Times New Roman" w:hAnsi="Times New Roman"/>
          <w:b w:val="0"/>
          <w:sz w:val="28"/>
          <w:szCs w:val="28"/>
        </w:rPr>
        <w:t xml:space="preserve">        </w:t>
      </w:r>
      <w:proofErr w:type="gramStart"/>
      <w:r w:rsidRPr="00F238D1">
        <w:rPr>
          <w:rStyle w:val="a5"/>
          <w:rFonts w:ascii="Times New Roman" w:hAnsi="Times New Roman"/>
          <w:b w:val="0"/>
          <w:sz w:val="28"/>
          <w:szCs w:val="28"/>
        </w:rPr>
        <w:t>Доминируют охристые, терракотовые, солнечно-желтые, сливочные, тона топленого молока, кирпично-шоколадные, медные, медно-зеленые и оливковые тона.</w:t>
      </w:r>
      <w:proofErr w:type="gramEnd"/>
      <w:r w:rsidRPr="00F238D1">
        <w:rPr>
          <w:rStyle w:val="a7"/>
          <w:rFonts w:ascii="Times New Roman" w:hAnsi="Times New Roman"/>
          <w:sz w:val="28"/>
          <w:szCs w:val="28"/>
        </w:rPr>
        <w:t xml:space="preserve"> </w:t>
      </w:r>
      <w:r w:rsidRPr="00F238D1">
        <w:rPr>
          <w:rFonts w:ascii="Times New Roman" w:hAnsi="Times New Roman"/>
          <w:sz w:val="28"/>
          <w:szCs w:val="28"/>
        </w:rPr>
        <w:t xml:space="preserve">Это краски передающие плодородие, обилие, достаток и тепло земли. </w:t>
      </w:r>
    </w:p>
    <w:p w:rsidR="00B65EA3" w:rsidRPr="00F238D1" w:rsidRDefault="00B65EA3" w:rsidP="00B65EA3">
      <w:pPr>
        <w:rPr>
          <w:rFonts w:ascii="Times New Roman" w:hAnsi="Times New Roman"/>
          <w:bCs/>
          <w:sz w:val="28"/>
          <w:szCs w:val="28"/>
        </w:rPr>
      </w:pPr>
      <w:r w:rsidRPr="00F238D1">
        <w:rPr>
          <w:rFonts w:ascii="Times New Roman" w:hAnsi="Times New Roman"/>
          <w:sz w:val="28"/>
          <w:szCs w:val="28"/>
        </w:rPr>
        <w:t xml:space="preserve">       Для посуды в этом стиле характерна довольно толстая, нарочито простая керамическая посуда. Острых углов у такой посуды практически нет, они мягко сглажены,  а сама она имеет мягкую округлую форму. Обычно ее покрывают яркой, красочной несколько наивной росписью и орнаментами в «сельском духе». Это могут быть цветочно-овощные орнаментальные мотивы с изображением даров  земли, это также могут быть пасторальные мотивы, передающие особенности национального колорита и быта.</w:t>
      </w:r>
    </w:p>
    <w:p w:rsidR="00B65EA3" w:rsidRPr="00F238D1" w:rsidRDefault="00B65EA3" w:rsidP="00B65EA3">
      <w:pPr>
        <w:rPr>
          <w:rFonts w:ascii="Times New Roman" w:hAnsi="Times New Roman"/>
          <w:sz w:val="28"/>
          <w:szCs w:val="28"/>
        </w:rPr>
      </w:pPr>
      <w:r w:rsidRPr="00F238D1">
        <w:rPr>
          <w:rStyle w:val="a5"/>
          <w:rFonts w:ascii="Times New Roman" w:hAnsi="Times New Roman"/>
          <w:b w:val="0"/>
          <w:sz w:val="28"/>
          <w:szCs w:val="28"/>
        </w:rPr>
        <w:t xml:space="preserve">      При сервировке стола можно использовать текстиль – льняные или хлопчатобумажные  </w:t>
      </w:r>
      <w:proofErr w:type="spellStart"/>
      <w:r w:rsidRPr="00F238D1">
        <w:rPr>
          <w:rStyle w:val="a5"/>
          <w:rFonts w:ascii="Times New Roman" w:hAnsi="Times New Roman"/>
          <w:b w:val="0"/>
          <w:sz w:val="28"/>
          <w:szCs w:val="28"/>
        </w:rPr>
        <w:t>крупнотканные</w:t>
      </w:r>
      <w:proofErr w:type="spellEnd"/>
      <w:r w:rsidRPr="00F238D1">
        <w:rPr>
          <w:rStyle w:val="a5"/>
          <w:rFonts w:ascii="Times New Roman" w:hAnsi="Times New Roman"/>
          <w:b w:val="0"/>
          <w:sz w:val="28"/>
          <w:szCs w:val="28"/>
        </w:rPr>
        <w:t xml:space="preserve"> салфетки и ручники (небольшие полотенца для рук), декорированные вышивкой. Для салфеток можно использовать небольшие керамические держатели  и зажимы – будет смотреться очень красиво и  стильно. </w:t>
      </w:r>
      <w:r w:rsidRPr="00F238D1">
        <w:rPr>
          <w:rFonts w:ascii="Times New Roman" w:hAnsi="Times New Roman"/>
          <w:sz w:val="28"/>
          <w:szCs w:val="28"/>
        </w:rPr>
        <w:br/>
        <w:t xml:space="preserve">      Для украшения стола также можно использовать плетеные циновки, которые хорошо подойдут в качестве подставок под тарелки и блюда. Прекрасно впишутся  маленькие  керамические плотные кувшины в деревенском стиле. Главное чтобы посуда, ее цвет, форма и декор стола были выдержаны в одном стиле, в данном случае, чтобы они гармонировали и </w:t>
      </w:r>
      <w:r w:rsidRPr="00F238D1">
        <w:rPr>
          <w:rFonts w:ascii="Times New Roman" w:hAnsi="Times New Roman"/>
          <w:sz w:val="28"/>
          <w:szCs w:val="28"/>
        </w:rPr>
        <w:lastRenderedPageBreak/>
        <w:t>дополняли друг друга.</w:t>
      </w:r>
      <w:r w:rsidRPr="00F238D1">
        <w:rPr>
          <w:rFonts w:ascii="Times New Roman" w:hAnsi="Times New Roman"/>
          <w:sz w:val="28"/>
          <w:szCs w:val="28"/>
        </w:rPr>
        <w:br/>
        <w:t>Особый колорит столу,  придадут живые садовые цветы или фрукты, уложенные в вазы – лимоны, апельсины, груши, виноград, и даже красные репчатые луковицы, небольшие кабачки и тыковки.</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Просто для начала выберите скатерть из природного материала: льна, хлопка, шерсти. Цвет – пастельный, однотонный либо же возможна расцветка в горошек, в цветочки, в клеточку. Можно выбрать и скатерть с рюшами. Главное, чтоб она хорошо сочеталась с посудой и салфетками. Кстати, очень уместен будет текстиль ручной работы. Конечно, это общие правила, и каждый конкретный случай вносит в сервировку свои поправки.</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Кухонная утварь также должна быть простой и ненавязчивой: богемское стекло и позолоченные столовые приборы в </w:t>
      </w:r>
      <w:proofErr w:type="gramStart"/>
      <w:r w:rsidRPr="00F238D1">
        <w:rPr>
          <w:rFonts w:ascii="Times New Roman" w:hAnsi="Times New Roman"/>
          <w:sz w:val="28"/>
          <w:szCs w:val="28"/>
        </w:rPr>
        <w:t>кантри-сервировку</w:t>
      </w:r>
      <w:proofErr w:type="gramEnd"/>
      <w:r w:rsidRPr="00F238D1">
        <w:rPr>
          <w:rFonts w:ascii="Times New Roman" w:hAnsi="Times New Roman"/>
          <w:sz w:val="28"/>
          <w:szCs w:val="28"/>
        </w:rPr>
        <w:t xml:space="preserve"> не впишутся ни при </w:t>
      </w:r>
      <w:proofErr w:type="gramStart"/>
      <w:r w:rsidRPr="00F238D1">
        <w:rPr>
          <w:rFonts w:ascii="Times New Roman" w:hAnsi="Times New Roman"/>
          <w:sz w:val="28"/>
          <w:szCs w:val="28"/>
        </w:rPr>
        <w:t>каких</w:t>
      </w:r>
      <w:proofErr w:type="gramEnd"/>
      <w:r w:rsidRPr="00F238D1">
        <w:rPr>
          <w:rFonts w:ascii="Times New Roman" w:hAnsi="Times New Roman"/>
          <w:sz w:val="28"/>
          <w:szCs w:val="28"/>
        </w:rPr>
        <w:t xml:space="preserve"> обстоятельствах. Вместо них — керамическая или глиняная посуда пастельных тонов, чайник с «носиком» под цветастой «куклой» и т. п.  Прекрасно будут смотреться на дачном столе тарелки и чашки в цветочек, в горошек. Столовые приборы могут быть самыми обычными, но для того чтобы подчеркнуть стиль, можно воспользоваться вилками и ножиками с деревянными ручками.</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Плетеные корзинки, подносы для хлеба, корзины для фруктов создадут неповторимые уют и тепло. Естественность натуральной лозы – неотъемлемый элемент прованской кухни.</w:t>
      </w:r>
    </w:p>
    <w:p w:rsidR="00B65EA3" w:rsidRPr="00F238D1" w:rsidRDefault="00B65EA3" w:rsidP="00B65EA3">
      <w:pPr>
        <w:rPr>
          <w:rFonts w:ascii="Times New Roman" w:hAnsi="Times New Roman"/>
          <w:sz w:val="28"/>
          <w:szCs w:val="28"/>
        </w:rPr>
      </w:pPr>
    </w:p>
    <w:p w:rsidR="00B65EA3" w:rsidRPr="00F238D1" w:rsidRDefault="00B65EA3" w:rsidP="00B65EA3">
      <w:pPr>
        <w:rPr>
          <w:rFonts w:ascii="Times New Roman" w:hAnsi="Times New Roman"/>
          <w:sz w:val="28"/>
          <w:szCs w:val="28"/>
        </w:rPr>
      </w:pPr>
    </w:p>
    <w:p w:rsidR="00B65EA3" w:rsidRPr="00F238D1" w:rsidRDefault="00B65EA3" w:rsidP="00B65EA3">
      <w:pPr>
        <w:rPr>
          <w:rFonts w:ascii="Times New Roman" w:hAnsi="Times New Roman"/>
          <w:sz w:val="28"/>
          <w:szCs w:val="28"/>
        </w:rPr>
      </w:pPr>
    </w:p>
    <w:p w:rsidR="00B65EA3" w:rsidRPr="00F238D1" w:rsidRDefault="00B65EA3" w:rsidP="00B65EA3">
      <w:pPr>
        <w:rPr>
          <w:rFonts w:ascii="Times New Roman" w:hAnsi="Times New Roman"/>
          <w:sz w:val="28"/>
          <w:szCs w:val="28"/>
        </w:rPr>
      </w:pPr>
    </w:p>
    <w:p w:rsidR="00B65EA3" w:rsidRPr="00F238D1" w:rsidRDefault="00B65EA3" w:rsidP="00B65EA3">
      <w:pPr>
        <w:rPr>
          <w:rFonts w:ascii="Times New Roman" w:hAnsi="Times New Roman"/>
          <w:sz w:val="28"/>
          <w:szCs w:val="28"/>
        </w:rPr>
      </w:pPr>
    </w:p>
    <w:p w:rsidR="00B65EA3" w:rsidRPr="00F238D1" w:rsidRDefault="00B65EA3" w:rsidP="00B65EA3">
      <w:pPr>
        <w:rPr>
          <w:rFonts w:ascii="Times New Roman" w:hAnsi="Times New Roman"/>
          <w:sz w:val="28"/>
          <w:szCs w:val="28"/>
        </w:rPr>
      </w:pPr>
    </w:p>
    <w:p w:rsidR="00B65EA3" w:rsidRPr="00EE07F3" w:rsidRDefault="00B65EA3" w:rsidP="00B65EA3">
      <w:pPr>
        <w:rPr>
          <w:rFonts w:ascii="Times New Roman" w:hAnsi="Times New Roman"/>
          <w:sz w:val="28"/>
          <w:szCs w:val="28"/>
        </w:rPr>
      </w:pPr>
    </w:p>
    <w:p w:rsidR="00B65EA3" w:rsidRPr="00EE07F3" w:rsidRDefault="00B65EA3" w:rsidP="00B65EA3">
      <w:pPr>
        <w:rPr>
          <w:rFonts w:ascii="Times New Roman" w:hAnsi="Times New Roman"/>
          <w:sz w:val="28"/>
          <w:szCs w:val="28"/>
        </w:rPr>
      </w:pPr>
    </w:p>
    <w:p w:rsidR="00B65EA3" w:rsidRPr="00EE07F3" w:rsidRDefault="00B65EA3" w:rsidP="00B65EA3">
      <w:pPr>
        <w:rPr>
          <w:rFonts w:ascii="Times New Roman" w:hAnsi="Times New Roman"/>
          <w:sz w:val="28"/>
          <w:szCs w:val="28"/>
        </w:rPr>
      </w:pPr>
    </w:p>
    <w:p w:rsidR="00B65EA3" w:rsidRPr="00EE07F3" w:rsidRDefault="00B65EA3" w:rsidP="00B65EA3">
      <w:pPr>
        <w:rPr>
          <w:rFonts w:ascii="Times New Roman" w:hAnsi="Times New Roman"/>
          <w:sz w:val="28"/>
          <w:szCs w:val="28"/>
        </w:rPr>
      </w:pPr>
    </w:p>
    <w:p w:rsidR="00B65EA3" w:rsidRPr="00EE07F3" w:rsidRDefault="00B65EA3" w:rsidP="00B65EA3">
      <w:pPr>
        <w:pStyle w:val="a3"/>
        <w:jc w:val="center"/>
        <w:rPr>
          <w:b/>
          <w:sz w:val="28"/>
          <w:szCs w:val="28"/>
        </w:rPr>
      </w:pPr>
      <w:r w:rsidRPr="00EE07F3">
        <w:rPr>
          <w:b/>
          <w:sz w:val="28"/>
          <w:szCs w:val="28"/>
        </w:rPr>
        <w:lastRenderedPageBreak/>
        <w:t>Внимательно прочтите инструкцию для выполнения практической работы.</w:t>
      </w:r>
    </w:p>
    <w:p w:rsidR="00B65EA3" w:rsidRDefault="00B65EA3" w:rsidP="00B65EA3">
      <w:pPr>
        <w:pStyle w:val="a3"/>
        <w:numPr>
          <w:ilvl w:val="1"/>
          <w:numId w:val="17"/>
        </w:numPr>
        <w:rPr>
          <w:sz w:val="28"/>
          <w:szCs w:val="28"/>
        </w:rPr>
      </w:pPr>
      <w:r>
        <w:rPr>
          <w:sz w:val="28"/>
          <w:szCs w:val="28"/>
        </w:rPr>
        <w:t>Расставить приборы и посуду при сервировке свадебного стола в строгой последовательности.</w:t>
      </w:r>
    </w:p>
    <w:p w:rsidR="00B65EA3" w:rsidRDefault="00B65EA3" w:rsidP="00B65EA3">
      <w:pPr>
        <w:pStyle w:val="a3"/>
        <w:numPr>
          <w:ilvl w:val="1"/>
          <w:numId w:val="17"/>
        </w:numPr>
        <w:rPr>
          <w:sz w:val="28"/>
          <w:szCs w:val="28"/>
        </w:rPr>
      </w:pPr>
      <w:r>
        <w:rPr>
          <w:sz w:val="28"/>
          <w:szCs w:val="28"/>
        </w:rPr>
        <w:t>Изучив информацию о классическом стиле произвести защиту своей работы.</w:t>
      </w:r>
    </w:p>
    <w:p w:rsidR="00B65EA3" w:rsidRDefault="00B65EA3" w:rsidP="00B65EA3">
      <w:pPr>
        <w:pStyle w:val="a3"/>
        <w:numPr>
          <w:ilvl w:val="1"/>
          <w:numId w:val="17"/>
        </w:numPr>
        <w:rPr>
          <w:sz w:val="28"/>
          <w:szCs w:val="28"/>
        </w:rPr>
      </w:pPr>
      <w:r>
        <w:rPr>
          <w:sz w:val="28"/>
          <w:szCs w:val="28"/>
        </w:rPr>
        <w:t>Перечень предметов и их размещение на столе прилагаются.</w:t>
      </w:r>
    </w:p>
    <w:p w:rsidR="00B65EA3" w:rsidRPr="0016584D" w:rsidRDefault="00B65EA3" w:rsidP="00B65EA3">
      <w:pPr>
        <w:pStyle w:val="a3"/>
        <w:ind w:left="1080"/>
        <w:rPr>
          <w:sz w:val="28"/>
          <w:szCs w:val="28"/>
        </w:rPr>
      </w:pP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Ваза с цветами в центре стола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Приборы для гостей на равном расстоянии друг от друга.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Подстановочная и закусочная тарелка ставится против каждого стула на расстоянии 2 см. от края стола.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На 1,5см слева от закусочной тарелки ставят пирожковую тарелку.</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 xml:space="preserve">Вилки, ножи и ложки </w:t>
      </w:r>
      <w:proofErr w:type="gramStart"/>
      <w:r w:rsidRPr="00EE07F3">
        <w:rPr>
          <w:rFonts w:ascii="Times New Roman" w:hAnsi="Times New Roman"/>
          <w:sz w:val="28"/>
          <w:szCs w:val="28"/>
        </w:rPr>
        <w:t>раскладывают</w:t>
      </w:r>
      <w:proofErr w:type="gramEnd"/>
      <w:r w:rsidRPr="00EE07F3">
        <w:rPr>
          <w:rFonts w:ascii="Times New Roman" w:hAnsi="Times New Roman"/>
          <w:sz w:val="28"/>
          <w:szCs w:val="28"/>
        </w:rPr>
        <w:t xml:space="preserve"> начиная с приборов для главного блюда.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Ножи кладут с правой стороны, лезвием к тарелке, столовую ложку кладут последней от тарелки на расстоянии 2 см от края стола и 0,5 см друг от друга.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Вилки с левой стороны, острием вверх на расстоянии 2 см. от края стола и 0,5 см друг от друга.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За каждой тарелкой в центре ставят  рюмку для крепких напитков, фужер для вина и бокал для воды.</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Салфетки красиво сворачивают и кладут на закусочную тарелку. Рядом ставят рассадочные карточки.</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Приборы со специями ставят в средней части стола.</w:t>
      </w:r>
    </w:p>
    <w:p w:rsidR="00B65EA3" w:rsidRDefault="00B65EA3" w:rsidP="00B65EA3">
      <w:pPr>
        <w:spacing w:before="100" w:beforeAutospacing="1" w:after="100" w:afterAutospacing="1" w:line="240" w:lineRule="auto"/>
        <w:rPr>
          <w:rFonts w:ascii="Times New Roman" w:hAnsi="Times New Roman"/>
          <w:sz w:val="28"/>
          <w:szCs w:val="28"/>
        </w:rPr>
      </w:pPr>
    </w:p>
    <w:p w:rsidR="00B65EA3" w:rsidRDefault="00B65EA3" w:rsidP="00B65EA3">
      <w:pPr>
        <w:spacing w:before="100" w:beforeAutospacing="1" w:after="100" w:afterAutospacing="1" w:line="240" w:lineRule="auto"/>
        <w:ind w:left="360"/>
        <w:rPr>
          <w:rFonts w:ascii="Times New Roman" w:hAnsi="Times New Roman"/>
          <w:sz w:val="28"/>
          <w:szCs w:val="28"/>
        </w:rPr>
      </w:pPr>
      <w:r>
        <w:rPr>
          <w:rFonts w:ascii="Times New Roman" w:hAnsi="Times New Roman"/>
          <w:sz w:val="28"/>
          <w:szCs w:val="28"/>
        </w:rPr>
        <w:t xml:space="preserve">                                      Последовательность сервировки стола.</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Накрывают стол скатертью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Расставляют тарелки</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Раскладывают столовые приборы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Расставляют стеклянную и хрустальную посуду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Складывают и расставляют салфетки.</w:t>
      </w:r>
    </w:p>
    <w:p w:rsidR="00B65EA3" w:rsidRPr="00E56DAF"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Ставят цветы, расставляют наборы для специй. </w:t>
      </w:r>
    </w:p>
    <w:p w:rsidR="00B65EA3" w:rsidRPr="0016584D" w:rsidRDefault="00B65EA3" w:rsidP="00B65EA3">
      <w:pPr>
        <w:pStyle w:val="a3"/>
        <w:ind w:left="720"/>
        <w:jc w:val="both"/>
        <w:rPr>
          <w:sz w:val="28"/>
          <w:szCs w:val="28"/>
        </w:rPr>
      </w:pPr>
    </w:p>
    <w:p w:rsidR="00B65EA3" w:rsidRDefault="00B65EA3" w:rsidP="00B65EA3">
      <w:pPr>
        <w:rPr>
          <w:rFonts w:ascii="Times New Roman" w:hAnsi="Times New Roman"/>
          <w:sz w:val="28"/>
          <w:szCs w:val="28"/>
        </w:rPr>
      </w:pPr>
    </w:p>
    <w:p w:rsidR="00B65EA3" w:rsidRPr="00EE07F3" w:rsidRDefault="00B65EA3" w:rsidP="00B65EA3">
      <w:pP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lastRenderedPageBreak/>
        <w:t>Карточка-задание №5</w:t>
      </w:r>
    </w:p>
    <w:p w:rsidR="00B65EA3" w:rsidRDefault="00B65EA3" w:rsidP="00B65EA3">
      <w:pPr>
        <w:spacing w:after="0" w:line="240" w:lineRule="auto"/>
        <w:jc w:val="center"/>
        <w:rPr>
          <w:rFonts w:ascii="Times New Roman" w:hAnsi="Times New Roman"/>
          <w:sz w:val="28"/>
          <w:szCs w:val="28"/>
        </w:rPr>
      </w:pPr>
    </w:p>
    <w:p w:rsidR="00B65EA3" w:rsidRDefault="00B65EA3" w:rsidP="00B65EA3">
      <w:pPr>
        <w:spacing w:after="0" w:line="240" w:lineRule="auto"/>
        <w:jc w:val="center"/>
        <w:rPr>
          <w:rFonts w:ascii="Times New Roman" w:hAnsi="Times New Roman"/>
          <w:sz w:val="28"/>
          <w:szCs w:val="28"/>
        </w:rPr>
      </w:pPr>
      <w:r>
        <w:rPr>
          <w:rFonts w:ascii="Times New Roman" w:hAnsi="Times New Roman"/>
          <w:sz w:val="28"/>
          <w:szCs w:val="28"/>
        </w:rPr>
        <w:t>ОПИСАНИЕ ЧАСТНОГО СЛУЧАЯ.</w:t>
      </w:r>
    </w:p>
    <w:p w:rsidR="00B65EA3" w:rsidRDefault="00B65EA3" w:rsidP="00B65EA3">
      <w:pPr>
        <w:rPr>
          <w:rFonts w:ascii="Times New Roman" w:hAnsi="Times New Roman"/>
          <w:sz w:val="28"/>
          <w:szCs w:val="28"/>
        </w:rPr>
      </w:pPr>
    </w:p>
    <w:p w:rsidR="00B65EA3" w:rsidRPr="00F238D1" w:rsidRDefault="00B65EA3" w:rsidP="00B65EA3">
      <w:pPr>
        <w:jc w:val="center"/>
        <w:rPr>
          <w:rFonts w:ascii="Times New Roman" w:hAnsi="Times New Roman"/>
          <w:b/>
          <w:bCs/>
          <w:sz w:val="32"/>
          <w:szCs w:val="32"/>
        </w:rPr>
      </w:pPr>
      <w:r w:rsidRPr="00F238D1">
        <w:rPr>
          <w:rFonts w:ascii="Times New Roman" w:hAnsi="Times New Roman"/>
          <w:b/>
          <w:bCs/>
          <w:sz w:val="32"/>
          <w:szCs w:val="32"/>
        </w:rPr>
        <w:t>День святого Валентина – сервировка стола.</w:t>
      </w:r>
    </w:p>
    <w:p w:rsidR="00B65EA3" w:rsidRPr="00F238D1" w:rsidRDefault="00B65EA3" w:rsidP="00B65EA3">
      <w:pPr>
        <w:rPr>
          <w:rFonts w:ascii="Times New Roman" w:hAnsi="Times New Roman"/>
          <w:sz w:val="28"/>
          <w:szCs w:val="28"/>
        </w:rPr>
      </w:pPr>
      <w:r w:rsidRPr="00F238D1">
        <w:rPr>
          <w:rFonts w:ascii="Times New Roman" w:hAnsi="Times New Roman"/>
          <w:bCs/>
          <w:sz w:val="28"/>
          <w:szCs w:val="28"/>
        </w:rPr>
        <w:t xml:space="preserve">     Это лишний повод порадовать вторую половинку романтическим ужином. Поэтому так важно продумать все до мелочей и ничего не забыть.</w:t>
      </w:r>
      <w:r w:rsidRPr="00F238D1">
        <w:rPr>
          <w:rFonts w:ascii="Times New Roman" w:hAnsi="Times New Roman"/>
          <w:sz w:val="28"/>
          <w:szCs w:val="28"/>
        </w:rPr>
        <w:t xml:space="preserve"> </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При сервировке лучше отдавать предпочтение нежным пастельным цветам, которые подчеркнут романтическую обстановку, необязательно выдерживать все в розовой гамме, которая нравится далеко не всем. Просто выбери скатерть, салфетки и посуду на свой вкус.</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И какой романтический ужин без свечей? Позаботьтесь об освещении. Яркий верхний свет только испортит все ваши старания, поэтому лучше всего отдать предпочтение свечам. Живые огоньки могут заменить магию камина, а могут и дополнить ее. Свечи в такой день никогда не будут лишними, </w:t>
      </w:r>
      <w:proofErr w:type="gramStart"/>
      <w:r w:rsidRPr="00F238D1">
        <w:rPr>
          <w:rFonts w:ascii="Times New Roman" w:hAnsi="Times New Roman"/>
          <w:sz w:val="28"/>
          <w:szCs w:val="28"/>
        </w:rPr>
        <w:t>единственное</w:t>
      </w:r>
      <w:proofErr w:type="gramEnd"/>
      <w:r w:rsidRPr="00F238D1">
        <w:rPr>
          <w:rFonts w:ascii="Times New Roman" w:hAnsi="Times New Roman"/>
          <w:sz w:val="28"/>
          <w:szCs w:val="28"/>
        </w:rPr>
        <w:t xml:space="preserve"> - они должны быть особенными. Белые, розовые, красные, серебряные, золотые… Подсвечники тоже должны соответствовать стилю. Этот момент можно решить просто и изящно - разместить маленькие свечи в широких стеклянных бокалах. </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Кроме красивых тканевых салфеток, было бы неплохо запастись и </w:t>
      </w:r>
      <w:proofErr w:type="gramStart"/>
      <w:r w:rsidRPr="00F238D1">
        <w:rPr>
          <w:rFonts w:ascii="Times New Roman" w:hAnsi="Times New Roman"/>
          <w:sz w:val="28"/>
          <w:szCs w:val="28"/>
        </w:rPr>
        <w:t>обыкновенными</w:t>
      </w:r>
      <w:proofErr w:type="gramEnd"/>
      <w:r w:rsidRPr="00F238D1">
        <w:rPr>
          <w:rFonts w:ascii="Times New Roman" w:hAnsi="Times New Roman"/>
          <w:sz w:val="28"/>
          <w:szCs w:val="28"/>
        </w:rPr>
        <w:t xml:space="preserve"> бумажными, которые обязательно пригодятся.              </w:t>
      </w:r>
      <w:r w:rsidRPr="00F238D1">
        <w:rPr>
          <w:rFonts w:ascii="Times New Roman" w:hAnsi="Times New Roman"/>
          <w:bCs/>
          <w:sz w:val="28"/>
          <w:szCs w:val="28"/>
        </w:rPr>
        <w:t>Подарок для любимого/любимой.</w:t>
      </w:r>
      <w:r w:rsidRPr="00F238D1">
        <w:rPr>
          <w:rFonts w:ascii="Times New Roman" w:hAnsi="Times New Roman"/>
          <w:b/>
          <w:bCs/>
          <w:sz w:val="28"/>
          <w:szCs w:val="28"/>
        </w:rPr>
        <w:t xml:space="preserve"> </w:t>
      </w:r>
      <w:r w:rsidRPr="00F238D1">
        <w:rPr>
          <w:rFonts w:ascii="Times New Roman" w:hAnsi="Times New Roman"/>
          <w:sz w:val="28"/>
          <w:szCs w:val="28"/>
        </w:rPr>
        <w:t>Даже если это будет маленькая безделушка, внимание – самый большой подарок.</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Цветы… Обязательно поставьте на стол хотя бы небольшой букет из ваших любимых цветов. Оригинально будут смотреться два маленьких одинаковых </w:t>
      </w:r>
      <w:proofErr w:type="gramStart"/>
      <w:r w:rsidRPr="00F238D1">
        <w:rPr>
          <w:rFonts w:ascii="Times New Roman" w:hAnsi="Times New Roman"/>
          <w:sz w:val="28"/>
          <w:szCs w:val="28"/>
        </w:rPr>
        <w:t>букета</w:t>
      </w:r>
      <w:proofErr w:type="gramEnd"/>
      <w:r w:rsidRPr="00F238D1">
        <w:rPr>
          <w:rFonts w:ascii="Times New Roman" w:hAnsi="Times New Roman"/>
          <w:sz w:val="28"/>
          <w:szCs w:val="28"/>
        </w:rPr>
        <w:t xml:space="preserve"> и расположите их рядом с каждым прибором. Цветочная магия творит невероятные чудеса, поверьте, без нее романтический стол будет выглядеть незавершенным. Но цветы, так же, как и свечи не должны вам мешать, их высота должна быть ниже уровня глаз, чтобы вы могли видеть друг друга, а не подглядывать из-за высоких пафосных икебан.  Цветы не только украшение стола и своего рода дополнение к подарку или сам подарок.</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Во-первых, выберите место для ужина. Традиционная столовая, предназначенная, как правило, для большого количества гостей, вряд ли будет лучшим вариантом для нашего ужина. Идеально, если в вашем доме </w:t>
      </w:r>
      <w:r w:rsidRPr="00F238D1">
        <w:rPr>
          <w:rFonts w:ascii="Times New Roman" w:hAnsi="Times New Roman"/>
          <w:sz w:val="28"/>
          <w:szCs w:val="28"/>
        </w:rPr>
        <w:lastRenderedPageBreak/>
        <w:t xml:space="preserve">есть камин, теплые отблески огня создадут сильную эротичную атмосферу. Расположите напротив камина небольшой столик, как раз для двоих, чтобы близкое расстояние между вами только усилило желаемое настроение. Но даже если вы не являетесь счастливым обладателем такого очага, всегда можно найти другое уютное место. Возможно, оно будет возле окна, с видом на вечерне-ночной город. </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Скатерть для стола мы советуем вам выбрать в красных тонах. Ведь именно этот цвет ассоциируется у нас с любовью, страстью, пылким желанием. Оттенков красного великое множество. Чтобы смягчить агрессию красного, покройте основную скатерть легким белым тюлем или органзой. Кстати, она может быть не обязательно белой, а например, нежно-розовой. С этой же целью можно приколоть по краям стола бабочек спокойных пастельных оттенков.      Поставьте на стол самую лучшую посуду, какая у вас есть. Белый фарфор всегда будет в выигрыше, но также удачно будут смотреться тарелки и бокалы, цвет которых сочетается с общей сервировкой. </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Салфетки. Опять же их цвет должен сочетаться с общим </w:t>
      </w:r>
      <w:proofErr w:type="spellStart"/>
      <w:r w:rsidRPr="00F238D1">
        <w:rPr>
          <w:rFonts w:ascii="Times New Roman" w:hAnsi="Times New Roman"/>
          <w:sz w:val="28"/>
          <w:szCs w:val="28"/>
        </w:rPr>
        <w:t>колором</w:t>
      </w:r>
      <w:proofErr w:type="spellEnd"/>
      <w:r w:rsidRPr="00F238D1">
        <w:rPr>
          <w:rFonts w:ascii="Times New Roman" w:hAnsi="Times New Roman"/>
          <w:sz w:val="28"/>
          <w:szCs w:val="28"/>
        </w:rPr>
        <w:t xml:space="preserve"> сервировки. Выберите самый лучший на ваш взгляд вариант сложения салфеток. </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Украсить стол можно и памятными вещами, например, фотографиями вашей первой встречи или собрать все подаренные друг другу валентинки, чтобы вместе вспомнить, улыбнуться и освежить чувства.</w:t>
      </w:r>
    </w:p>
    <w:p w:rsidR="00B65EA3" w:rsidRPr="00F238D1" w:rsidRDefault="00B65EA3" w:rsidP="00B65EA3">
      <w:pPr>
        <w:rPr>
          <w:rFonts w:ascii="Times New Roman" w:hAnsi="Times New Roman"/>
          <w:sz w:val="28"/>
          <w:szCs w:val="28"/>
        </w:rPr>
      </w:pPr>
      <w:r w:rsidRPr="00F238D1">
        <w:rPr>
          <w:rFonts w:ascii="Times New Roman" w:hAnsi="Times New Roman"/>
          <w:sz w:val="28"/>
          <w:szCs w:val="28"/>
        </w:rPr>
        <w:t xml:space="preserve">      Учтя все рекомендации по сервировке стола к празднику, ваш ужин будет самым незабываемым, романтичным вечером. Ваша вторая половинка, несомненно, оценит ваш труд.</w:t>
      </w: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rPr>
          <w:rFonts w:ascii="Times New Roman" w:hAnsi="Times New Roman"/>
          <w:sz w:val="28"/>
          <w:szCs w:val="28"/>
        </w:rPr>
      </w:pPr>
    </w:p>
    <w:p w:rsidR="00B65EA3" w:rsidRPr="00EE07F3" w:rsidRDefault="00B65EA3" w:rsidP="00B65EA3">
      <w:pPr>
        <w:pStyle w:val="a3"/>
        <w:jc w:val="center"/>
        <w:rPr>
          <w:b/>
          <w:sz w:val="28"/>
          <w:szCs w:val="28"/>
        </w:rPr>
      </w:pPr>
      <w:r w:rsidRPr="00EE07F3">
        <w:rPr>
          <w:b/>
          <w:sz w:val="28"/>
          <w:szCs w:val="28"/>
        </w:rPr>
        <w:lastRenderedPageBreak/>
        <w:t>Внимательно прочтите инструкцию для выполнения практической работы.</w:t>
      </w:r>
    </w:p>
    <w:p w:rsidR="00B65EA3" w:rsidRDefault="00B65EA3" w:rsidP="00B65EA3">
      <w:pPr>
        <w:pStyle w:val="a3"/>
        <w:numPr>
          <w:ilvl w:val="1"/>
          <w:numId w:val="17"/>
        </w:numPr>
        <w:rPr>
          <w:sz w:val="28"/>
          <w:szCs w:val="28"/>
        </w:rPr>
      </w:pPr>
      <w:r>
        <w:rPr>
          <w:sz w:val="28"/>
          <w:szCs w:val="28"/>
        </w:rPr>
        <w:t>Расставить приборы и посуду при сервировке свадебного стола в строгой последовательности.</w:t>
      </w:r>
    </w:p>
    <w:p w:rsidR="00B65EA3" w:rsidRDefault="00B65EA3" w:rsidP="00B65EA3">
      <w:pPr>
        <w:pStyle w:val="a3"/>
        <w:numPr>
          <w:ilvl w:val="1"/>
          <w:numId w:val="17"/>
        </w:numPr>
        <w:rPr>
          <w:sz w:val="28"/>
          <w:szCs w:val="28"/>
        </w:rPr>
      </w:pPr>
      <w:r>
        <w:rPr>
          <w:sz w:val="28"/>
          <w:szCs w:val="28"/>
        </w:rPr>
        <w:t>Изучив информацию о классическом стиле произвести защиту своей работы.</w:t>
      </w:r>
    </w:p>
    <w:p w:rsidR="00B65EA3" w:rsidRPr="0016584D" w:rsidRDefault="00B65EA3" w:rsidP="00B65EA3">
      <w:pPr>
        <w:pStyle w:val="a3"/>
        <w:numPr>
          <w:ilvl w:val="1"/>
          <w:numId w:val="17"/>
        </w:numPr>
        <w:rPr>
          <w:sz w:val="28"/>
          <w:szCs w:val="28"/>
        </w:rPr>
      </w:pPr>
      <w:r>
        <w:rPr>
          <w:sz w:val="28"/>
          <w:szCs w:val="28"/>
        </w:rPr>
        <w:t>Перечень предметов и их размещение на столе прилагаются.</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Ваза с цветами в центре стола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Приборы для гостей на равном расстоянии друг от друга.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Подстановочная и закусочная тарелка ставится против каждого стула на расстоянии 2 см. от края стола.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На 1,5см слева от закусочной тарелки ставят пирожковую тарелку.</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 xml:space="preserve">Вилки, ножи и ложки </w:t>
      </w:r>
      <w:proofErr w:type="gramStart"/>
      <w:r w:rsidRPr="00EE07F3">
        <w:rPr>
          <w:rFonts w:ascii="Times New Roman" w:hAnsi="Times New Roman"/>
          <w:sz w:val="28"/>
          <w:szCs w:val="28"/>
        </w:rPr>
        <w:t>раскладывают</w:t>
      </w:r>
      <w:proofErr w:type="gramEnd"/>
      <w:r w:rsidRPr="00EE07F3">
        <w:rPr>
          <w:rFonts w:ascii="Times New Roman" w:hAnsi="Times New Roman"/>
          <w:sz w:val="28"/>
          <w:szCs w:val="28"/>
        </w:rPr>
        <w:t xml:space="preserve"> начиная с приборов для главного блюда.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Ножи кладут с правой стороны, лезвием к тарелке, столовую ложку кладут последней от тарелки на расстоянии 2 см от края стола и 0,5 см друг от друга.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Вилки с левой стороны, острием вверх на расстоянии 2 см. от края стола и 0,5 см друг от друга.</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За каждой тарелкой в центре ставят  рюмку для крепких напитков, фужер для вина и бокал для воды.</w:t>
      </w:r>
    </w:p>
    <w:p w:rsidR="00B65EA3" w:rsidRPr="00EE07F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EE07F3">
        <w:rPr>
          <w:rFonts w:ascii="Times New Roman" w:hAnsi="Times New Roman"/>
          <w:sz w:val="28"/>
          <w:szCs w:val="28"/>
        </w:rPr>
        <w:t>Салфетки красиво сворачивают и кладут на закусочную тарелку. Рядом ставят рассадочные карточки.</w:t>
      </w:r>
    </w:p>
    <w:p w:rsidR="00B65EA3" w:rsidRPr="00F238D1" w:rsidRDefault="00B65EA3" w:rsidP="00B65EA3">
      <w:pPr>
        <w:numPr>
          <w:ilvl w:val="0"/>
          <w:numId w:val="17"/>
        </w:numPr>
        <w:spacing w:before="100" w:beforeAutospacing="1" w:after="100" w:afterAutospacing="1" w:line="240" w:lineRule="auto"/>
        <w:rPr>
          <w:rFonts w:ascii="Times New Roman" w:hAnsi="Times New Roman"/>
          <w:sz w:val="28"/>
          <w:szCs w:val="28"/>
        </w:rPr>
      </w:pPr>
      <w:r w:rsidRPr="00F238D1">
        <w:rPr>
          <w:rFonts w:ascii="Times New Roman" w:hAnsi="Times New Roman"/>
          <w:sz w:val="28"/>
          <w:szCs w:val="28"/>
        </w:rPr>
        <w:t>Приборы со специями ставят в средней части стола.</w:t>
      </w:r>
    </w:p>
    <w:p w:rsidR="00B65EA3" w:rsidRDefault="00B65EA3" w:rsidP="00B65EA3">
      <w:pPr>
        <w:numPr>
          <w:ilvl w:val="0"/>
          <w:numId w:val="17"/>
        </w:numPr>
        <w:spacing w:before="100" w:beforeAutospacing="1" w:after="100" w:afterAutospacing="1" w:line="240" w:lineRule="auto"/>
        <w:rPr>
          <w:rFonts w:ascii="Times New Roman" w:hAnsi="Times New Roman"/>
          <w:sz w:val="28"/>
          <w:szCs w:val="28"/>
        </w:rPr>
      </w:pPr>
      <w:r w:rsidRPr="00F238D1">
        <w:rPr>
          <w:rFonts w:ascii="Times New Roman" w:hAnsi="Times New Roman"/>
          <w:sz w:val="28"/>
          <w:szCs w:val="28"/>
        </w:rPr>
        <w:t xml:space="preserve">Украшают стол памятными вещами </w:t>
      </w:r>
      <w:proofErr w:type="gramStart"/>
      <w:r w:rsidRPr="00F238D1">
        <w:rPr>
          <w:rFonts w:ascii="Times New Roman" w:hAnsi="Times New Roman"/>
          <w:sz w:val="28"/>
          <w:szCs w:val="28"/>
        </w:rPr>
        <w:t xml:space="preserve">(  </w:t>
      </w:r>
      <w:proofErr w:type="gramEnd"/>
      <w:r w:rsidRPr="00F238D1">
        <w:rPr>
          <w:rFonts w:ascii="Times New Roman" w:hAnsi="Times New Roman"/>
          <w:sz w:val="28"/>
          <w:szCs w:val="28"/>
        </w:rPr>
        <w:t>личными фотографиями, Валентинами, лепестками роз).</w:t>
      </w:r>
    </w:p>
    <w:p w:rsidR="00B65EA3" w:rsidRDefault="00B65EA3" w:rsidP="00B65EA3">
      <w:pPr>
        <w:spacing w:before="100" w:beforeAutospacing="1" w:after="100" w:afterAutospacing="1" w:line="240" w:lineRule="auto"/>
        <w:ind w:left="360"/>
        <w:rPr>
          <w:rFonts w:ascii="Times New Roman" w:hAnsi="Times New Roman"/>
          <w:sz w:val="28"/>
          <w:szCs w:val="28"/>
        </w:rPr>
      </w:pPr>
      <w:r>
        <w:rPr>
          <w:rFonts w:ascii="Times New Roman" w:hAnsi="Times New Roman"/>
          <w:sz w:val="28"/>
          <w:szCs w:val="28"/>
        </w:rPr>
        <w:t xml:space="preserve">                                      Последовательность сервировки стола.</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Накрывают стол скатертью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Расставляют тарелки</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Раскладывают столовые приборы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Расставляют стеклянную и хрустальную посуду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Складывают и расставляют салфетки.</w:t>
      </w:r>
    </w:p>
    <w:p w:rsidR="00B65EA3" w:rsidRPr="00E56DAF" w:rsidRDefault="00B65EA3" w:rsidP="00B65EA3">
      <w:pPr>
        <w:numPr>
          <w:ilvl w:val="0"/>
          <w:numId w:val="18"/>
        </w:numPr>
        <w:spacing w:before="100" w:beforeAutospacing="1" w:after="100" w:afterAutospacing="1" w:line="240" w:lineRule="auto"/>
        <w:rPr>
          <w:rFonts w:ascii="Times New Roman" w:hAnsi="Times New Roman"/>
          <w:sz w:val="28"/>
          <w:szCs w:val="28"/>
        </w:rPr>
      </w:pPr>
      <w:r w:rsidRPr="00E56DAF">
        <w:rPr>
          <w:rFonts w:ascii="Times New Roman" w:hAnsi="Times New Roman"/>
          <w:sz w:val="28"/>
          <w:szCs w:val="28"/>
        </w:rPr>
        <w:t xml:space="preserve">Ставят цветы, расставляют наборы для специй. </w:t>
      </w:r>
    </w:p>
    <w:p w:rsidR="00B65EA3" w:rsidRDefault="00B65EA3" w:rsidP="00B65EA3">
      <w:pPr>
        <w:numPr>
          <w:ilvl w:val="0"/>
          <w:numId w:val="18"/>
        </w:numPr>
        <w:spacing w:before="100" w:beforeAutospacing="1" w:after="100" w:afterAutospacing="1" w:line="240" w:lineRule="auto"/>
        <w:rPr>
          <w:rFonts w:ascii="Times New Roman" w:hAnsi="Times New Roman"/>
          <w:sz w:val="28"/>
          <w:szCs w:val="28"/>
        </w:rPr>
      </w:pPr>
      <w:r w:rsidRPr="00F238D1">
        <w:rPr>
          <w:rFonts w:ascii="Times New Roman" w:hAnsi="Times New Roman"/>
          <w:sz w:val="28"/>
          <w:szCs w:val="28"/>
        </w:rPr>
        <w:t>Украшают стол памятными в</w:t>
      </w:r>
      <w:r>
        <w:rPr>
          <w:rFonts w:ascii="Times New Roman" w:hAnsi="Times New Roman"/>
          <w:sz w:val="28"/>
          <w:szCs w:val="28"/>
        </w:rPr>
        <w:t xml:space="preserve">ещами </w:t>
      </w:r>
      <w:proofErr w:type="gramStart"/>
      <w:r>
        <w:rPr>
          <w:rFonts w:ascii="Times New Roman" w:hAnsi="Times New Roman"/>
          <w:sz w:val="28"/>
          <w:szCs w:val="28"/>
        </w:rPr>
        <w:t xml:space="preserve">(  </w:t>
      </w:r>
      <w:proofErr w:type="gramEnd"/>
      <w:r>
        <w:rPr>
          <w:rFonts w:ascii="Times New Roman" w:hAnsi="Times New Roman"/>
          <w:sz w:val="28"/>
          <w:szCs w:val="28"/>
        </w:rPr>
        <w:t xml:space="preserve">личными фотографиями, </w:t>
      </w:r>
      <w:proofErr w:type="spellStart"/>
      <w:r>
        <w:rPr>
          <w:rFonts w:ascii="Times New Roman" w:hAnsi="Times New Roman"/>
          <w:sz w:val="28"/>
          <w:szCs w:val="28"/>
        </w:rPr>
        <w:t>в</w:t>
      </w:r>
      <w:r w:rsidRPr="00F238D1">
        <w:rPr>
          <w:rFonts w:ascii="Times New Roman" w:hAnsi="Times New Roman"/>
          <w:sz w:val="28"/>
          <w:szCs w:val="28"/>
        </w:rPr>
        <w:t>алентинами</w:t>
      </w:r>
      <w:proofErr w:type="spellEnd"/>
      <w:r w:rsidRPr="00F238D1">
        <w:rPr>
          <w:rFonts w:ascii="Times New Roman" w:hAnsi="Times New Roman"/>
          <w:sz w:val="28"/>
          <w:szCs w:val="28"/>
        </w:rPr>
        <w:t>, лепестками роз).</w:t>
      </w:r>
    </w:p>
    <w:p w:rsidR="00B65EA3" w:rsidRDefault="00B65EA3" w:rsidP="00B65EA3">
      <w:pPr>
        <w:spacing w:before="100" w:beforeAutospacing="1" w:after="100" w:afterAutospacing="1" w:line="240" w:lineRule="auto"/>
        <w:rPr>
          <w:rFonts w:ascii="Times New Roman" w:hAnsi="Times New Roman"/>
          <w:sz w:val="28"/>
          <w:szCs w:val="28"/>
        </w:rPr>
      </w:pPr>
    </w:p>
    <w:p w:rsidR="00B65EA3" w:rsidRDefault="00B65EA3" w:rsidP="00B65EA3">
      <w:pPr>
        <w:spacing w:before="100" w:beforeAutospacing="1" w:after="100" w:afterAutospacing="1" w:line="240" w:lineRule="auto"/>
        <w:rPr>
          <w:rFonts w:ascii="Times New Roman" w:hAnsi="Times New Roman"/>
          <w:sz w:val="28"/>
          <w:szCs w:val="28"/>
          <w:lang w:val="en-US"/>
        </w:rPr>
      </w:pPr>
    </w:p>
    <w:p w:rsidR="00B65EA3" w:rsidRPr="00D55947" w:rsidRDefault="00B65EA3" w:rsidP="00B65EA3">
      <w:pPr>
        <w:spacing w:before="100" w:beforeAutospacing="1" w:after="100" w:afterAutospacing="1" w:line="240" w:lineRule="auto"/>
        <w:rPr>
          <w:rFonts w:ascii="Times New Roman" w:hAnsi="Times New Roman"/>
          <w:sz w:val="28"/>
          <w:szCs w:val="28"/>
          <w:lang w:val="en-US"/>
        </w:rPr>
      </w:pPr>
    </w:p>
    <w:p w:rsidR="00B65EA3" w:rsidRPr="0016584D" w:rsidRDefault="00B65EA3" w:rsidP="00B65EA3">
      <w:pPr>
        <w:pStyle w:val="a3"/>
        <w:ind w:left="720"/>
        <w:jc w:val="center"/>
        <w:rPr>
          <w:sz w:val="28"/>
          <w:szCs w:val="28"/>
        </w:rPr>
      </w:pPr>
      <w:r>
        <w:rPr>
          <w:sz w:val="28"/>
          <w:szCs w:val="28"/>
        </w:rPr>
        <w:lastRenderedPageBreak/>
        <w:t>КАРТОЧКА КРИТЕРИЙ.</w:t>
      </w:r>
    </w:p>
    <w:tbl>
      <w:tblPr>
        <w:tblStyle w:val="a6"/>
        <w:tblW w:w="5000" w:type="pct"/>
        <w:tblLook w:val="01E0"/>
      </w:tblPr>
      <w:tblGrid>
        <w:gridCol w:w="596"/>
        <w:gridCol w:w="2255"/>
        <w:gridCol w:w="2379"/>
        <w:gridCol w:w="2170"/>
        <w:gridCol w:w="2170"/>
      </w:tblGrid>
      <w:tr w:rsidR="00B65EA3" w:rsidTr="00353938">
        <w:tc>
          <w:tcPr>
            <w:tcW w:w="311" w:type="pct"/>
          </w:tcPr>
          <w:p w:rsidR="00B65EA3" w:rsidRDefault="00B65EA3" w:rsidP="00353938">
            <w:pP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421" w:type="pct"/>
            <w:gridSpan w:val="2"/>
          </w:tcPr>
          <w:p w:rsidR="00B65EA3" w:rsidRDefault="00B65EA3" w:rsidP="00353938">
            <w:pPr>
              <w:rPr>
                <w:rFonts w:ascii="Times New Roman" w:hAnsi="Times New Roman"/>
                <w:sz w:val="28"/>
                <w:szCs w:val="28"/>
              </w:rPr>
            </w:pPr>
            <w:r>
              <w:rPr>
                <w:rFonts w:ascii="Times New Roman" w:hAnsi="Times New Roman"/>
                <w:sz w:val="28"/>
                <w:szCs w:val="28"/>
              </w:rPr>
              <w:t>Наименование критерии</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Цвет фишки</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Количество баллов</w:t>
            </w:r>
          </w:p>
        </w:tc>
      </w:tr>
      <w:tr w:rsidR="00B65EA3" w:rsidTr="00353938">
        <w:tc>
          <w:tcPr>
            <w:tcW w:w="311" w:type="pct"/>
            <w:vMerge w:val="restart"/>
          </w:tcPr>
          <w:p w:rsidR="00B65EA3" w:rsidRDefault="00B65EA3" w:rsidP="00353938">
            <w:pPr>
              <w:rPr>
                <w:rFonts w:ascii="Times New Roman" w:hAnsi="Times New Roman"/>
                <w:sz w:val="28"/>
                <w:szCs w:val="28"/>
              </w:rPr>
            </w:pPr>
            <w:r>
              <w:rPr>
                <w:rFonts w:ascii="Times New Roman" w:hAnsi="Times New Roman"/>
                <w:sz w:val="28"/>
                <w:szCs w:val="28"/>
              </w:rPr>
              <w:t>1.</w:t>
            </w:r>
          </w:p>
        </w:tc>
        <w:tc>
          <w:tcPr>
            <w:tcW w:w="1178" w:type="pct"/>
            <w:vMerge w:val="restart"/>
          </w:tcPr>
          <w:p w:rsidR="00B65EA3" w:rsidRDefault="00B65EA3" w:rsidP="00353938">
            <w:pPr>
              <w:rPr>
                <w:rFonts w:ascii="Times New Roman" w:hAnsi="Times New Roman"/>
                <w:sz w:val="28"/>
                <w:szCs w:val="28"/>
              </w:rPr>
            </w:pPr>
            <w:r>
              <w:rPr>
                <w:rFonts w:ascii="Times New Roman" w:hAnsi="Times New Roman"/>
                <w:sz w:val="28"/>
                <w:szCs w:val="28"/>
              </w:rPr>
              <w:t>Сервировка стола</w:t>
            </w:r>
          </w:p>
        </w:tc>
        <w:tc>
          <w:tcPr>
            <w:tcW w:w="1243" w:type="pct"/>
          </w:tcPr>
          <w:p w:rsidR="00B65EA3" w:rsidRPr="006923C9" w:rsidRDefault="00B65EA3" w:rsidP="00353938">
            <w:pPr>
              <w:rPr>
                <w:rFonts w:ascii="Times New Roman" w:hAnsi="Times New Roman"/>
                <w:sz w:val="24"/>
                <w:szCs w:val="24"/>
              </w:rPr>
            </w:pPr>
            <w:r w:rsidRPr="006923C9">
              <w:rPr>
                <w:rFonts w:ascii="Times New Roman" w:hAnsi="Times New Roman"/>
                <w:sz w:val="24"/>
                <w:szCs w:val="24"/>
              </w:rPr>
              <w:t>Сервировка стола произведена в строгой последовательности.</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красный</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 xml:space="preserve">    5</w:t>
            </w:r>
          </w:p>
        </w:tc>
      </w:tr>
      <w:tr w:rsidR="00B65EA3" w:rsidTr="00353938">
        <w:tc>
          <w:tcPr>
            <w:tcW w:w="311" w:type="pct"/>
            <w:vMerge/>
          </w:tcPr>
          <w:p w:rsidR="00B65EA3" w:rsidRDefault="00B65EA3" w:rsidP="00353938">
            <w:pPr>
              <w:rPr>
                <w:rFonts w:ascii="Times New Roman" w:hAnsi="Times New Roman"/>
                <w:sz w:val="28"/>
                <w:szCs w:val="28"/>
              </w:rPr>
            </w:pPr>
          </w:p>
        </w:tc>
        <w:tc>
          <w:tcPr>
            <w:tcW w:w="1178" w:type="pct"/>
            <w:vMerge/>
          </w:tcPr>
          <w:p w:rsidR="00B65EA3" w:rsidRDefault="00B65EA3" w:rsidP="00353938">
            <w:pPr>
              <w:rPr>
                <w:rFonts w:ascii="Times New Roman" w:hAnsi="Times New Roman"/>
                <w:sz w:val="28"/>
                <w:szCs w:val="28"/>
              </w:rPr>
            </w:pPr>
          </w:p>
        </w:tc>
        <w:tc>
          <w:tcPr>
            <w:tcW w:w="1243" w:type="pct"/>
          </w:tcPr>
          <w:p w:rsidR="00B65EA3" w:rsidRPr="006923C9" w:rsidRDefault="00B65EA3" w:rsidP="00353938">
            <w:pPr>
              <w:rPr>
                <w:rFonts w:ascii="Times New Roman" w:hAnsi="Times New Roman"/>
                <w:sz w:val="24"/>
                <w:szCs w:val="24"/>
              </w:rPr>
            </w:pPr>
            <w:r w:rsidRPr="006923C9">
              <w:rPr>
                <w:rFonts w:ascii="Times New Roman" w:hAnsi="Times New Roman"/>
                <w:sz w:val="24"/>
                <w:szCs w:val="24"/>
              </w:rPr>
              <w:t>Сервировка стола произведена  с небольшими ошибками</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зеленый</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 xml:space="preserve">    4</w:t>
            </w:r>
          </w:p>
        </w:tc>
      </w:tr>
      <w:tr w:rsidR="00B65EA3" w:rsidTr="00353938">
        <w:tc>
          <w:tcPr>
            <w:tcW w:w="311" w:type="pct"/>
            <w:vMerge/>
          </w:tcPr>
          <w:p w:rsidR="00B65EA3" w:rsidRDefault="00B65EA3" w:rsidP="00353938">
            <w:pPr>
              <w:rPr>
                <w:rFonts w:ascii="Times New Roman" w:hAnsi="Times New Roman"/>
                <w:sz w:val="28"/>
                <w:szCs w:val="28"/>
              </w:rPr>
            </w:pPr>
          </w:p>
        </w:tc>
        <w:tc>
          <w:tcPr>
            <w:tcW w:w="1178" w:type="pct"/>
            <w:vMerge/>
          </w:tcPr>
          <w:p w:rsidR="00B65EA3" w:rsidRDefault="00B65EA3" w:rsidP="00353938">
            <w:pPr>
              <w:rPr>
                <w:rFonts w:ascii="Times New Roman" w:hAnsi="Times New Roman"/>
                <w:sz w:val="28"/>
                <w:szCs w:val="28"/>
              </w:rPr>
            </w:pPr>
          </w:p>
        </w:tc>
        <w:tc>
          <w:tcPr>
            <w:tcW w:w="1243" w:type="pct"/>
          </w:tcPr>
          <w:p w:rsidR="00B65EA3" w:rsidRPr="006923C9" w:rsidRDefault="00B65EA3" w:rsidP="00353938">
            <w:pPr>
              <w:rPr>
                <w:rFonts w:ascii="Times New Roman" w:hAnsi="Times New Roman"/>
                <w:sz w:val="24"/>
                <w:szCs w:val="24"/>
              </w:rPr>
            </w:pPr>
            <w:r w:rsidRPr="006923C9">
              <w:rPr>
                <w:rFonts w:ascii="Times New Roman" w:hAnsi="Times New Roman"/>
                <w:sz w:val="24"/>
                <w:szCs w:val="24"/>
              </w:rPr>
              <w:t>Сервировка стола произведена с помощью преподавателя</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синий</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 xml:space="preserve">     3</w:t>
            </w:r>
          </w:p>
        </w:tc>
      </w:tr>
      <w:tr w:rsidR="00B65EA3" w:rsidTr="00353938">
        <w:tc>
          <w:tcPr>
            <w:tcW w:w="311" w:type="pct"/>
          </w:tcPr>
          <w:p w:rsidR="00B65EA3" w:rsidRDefault="00B65EA3" w:rsidP="00353938">
            <w:pPr>
              <w:rPr>
                <w:rFonts w:ascii="Times New Roman" w:hAnsi="Times New Roman"/>
                <w:sz w:val="28"/>
                <w:szCs w:val="28"/>
              </w:rPr>
            </w:pPr>
            <w:r>
              <w:rPr>
                <w:rFonts w:ascii="Times New Roman" w:hAnsi="Times New Roman"/>
                <w:sz w:val="28"/>
                <w:szCs w:val="28"/>
              </w:rPr>
              <w:t>2.</w:t>
            </w:r>
          </w:p>
        </w:tc>
        <w:tc>
          <w:tcPr>
            <w:tcW w:w="2421" w:type="pct"/>
            <w:gridSpan w:val="2"/>
          </w:tcPr>
          <w:p w:rsidR="00B65EA3" w:rsidRPr="006923C9" w:rsidRDefault="00B65EA3" w:rsidP="00353938">
            <w:pPr>
              <w:rPr>
                <w:rFonts w:ascii="Times New Roman" w:hAnsi="Times New Roman"/>
                <w:sz w:val="28"/>
                <w:szCs w:val="28"/>
              </w:rPr>
            </w:pPr>
            <w:r w:rsidRPr="006923C9">
              <w:rPr>
                <w:rFonts w:ascii="Times New Roman" w:hAnsi="Times New Roman"/>
                <w:sz w:val="28"/>
                <w:szCs w:val="28"/>
              </w:rPr>
              <w:t>Дизайн и оригинальность оформления стола.</w:t>
            </w:r>
          </w:p>
          <w:p w:rsidR="00B65EA3" w:rsidRDefault="00B65EA3" w:rsidP="00353938">
            <w:pPr>
              <w:rPr>
                <w:rFonts w:ascii="Times New Roman" w:hAnsi="Times New Roman"/>
                <w:sz w:val="28"/>
                <w:szCs w:val="28"/>
              </w:rPr>
            </w:pP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Красный</w:t>
            </w:r>
          </w:p>
          <w:p w:rsidR="00B65EA3" w:rsidRDefault="00B65EA3" w:rsidP="00353938">
            <w:pPr>
              <w:rPr>
                <w:rFonts w:ascii="Times New Roman" w:hAnsi="Times New Roman"/>
                <w:sz w:val="28"/>
                <w:szCs w:val="28"/>
              </w:rPr>
            </w:pPr>
            <w:r>
              <w:rPr>
                <w:rFonts w:ascii="Times New Roman" w:hAnsi="Times New Roman"/>
                <w:sz w:val="28"/>
                <w:szCs w:val="28"/>
              </w:rPr>
              <w:t>Зеленый</w:t>
            </w:r>
          </w:p>
          <w:p w:rsidR="00B65EA3" w:rsidRDefault="00B65EA3" w:rsidP="00353938">
            <w:pPr>
              <w:rPr>
                <w:rFonts w:ascii="Times New Roman" w:hAnsi="Times New Roman"/>
                <w:sz w:val="28"/>
                <w:szCs w:val="28"/>
              </w:rPr>
            </w:pPr>
            <w:r>
              <w:rPr>
                <w:rFonts w:ascii="Times New Roman" w:hAnsi="Times New Roman"/>
                <w:sz w:val="28"/>
                <w:szCs w:val="28"/>
              </w:rPr>
              <w:t>синий</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 xml:space="preserve">      5</w:t>
            </w:r>
          </w:p>
          <w:p w:rsidR="00B65EA3" w:rsidRDefault="00B65EA3" w:rsidP="00353938">
            <w:pPr>
              <w:rPr>
                <w:rFonts w:ascii="Times New Roman" w:hAnsi="Times New Roman"/>
                <w:sz w:val="28"/>
                <w:szCs w:val="28"/>
              </w:rPr>
            </w:pPr>
            <w:r>
              <w:rPr>
                <w:rFonts w:ascii="Times New Roman" w:hAnsi="Times New Roman"/>
                <w:sz w:val="28"/>
                <w:szCs w:val="28"/>
              </w:rPr>
              <w:t xml:space="preserve">      4</w:t>
            </w:r>
          </w:p>
          <w:p w:rsidR="00B65EA3" w:rsidRDefault="00B65EA3" w:rsidP="00353938">
            <w:pPr>
              <w:rPr>
                <w:rFonts w:ascii="Times New Roman" w:hAnsi="Times New Roman"/>
                <w:sz w:val="28"/>
                <w:szCs w:val="28"/>
              </w:rPr>
            </w:pPr>
            <w:r>
              <w:rPr>
                <w:rFonts w:ascii="Times New Roman" w:hAnsi="Times New Roman"/>
                <w:sz w:val="28"/>
                <w:szCs w:val="28"/>
              </w:rPr>
              <w:t xml:space="preserve">      3</w:t>
            </w:r>
          </w:p>
        </w:tc>
      </w:tr>
      <w:tr w:rsidR="00B65EA3" w:rsidTr="00353938">
        <w:tc>
          <w:tcPr>
            <w:tcW w:w="311" w:type="pct"/>
            <w:vMerge w:val="restart"/>
          </w:tcPr>
          <w:p w:rsidR="00B65EA3" w:rsidRDefault="00B65EA3" w:rsidP="00353938">
            <w:pPr>
              <w:rPr>
                <w:rFonts w:ascii="Times New Roman" w:hAnsi="Times New Roman"/>
                <w:sz w:val="28"/>
                <w:szCs w:val="28"/>
              </w:rPr>
            </w:pPr>
            <w:r>
              <w:rPr>
                <w:rFonts w:ascii="Times New Roman" w:hAnsi="Times New Roman"/>
                <w:sz w:val="28"/>
                <w:szCs w:val="28"/>
              </w:rPr>
              <w:t>3.</w:t>
            </w:r>
          </w:p>
        </w:tc>
        <w:tc>
          <w:tcPr>
            <w:tcW w:w="1178" w:type="pct"/>
            <w:vMerge w:val="restart"/>
          </w:tcPr>
          <w:p w:rsidR="00B65EA3" w:rsidRPr="000466F3" w:rsidRDefault="00B65EA3" w:rsidP="00353938">
            <w:pPr>
              <w:rPr>
                <w:rFonts w:ascii="Times New Roman" w:hAnsi="Times New Roman"/>
                <w:sz w:val="28"/>
                <w:szCs w:val="28"/>
              </w:rPr>
            </w:pPr>
            <w:r w:rsidRPr="000466F3">
              <w:rPr>
                <w:rFonts w:ascii="Times New Roman" w:hAnsi="Times New Roman"/>
                <w:sz w:val="28"/>
                <w:szCs w:val="28"/>
              </w:rPr>
              <w:t>Защита работы</w:t>
            </w:r>
          </w:p>
        </w:tc>
        <w:tc>
          <w:tcPr>
            <w:tcW w:w="1243" w:type="pct"/>
          </w:tcPr>
          <w:p w:rsidR="00B65EA3" w:rsidRPr="000466F3" w:rsidRDefault="00B65EA3" w:rsidP="00353938">
            <w:pPr>
              <w:rPr>
                <w:rFonts w:ascii="Times New Roman" w:hAnsi="Times New Roman"/>
                <w:b/>
                <w:sz w:val="28"/>
                <w:szCs w:val="28"/>
              </w:rPr>
            </w:pPr>
            <w:r w:rsidRPr="000466F3">
              <w:rPr>
                <w:rFonts w:ascii="Times New Roman" w:hAnsi="Times New Roman"/>
                <w:b/>
                <w:sz w:val="22"/>
                <w:szCs w:val="22"/>
              </w:rPr>
              <w:t>Защита работы проведена самостоятельно, без ошибок, изложение материала четкое</w:t>
            </w:r>
            <w:proofErr w:type="gramStart"/>
            <w:r w:rsidRPr="000466F3">
              <w:rPr>
                <w:rFonts w:ascii="Times New Roman" w:hAnsi="Times New Roman"/>
                <w:b/>
                <w:sz w:val="22"/>
                <w:szCs w:val="22"/>
              </w:rPr>
              <w:t>.</w:t>
            </w:r>
            <w:proofErr w:type="gramEnd"/>
            <w:r w:rsidRPr="000466F3">
              <w:rPr>
                <w:rFonts w:ascii="Times New Roman" w:hAnsi="Times New Roman"/>
                <w:b/>
                <w:sz w:val="22"/>
                <w:szCs w:val="22"/>
              </w:rPr>
              <w:t xml:space="preserve"> </w:t>
            </w:r>
            <w:proofErr w:type="gramStart"/>
            <w:r w:rsidRPr="000466F3">
              <w:rPr>
                <w:rFonts w:ascii="Times New Roman" w:hAnsi="Times New Roman"/>
                <w:b/>
                <w:sz w:val="22"/>
                <w:szCs w:val="22"/>
              </w:rPr>
              <w:t>л</w:t>
            </w:r>
            <w:proofErr w:type="gramEnd"/>
            <w:r w:rsidRPr="000466F3">
              <w:rPr>
                <w:rFonts w:ascii="Times New Roman" w:hAnsi="Times New Roman"/>
                <w:b/>
                <w:sz w:val="22"/>
                <w:szCs w:val="22"/>
              </w:rPr>
              <w:t>аконичное</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красный</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 xml:space="preserve">    5</w:t>
            </w:r>
          </w:p>
        </w:tc>
      </w:tr>
      <w:tr w:rsidR="00B65EA3" w:rsidTr="00353938">
        <w:tc>
          <w:tcPr>
            <w:tcW w:w="311" w:type="pct"/>
            <w:vMerge/>
          </w:tcPr>
          <w:p w:rsidR="00B65EA3" w:rsidRDefault="00B65EA3" w:rsidP="00353938">
            <w:pPr>
              <w:rPr>
                <w:rFonts w:ascii="Times New Roman" w:hAnsi="Times New Roman"/>
                <w:sz w:val="28"/>
                <w:szCs w:val="28"/>
              </w:rPr>
            </w:pPr>
          </w:p>
        </w:tc>
        <w:tc>
          <w:tcPr>
            <w:tcW w:w="1178" w:type="pct"/>
            <w:vMerge/>
          </w:tcPr>
          <w:p w:rsidR="00B65EA3" w:rsidRDefault="00B65EA3" w:rsidP="00353938">
            <w:pPr>
              <w:rPr>
                <w:rFonts w:ascii="Times New Roman" w:hAnsi="Times New Roman"/>
                <w:sz w:val="28"/>
                <w:szCs w:val="28"/>
              </w:rPr>
            </w:pPr>
          </w:p>
        </w:tc>
        <w:tc>
          <w:tcPr>
            <w:tcW w:w="1243" w:type="pct"/>
          </w:tcPr>
          <w:p w:rsidR="00B65EA3" w:rsidRDefault="00B65EA3" w:rsidP="00353938">
            <w:pPr>
              <w:rPr>
                <w:rFonts w:ascii="Times New Roman" w:hAnsi="Times New Roman"/>
                <w:sz w:val="28"/>
                <w:szCs w:val="28"/>
              </w:rPr>
            </w:pPr>
            <w:r w:rsidRPr="000466F3">
              <w:rPr>
                <w:rFonts w:ascii="Times New Roman" w:hAnsi="Times New Roman"/>
                <w:b/>
                <w:sz w:val="22"/>
                <w:szCs w:val="22"/>
              </w:rPr>
              <w:t xml:space="preserve">Защита работы проведена самостоятельно, </w:t>
            </w:r>
            <w:r>
              <w:rPr>
                <w:rFonts w:ascii="Times New Roman" w:hAnsi="Times New Roman"/>
                <w:b/>
                <w:sz w:val="22"/>
                <w:szCs w:val="22"/>
              </w:rPr>
              <w:t xml:space="preserve">но </w:t>
            </w:r>
            <w:r w:rsidRPr="000466F3">
              <w:rPr>
                <w:rFonts w:ascii="Times New Roman" w:hAnsi="Times New Roman"/>
                <w:b/>
                <w:sz w:val="22"/>
                <w:szCs w:val="22"/>
              </w:rPr>
              <w:t xml:space="preserve"> изложение материала </w:t>
            </w:r>
            <w:r>
              <w:rPr>
                <w:rFonts w:ascii="Times New Roman" w:hAnsi="Times New Roman"/>
                <w:b/>
                <w:sz w:val="22"/>
                <w:szCs w:val="22"/>
              </w:rPr>
              <w:t xml:space="preserve">не </w:t>
            </w:r>
            <w:r w:rsidRPr="000466F3">
              <w:rPr>
                <w:rFonts w:ascii="Times New Roman" w:hAnsi="Times New Roman"/>
                <w:b/>
                <w:sz w:val="22"/>
                <w:szCs w:val="22"/>
              </w:rPr>
              <w:t>четкое</w:t>
            </w:r>
            <w:proofErr w:type="gramStart"/>
            <w:r w:rsidRPr="000466F3">
              <w:rPr>
                <w:rFonts w:ascii="Times New Roman" w:hAnsi="Times New Roman"/>
                <w:b/>
                <w:sz w:val="22"/>
                <w:szCs w:val="22"/>
              </w:rPr>
              <w:t>.</w:t>
            </w:r>
            <w:proofErr w:type="gramEnd"/>
            <w:r>
              <w:rPr>
                <w:rFonts w:ascii="Times New Roman" w:hAnsi="Times New Roman"/>
                <w:b/>
                <w:sz w:val="22"/>
                <w:szCs w:val="22"/>
              </w:rPr>
              <w:t xml:space="preserve"> </w:t>
            </w:r>
            <w:proofErr w:type="gramStart"/>
            <w:r>
              <w:rPr>
                <w:rFonts w:ascii="Times New Roman" w:hAnsi="Times New Roman"/>
                <w:b/>
                <w:sz w:val="22"/>
                <w:szCs w:val="22"/>
              </w:rPr>
              <w:t>н</w:t>
            </w:r>
            <w:proofErr w:type="gramEnd"/>
            <w:r>
              <w:rPr>
                <w:rFonts w:ascii="Times New Roman" w:hAnsi="Times New Roman"/>
                <w:b/>
                <w:sz w:val="22"/>
                <w:szCs w:val="22"/>
              </w:rPr>
              <w:t>е</w:t>
            </w:r>
            <w:r w:rsidRPr="000466F3">
              <w:rPr>
                <w:rFonts w:ascii="Times New Roman" w:hAnsi="Times New Roman"/>
                <w:b/>
                <w:sz w:val="22"/>
                <w:szCs w:val="22"/>
              </w:rPr>
              <w:t xml:space="preserve"> лаконичное</w:t>
            </w:r>
            <w:r>
              <w:rPr>
                <w:rFonts w:ascii="Times New Roman" w:hAnsi="Times New Roman"/>
                <w:b/>
                <w:sz w:val="22"/>
                <w:szCs w:val="22"/>
              </w:rPr>
              <w:t>.</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зеленый</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 xml:space="preserve">    4</w:t>
            </w:r>
          </w:p>
        </w:tc>
      </w:tr>
      <w:tr w:rsidR="00B65EA3" w:rsidTr="00353938">
        <w:tc>
          <w:tcPr>
            <w:tcW w:w="311" w:type="pct"/>
            <w:vMerge/>
          </w:tcPr>
          <w:p w:rsidR="00B65EA3" w:rsidRDefault="00B65EA3" w:rsidP="00353938">
            <w:pPr>
              <w:rPr>
                <w:rFonts w:ascii="Times New Roman" w:hAnsi="Times New Roman"/>
                <w:sz w:val="28"/>
                <w:szCs w:val="28"/>
              </w:rPr>
            </w:pPr>
          </w:p>
        </w:tc>
        <w:tc>
          <w:tcPr>
            <w:tcW w:w="1178" w:type="pct"/>
            <w:vMerge/>
          </w:tcPr>
          <w:p w:rsidR="00B65EA3" w:rsidRDefault="00B65EA3" w:rsidP="00353938">
            <w:pPr>
              <w:rPr>
                <w:rFonts w:ascii="Times New Roman" w:hAnsi="Times New Roman"/>
                <w:sz w:val="28"/>
                <w:szCs w:val="28"/>
              </w:rPr>
            </w:pPr>
          </w:p>
        </w:tc>
        <w:tc>
          <w:tcPr>
            <w:tcW w:w="1243" w:type="pct"/>
          </w:tcPr>
          <w:p w:rsidR="00B65EA3" w:rsidRDefault="00B65EA3" w:rsidP="00353938">
            <w:pPr>
              <w:rPr>
                <w:rFonts w:ascii="Times New Roman" w:hAnsi="Times New Roman"/>
                <w:sz w:val="28"/>
                <w:szCs w:val="28"/>
              </w:rPr>
            </w:pPr>
            <w:r w:rsidRPr="000466F3">
              <w:rPr>
                <w:rFonts w:ascii="Times New Roman" w:hAnsi="Times New Roman"/>
                <w:b/>
                <w:sz w:val="22"/>
                <w:szCs w:val="22"/>
              </w:rPr>
              <w:t xml:space="preserve">Защита работы проведена самостоятельно, </w:t>
            </w:r>
            <w:r>
              <w:rPr>
                <w:rFonts w:ascii="Times New Roman" w:hAnsi="Times New Roman"/>
                <w:b/>
                <w:sz w:val="22"/>
                <w:szCs w:val="22"/>
              </w:rPr>
              <w:t xml:space="preserve">но </w:t>
            </w:r>
            <w:r w:rsidRPr="000466F3">
              <w:rPr>
                <w:rFonts w:ascii="Times New Roman" w:hAnsi="Times New Roman"/>
                <w:b/>
                <w:sz w:val="22"/>
                <w:szCs w:val="22"/>
              </w:rPr>
              <w:t xml:space="preserve"> изложение материала </w:t>
            </w:r>
            <w:r>
              <w:rPr>
                <w:rFonts w:ascii="Times New Roman" w:hAnsi="Times New Roman"/>
                <w:b/>
                <w:sz w:val="22"/>
                <w:szCs w:val="22"/>
              </w:rPr>
              <w:t xml:space="preserve">не </w:t>
            </w:r>
            <w:r w:rsidRPr="000466F3">
              <w:rPr>
                <w:rFonts w:ascii="Times New Roman" w:hAnsi="Times New Roman"/>
                <w:b/>
                <w:sz w:val="22"/>
                <w:szCs w:val="22"/>
              </w:rPr>
              <w:t>четкое</w:t>
            </w:r>
            <w:proofErr w:type="gramStart"/>
            <w:r w:rsidRPr="000466F3">
              <w:rPr>
                <w:rFonts w:ascii="Times New Roman" w:hAnsi="Times New Roman"/>
                <w:b/>
                <w:sz w:val="22"/>
                <w:szCs w:val="22"/>
              </w:rPr>
              <w:t>.</w:t>
            </w:r>
            <w:proofErr w:type="gramEnd"/>
            <w:r>
              <w:rPr>
                <w:rFonts w:ascii="Times New Roman" w:hAnsi="Times New Roman"/>
                <w:b/>
                <w:sz w:val="22"/>
                <w:szCs w:val="22"/>
              </w:rPr>
              <w:t xml:space="preserve"> </w:t>
            </w:r>
            <w:proofErr w:type="gramStart"/>
            <w:r>
              <w:rPr>
                <w:rFonts w:ascii="Times New Roman" w:hAnsi="Times New Roman"/>
                <w:b/>
                <w:sz w:val="22"/>
                <w:szCs w:val="22"/>
              </w:rPr>
              <w:t>н</w:t>
            </w:r>
            <w:proofErr w:type="gramEnd"/>
            <w:r>
              <w:rPr>
                <w:rFonts w:ascii="Times New Roman" w:hAnsi="Times New Roman"/>
                <w:b/>
                <w:sz w:val="22"/>
                <w:szCs w:val="22"/>
              </w:rPr>
              <w:t>е</w:t>
            </w:r>
            <w:r w:rsidRPr="000466F3">
              <w:rPr>
                <w:rFonts w:ascii="Times New Roman" w:hAnsi="Times New Roman"/>
                <w:b/>
                <w:sz w:val="22"/>
                <w:szCs w:val="22"/>
              </w:rPr>
              <w:t xml:space="preserve"> лаконичное</w:t>
            </w:r>
            <w:r>
              <w:rPr>
                <w:rFonts w:ascii="Times New Roman" w:hAnsi="Times New Roman"/>
                <w:b/>
                <w:sz w:val="22"/>
                <w:szCs w:val="22"/>
              </w:rPr>
              <w:t>.</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синий</w:t>
            </w:r>
          </w:p>
        </w:tc>
        <w:tc>
          <w:tcPr>
            <w:tcW w:w="1134" w:type="pct"/>
          </w:tcPr>
          <w:p w:rsidR="00B65EA3" w:rsidRDefault="00B65EA3" w:rsidP="00353938">
            <w:pPr>
              <w:rPr>
                <w:rFonts w:ascii="Times New Roman" w:hAnsi="Times New Roman"/>
                <w:sz w:val="28"/>
                <w:szCs w:val="28"/>
              </w:rPr>
            </w:pPr>
            <w:r>
              <w:rPr>
                <w:rFonts w:ascii="Times New Roman" w:hAnsi="Times New Roman"/>
                <w:sz w:val="28"/>
                <w:szCs w:val="28"/>
              </w:rPr>
              <w:t xml:space="preserve">     3</w:t>
            </w:r>
          </w:p>
        </w:tc>
      </w:tr>
    </w:tbl>
    <w:p w:rsidR="00B65EA3" w:rsidRDefault="00B65EA3" w:rsidP="00B65EA3">
      <w:pPr>
        <w:rPr>
          <w:rFonts w:ascii="Times New Roman" w:hAnsi="Times New Roman"/>
          <w:sz w:val="28"/>
          <w:szCs w:val="28"/>
        </w:rPr>
      </w:pPr>
    </w:p>
    <w:p w:rsidR="00B65EA3" w:rsidRPr="00EE07F3" w:rsidRDefault="00B65EA3" w:rsidP="00B65EA3">
      <w:pP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B65EA3" w:rsidRDefault="00B65EA3" w:rsidP="00B65EA3">
      <w:pPr>
        <w:jc w:val="center"/>
        <w:rPr>
          <w:rFonts w:ascii="Times New Roman" w:hAnsi="Times New Roman"/>
          <w:sz w:val="28"/>
          <w:szCs w:val="28"/>
        </w:rPr>
      </w:pPr>
    </w:p>
    <w:p w:rsidR="00D8507C" w:rsidRDefault="00D8507C"/>
    <w:sectPr w:rsidR="00D8507C" w:rsidSect="00B65EA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740"/>
    <w:multiLevelType w:val="hybridMultilevel"/>
    <w:tmpl w:val="386CFB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DF70D1"/>
    <w:multiLevelType w:val="multilevel"/>
    <w:tmpl w:val="895064CC"/>
    <w:lvl w:ilvl="0">
      <w:start w:val="1"/>
      <w:numFmt w:val="decimal"/>
      <w:lvlText w:val="%1."/>
      <w:lvlJc w:val="left"/>
      <w:pPr>
        <w:ind w:left="720" w:hanging="360"/>
      </w:pPr>
      <w:rPr>
        <w:rFonts w:cs="Times New Roman" w:hint="default"/>
      </w:rPr>
    </w:lvl>
    <w:lvl w:ilvl="1">
      <w:start w:val="1"/>
      <w:numFmt w:val="decimal"/>
      <w:isLgl/>
      <w:lvlText w:val="%1.%2"/>
      <w:lvlJc w:val="left"/>
      <w:pPr>
        <w:ind w:left="1125" w:hanging="405"/>
      </w:pPr>
      <w:rPr>
        <w:rFonts w:ascii="Arial" w:hAnsi="Arial" w:cs="Arial" w:hint="default"/>
      </w:rPr>
    </w:lvl>
    <w:lvl w:ilvl="2">
      <w:start w:val="1"/>
      <w:numFmt w:val="decimal"/>
      <w:isLgl/>
      <w:lvlText w:val="%1.%2.%3"/>
      <w:lvlJc w:val="left"/>
      <w:pPr>
        <w:ind w:left="1800" w:hanging="720"/>
      </w:pPr>
      <w:rPr>
        <w:rFonts w:ascii="Arial" w:hAnsi="Arial" w:cs="Arial" w:hint="default"/>
      </w:rPr>
    </w:lvl>
    <w:lvl w:ilvl="3">
      <w:start w:val="1"/>
      <w:numFmt w:val="decimal"/>
      <w:isLgl/>
      <w:lvlText w:val="%1.%2.%3.%4"/>
      <w:lvlJc w:val="left"/>
      <w:pPr>
        <w:ind w:left="2520" w:hanging="1080"/>
      </w:pPr>
      <w:rPr>
        <w:rFonts w:ascii="Arial" w:hAnsi="Arial" w:cs="Arial" w:hint="default"/>
      </w:rPr>
    </w:lvl>
    <w:lvl w:ilvl="4">
      <w:start w:val="1"/>
      <w:numFmt w:val="decimal"/>
      <w:isLgl/>
      <w:lvlText w:val="%1.%2.%3.%4.%5"/>
      <w:lvlJc w:val="left"/>
      <w:pPr>
        <w:ind w:left="2880" w:hanging="1080"/>
      </w:pPr>
      <w:rPr>
        <w:rFonts w:ascii="Arial" w:hAnsi="Arial" w:cs="Arial" w:hint="default"/>
      </w:rPr>
    </w:lvl>
    <w:lvl w:ilvl="5">
      <w:start w:val="1"/>
      <w:numFmt w:val="decimal"/>
      <w:isLgl/>
      <w:lvlText w:val="%1.%2.%3.%4.%5.%6"/>
      <w:lvlJc w:val="left"/>
      <w:pPr>
        <w:ind w:left="3600" w:hanging="1440"/>
      </w:pPr>
      <w:rPr>
        <w:rFonts w:ascii="Arial" w:hAnsi="Arial" w:cs="Arial" w:hint="default"/>
      </w:rPr>
    </w:lvl>
    <w:lvl w:ilvl="6">
      <w:start w:val="1"/>
      <w:numFmt w:val="decimal"/>
      <w:isLgl/>
      <w:lvlText w:val="%1.%2.%3.%4.%5.%6.%7"/>
      <w:lvlJc w:val="left"/>
      <w:pPr>
        <w:ind w:left="3960" w:hanging="1440"/>
      </w:pPr>
      <w:rPr>
        <w:rFonts w:ascii="Arial" w:hAnsi="Arial" w:cs="Arial" w:hint="default"/>
      </w:rPr>
    </w:lvl>
    <w:lvl w:ilvl="7">
      <w:start w:val="1"/>
      <w:numFmt w:val="decimal"/>
      <w:isLgl/>
      <w:lvlText w:val="%1.%2.%3.%4.%5.%6.%7.%8"/>
      <w:lvlJc w:val="left"/>
      <w:pPr>
        <w:ind w:left="4680" w:hanging="1800"/>
      </w:pPr>
      <w:rPr>
        <w:rFonts w:ascii="Arial" w:hAnsi="Arial" w:cs="Arial" w:hint="default"/>
      </w:rPr>
    </w:lvl>
    <w:lvl w:ilvl="8">
      <w:start w:val="1"/>
      <w:numFmt w:val="decimal"/>
      <w:isLgl/>
      <w:lvlText w:val="%1.%2.%3.%4.%5.%6.%7.%8.%9"/>
      <w:lvlJc w:val="left"/>
      <w:pPr>
        <w:ind w:left="5400" w:hanging="2160"/>
      </w:pPr>
      <w:rPr>
        <w:rFonts w:ascii="Arial" w:hAnsi="Arial" w:cs="Arial" w:hint="default"/>
      </w:rPr>
    </w:lvl>
  </w:abstractNum>
  <w:abstractNum w:abstractNumId="2">
    <w:nsid w:val="0AD71D72"/>
    <w:multiLevelType w:val="multilevel"/>
    <w:tmpl w:val="E32A60A8"/>
    <w:lvl w:ilvl="0">
      <w:start w:val="1"/>
      <w:numFmt w:val="decimal"/>
      <w:lvlText w:val="%1."/>
      <w:lvlJc w:val="left"/>
      <w:pPr>
        <w:ind w:left="1080" w:hanging="360"/>
      </w:pPr>
      <w:rPr>
        <w:rFonts w:cs="Times New Roman" w:hint="default"/>
      </w:rPr>
    </w:lvl>
    <w:lvl w:ilvl="1">
      <w:start w:val="2"/>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12CC430B"/>
    <w:multiLevelType w:val="hybridMultilevel"/>
    <w:tmpl w:val="EBF00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EA45D3"/>
    <w:multiLevelType w:val="multilevel"/>
    <w:tmpl w:val="046AC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92AE1"/>
    <w:multiLevelType w:val="multilevel"/>
    <w:tmpl w:val="00AC1F80"/>
    <w:lvl w:ilvl="0">
      <w:start w:val="4"/>
      <w:numFmt w:val="decimal"/>
      <w:lvlText w:val="%1."/>
      <w:lvlJc w:val="left"/>
      <w:pPr>
        <w:ind w:left="720" w:hanging="360"/>
      </w:pPr>
      <w:rPr>
        <w:rFonts w:cs="Times New Roman"/>
      </w:rPr>
    </w:lvl>
    <w:lvl w:ilvl="1">
      <w:start w:val="1"/>
      <w:numFmt w:val="decimal"/>
      <w:isLgl/>
      <w:lvlText w:val="%1.%2"/>
      <w:lvlJc w:val="left"/>
      <w:pPr>
        <w:ind w:left="1845" w:hanging="720"/>
      </w:pPr>
      <w:rPr>
        <w:rFonts w:cs="Times New Roman"/>
      </w:rPr>
    </w:lvl>
    <w:lvl w:ilvl="2">
      <w:start w:val="1"/>
      <w:numFmt w:val="decimal"/>
      <w:isLgl/>
      <w:lvlText w:val="%1.%2.%3"/>
      <w:lvlJc w:val="left"/>
      <w:pPr>
        <w:ind w:left="2610" w:hanging="720"/>
      </w:pPr>
      <w:rPr>
        <w:rFonts w:cs="Times New Roman"/>
      </w:rPr>
    </w:lvl>
    <w:lvl w:ilvl="3">
      <w:start w:val="1"/>
      <w:numFmt w:val="decimal"/>
      <w:isLgl/>
      <w:lvlText w:val="%1.%2.%3.%4"/>
      <w:lvlJc w:val="left"/>
      <w:pPr>
        <w:ind w:left="3735" w:hanging="1080"/>
      </w:pPr>
      <w:rPr>
        <w:rFonts w:cs="Times New Roman"/>
      </w:rPr>
    </w:lvl>
    <w:lvl w:ilvl="4">
      <w:start w:val="1"/>
      <w:numFmt w:val="decimal"/>
      <w:isLgl/>
      <w:lvlText w:val="%1.%2.%3.%4.%5"/>
      <w:lvlJc w:val="left"/>
      <w:pPr>
        <w:ind w:left="4860" w:hanging="1440"/>
      </w:pPr>
      <w:rPr>
        <w:rFonts w:cs="Times New Roman"/>
      </w:rPr>
    </w:lvl>
    <w:lvl w:ilvl="5">
      <w:start w:val="1"/>
      <w:numFmt w:val="decimal"/>
      <w:isLgl/>
      <w:lvlText w:val="%1.%2.%3.%4.%5.%6"/>
      <w:lvlJc w:val="left"/>
      <w:pPr>
        <w:ind w:left="5625" w:hanging="1440"/>
      </w:pPr>
      <w:rPr>
        <w:rFonts w:cs="Times New Roman"/>
      </w:rPr>
    </w:lvl>
    <w:lvl w:ilvl="6">
      <w:start w:val="1"/>
      <w:numFmt w:val="decimal"/>
      <w:isLgl/>
      <w:lvlText w:val="%1.%2.%3.%4.%5.%6.%7"/>
      <w:lvlJc w:val="left"/>
      <w:pPr>
        <w:ind w:left="6750" w:hanging="1800"/>
      </w:pPr>
      <w:rPr>
        <w:rFonts w:cs="Times New Roman"/>
      </w:rPr>
    </w:lvl>
    <w:lvl w:ilvl="7">
      <w:start w:val="1"/>
      <w:numFmt w:val="decimal"/>
      <w:isLgl/>
      <w:lvlText w:val="%1.%2.%3.%4.%5.%6.%7.%8"/>
      <w:lvlJc w:val="left"/>
      <w:pPr>
        <w:ind w:left="7875" w:hanging="2160"/>
      </w:pPr>
      <w:rPr>
        <w:rFonts w:cs="Times New Roman"/>
      </w:rPr>
    </w:lvl>
    <w:lvl w:ilvl="8">
      <w:start w:val="1"/>
      <w:numFmt w:val="decimal"/>
      <w:isLgl/>
      <w:lvlText w:val="%1.%2.%3.%4.%5.%6.%7.%8.%9"/>
      <w:lvlJc w:val="left"/>
      <w:pPr>
        <w:ind w:left="8640" w:hanging="2160"/>
      </w:pPr>
      <w:rPr>
        <w:rFonts w:cs="Times New Roman"/>
      </w:rPr>
    </w:lvl>
  </w:abstractNum>
  <w:abstractNum w:abstractNumId="6">
    <w:nsid w:val="2CD8262C"/>
    <w:multiLevelType w:val="multilevel"/>
    <w:tmpl w:val="288AB716"/>
    <w:lvl w:ilvl="0">
      <w:start w:val="6"/>
      <w:numFmt w:val="decimal"/>
      <w:lvlText w:val="%1"/>
      <w:lvlJc w:val="left"/>
      <w:pPr>
        <w:ind w:left="405" w:hanging="405"/>
      </w:pPr>
      <w:rPr>
        <w:rFonts w:ascii="Arial" w:hAnsi="Arial" w:cs="Arial" w:hint="default"/>
      </w:rPr>
    </w:lvl>
    <w:lvl w:ilvl="1">
      <w:start w:val="1"/>
      <w:numFmt w:val="decimal"/>
      <w:lvlText w:val="%1.%2"/>
      <w:lvlJc w:val="left"/>
      <w:pPr>
        <w:ind w:left="1125" w:hanging="405"/>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7">
    <w:nsid w:val="2DDE4EFF"/>
    <w:multiLevelType w:val="hybridMultilevel"/>
    <w:tmpl w:val="E85E1B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A02E2A"/>
    <w:multiLevelType w:val="hybridMultilevel"/>
    <w:tmpl w:val="DBC485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2C4DC7"/>
    <w:multiLevelType w:val="hybridMultilevel"/>
    <w:tmpl w:val="23C0CC74"/>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0">
    <w:nsid w:val="43D452C8"/>
    <w:multiLevelType w:val="multilevel"/>
    <w:tmpl w:val="37D8E604"/>
    <w:lvl w:ilvl="0">
      <w:start w:val="4"/>
      <w:numFmt w:val="decimal"/>
      <w:lvlText w:val="%1"/>
      <w:lvlJc w:val="left"/>
      <w:pPr>
        <w:ind w:left="405" w:hanging="405"/>
      </w:pPr>
      <w:rPr>
        <w:rFonts w:ascii="Arial" w:hAnsi="Arial" w:cs="Arial" w:hint="default"/>
      </w:rPr>
    </w:lvl>
    <w:lvl w:ilvl="1">
      <w:start w:val="1"/>
      <w:numFmt w:val="decimal"/>
      <w:lvlText w:val="%1.%2"/>
      <w:lvlJc w:val="left"/>
      <w:pPr>
        <w:ind w:left="1125" w:hanging="405"/>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1">
    <w:nsid w:val="46932A2E"/>
    <w:multiLevelType w:val="hybridMultilevel"/>
    <w:tmpl w:val="6EBA5DE2"/>
    <w:lvl w:ilvl="0" w:tplc="F3BC15B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2">
    <w:nsid w:val="488E2F0B"/>
    <w:multiLevelType w:val="hybridMultilevel"/>
    <w:tmpl w:val="EEACF430"/>
    <w:lvl w:ilvl="0" w:tplc="04190001">
      <w:start w:val="1"/>
      <w:numFmt w:val="bullet"/>
      <w:lvlText w:val=""/>
      <w:lvlJc w:val="left"/>
      <w:pPr>
        <w:tabs>
          <w:tab w:val="num" w:pos="720"/>
        </w:tabs>
        <w:ind w:left="720" w:hanging="360"/>
      </w:pPr>
      <w:rPr>
        <w:rFonts w:ascii="Symbol" w:hAnsi="Symbol" w:hint="default"/>
      </w:rPr>
    </w:lvl>
    <w:lvl w:ilvl="1" w:tplc="9CF4B08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5F4710"/>
    <w:multiLevelType w:val="hybridMultilevel"/>
    <w:tmpl w:val="97DAF8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364D18"/>
    <w:multiLevelType w:val="multilevel"/>
    <w:tmpl w:val="C030A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DDD6F49"/>
    <w:multiLevelType w:val="hybridMultilevel"/>
    <w:tmpl w:val="7B026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0D5C65"/>
    <w:multiLevelType w:val="hybridMultilevel"/>
    <w:tmpl w:val="1AB2685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FE12B1F"/>
    <w:multiLevelType w:val="hybridMultilevel"/>
    <w:tmpl w:val="F8F45FB8"/>
    <w:lvl w:ilvl="0" w:tplc="540492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09074A8"/>
    <w:multiLevelType w:val="multilevel"/>
    <w:tmpl w:val="6B8A13E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0BA39E6"/>
    <w:multiLevelType w:val="hybridMultilevel"/>
    <w:tmpl w:val="635A0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4D35CC6"/>
    <w:multiLevelType w:val="hybridMultilevel"/>
    <w:tmpl w:val="523C59F4"/>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0A9460A"/>
    <w:multiLevelType w:val="hybridMultilevel"/>
    <w:tmpl w:val="5532BD76"/>
    <w:lvl w:ilvl="0" w:tplc="0A0A6726">
      <w:start w:val="1"/>
      <w:numFmt w:val="bullet"/>
      <w:lvlText w:val=""/>
      <w:lvlJc w:val="left"/>
      <w:pPr>
        <w:tabs>
          <w:tab w:val="num" w:pos="720"/>
        </w:tabs>
        <w:ind w:left="720" w:hanging="360"/>
      </w:pPr>
      <w:rPr>
        <w:rFonts w:ascii="Wingdings 2" w:hAnsi="Wingdings 2" w:hint="default"/>
      </w:rPr>
    </w:lvl>
    <w:lvl w:ilvl="1" w:tplc="7812BB2C" w:tentative="1">
      <w:start w:val="1"/>
      <w:numFmt w:val="bullet"/>
      <w:lvlText w:val=""/>
      <w:lvlJc w:val="left"/>
      <w:pPr>
        <w:tabs>
          <w:tab w:val="num" w:pos="1440"/>
        </w:tabs>
        <w:ind w:left="1440" w:hanging="360"/>
      </w:pPr>
      <w:rPr>
        <w:rFonts w:ascii="Wingdings 2" w:hAnsi="Wingdings 2" w:hint="default"/>
      </w:rPr>
    </w:lvl>
    <w:lvl w:ilvl="2" w:tplc="1BF01E98" w:tentative="1">
      <w:start w:val="1"/>
      <w:numFmt w:val="bullet"/>
      <w:lvlText w:val=""/>
      <w:lvlJc w:val="left"/>
      <w:pPr>
        <w:tabs>
          <w:tab w:val="num" w:pos="2160"/>
        </w:tabs>
        <w:ind w:left="2160" w:hanging="360"/>
      </w:pPr>
      <w:rPr>
        <w:rFonts w:ascii="Wingdings 2" w:hAnsi="Wingdings 2" w:hint="default"/>
      </w:rPr>
    </w:lvl>
    <w:lvl w:ilvl="3" w:tplc="1F508CA0" w:tentative="1">
      <w:start w:val="1"/>
      <w:numFmt w:val="bullet"/>
      <w:lvlText w:val=""/>
      <w:lvlJc w:val="left"/>
      <w:pPr>
        <w:tabs>
          <w:tab w:val="num" w:pos="2880"/>
        </w:tabs>
        <w:ind w:left="2880" w:hanging="360"/>
      </w:pPr>
      <w:rPr>
        <w:rFonts w:ascii="Wingdings 2" w:hAnsi="Wingdings 2" w:hint="default"/>
      </w:rPr>
    </w:lvl>
    <w:lvl w:ilvl="4" w:tplc="677A3230" w:tentative="1">
      <w:start w:val="1"/>
      <w:numFmt w:val="bullet"/>
      <w:lvlText w:val=""/>
      <w:lvlJc w:val="left"/>
      <w:pPr>
        <w:tabs>
          <w:tab w:val="num" w:pos="3600"/>
        </w:tabs>
        <w:ind w:left="3600" w:hanging="360"/>
      </w:pPr>
      <w:rPr>
        <w:rFonts w:ascii="Wingdings 2" w:hAnsi="Wingdings 2" w:hint="default"/>
      </w:rPr>
    </w:lvl>
    <w:lvl w:ilvl="5" w:tplc="E5F8EACE" w:tentative="1">
      <w:start w:val="1"/>
      <w:numFmt w:val="bullet"/>
      <w:lvlText w:val=""/>
      <w:lvlJc w:val="left"/>
      <w:pPr>
        <w:tabs>
          <w:tab w:val="num" w:pos="4320"/>
        </w:tabs>
        <w:ind w:left="4320" w:hanging="360"/>
      </w:pPr>
      <w:rPr>
        <w:rFonts w:ascii="Wingdings 2" w:hAnsi="Wingdings 2" w:hint="default"/>
      </w:rPr>
    </w:lvl>
    <w:lvl w:ilvl="6" w:tplc="78061EC6" w:tentative="1">
      <w:start w:val="1"/>
      <w:numFmt w:val="bullet"/>
      <w:lvlText w:val=""/>
      <w:lvlJc w:val="left"/>
      <w:pPr>
        <w:tabs>
          <w:tab w:val="num" w:pos="5040"/>
        </w:tabs>
        <w:ind w:left="5040" w:hanging="360"/>
      </w:pPr>
      <w:rPr>
        <w:rFonts w:ascii="Wingdings 2" w:hAnsi="Wingdings 2" w:hint="default"/>
      </w:rPr>
    </w:lvl>
    <w:lvl w:ilvl="7" w:tplc="DD06DFE6" w:tentative="1">
      <w:start w:val="1"/>
      <w:numFmt w:val="bullet"/>
      <w:lvlText w:val=""/>
      <w:lvlJc w:val="left"/>
      <w:pPr>
        <w:tabs>
          <w:tab w:val="num" w:pos="5760"/>
        </w:tabs>
        <w:ind w:left="5760" w:hanging="360"/>
      </w:pPr>
      <w:rPr>
        <w:rFonts w:ascii="Wingdings 2" w:hAnsi="Wingdings 2" w:hint="default"/>
      </w:rPr>
    </w:lvl>
    <w:lvl w:ilvl="8" w:tplc="0F06A1FC" w:tentative="1">
      <w:start w:val="1"/>
      <w:numFmt w:val="bullet"/>
      <w:lvlText w:val=""/>
      <w:lvlJc w:val="left"/>
      <w:pPr>
        <w:tabs>
          <w:tab w:val="num" w:pos="6480"/>
        </w:tabs>
        <w:ind w:left="6480" w:hanging="360"/>
      </w:pPr>
      <w:rPr>
        <w:rFonts w:ascii="Wingdings 2" w:hAnsi="Wingdings 2" w:hint="default"/>
      </w:rPr>
    </w:lvl>
  </w:abstractNum>
  <w:abstractNum w:abstractNumId="22">
    <w:nsid w:val="77427455"/>
    <w:multiLevelType w:val="hybridMultilevel"/>
    <w:tmpl w:val="3F5409AE"/>
    <w:lvl w:ilvl="0" w:tplc="C2A0035E">
      <w:start w:val="1"/>
      <w:numFmt w:val="bullet"/>
      <w:lvlText w:val=""/>
      <w:lvlJc w:val="left"/>
      <w:pPr>
        <w:tabs>
          <w:tab w:val="num" w:pos="720"/>
        </w:tabs>
        <w:ind w:left="720" w:hanging="360"/>
      </w:pPr>
      <w:rPr>
        <w:rFonts w:ascii="Wingdings 2" w:hAnsi="Wingdings 2" w:hint="default"/>
      </w:rPr>
    </w:lvl>
    <w:lvl w:ilvl="1" w:tplc="AD8090E8" w:tentative="1">
      <w:start w:val="1"/>
      <w:numFmt w:val="bullet"/>
      <w:lvlText w:val=""/>
      <w:lvlJc w:val="left"/>
      <w:pPr>
        <w:tabs>
          <w:tab w:val="num" w:pos="1440"/>
        </w:tabs>
        <w:ind w:left="1440" w:hanging="360"/>
      </w:pPr>
      <w:rPr>
        <w:rFonts w:ascii="Wingdings 2" w:hAnsi="Wingdings 2" w:hint="default"/>
      </w:rPr>
    </w:lvl>
    <w:lvl w:ilvl="2" w:tplc="AA9C924E" w:tentative="1">
      <w:start w:val="1"/>
      <w:numFmt w:val="bullet"/>
      <w:lvlText w:val=""/>
      <w:lvlJc w:val="left"/>
      <w:pPr>
        <w:tabs>
          <w:tab w:val="num" w:pos="2160"/>
        </w:tabs>
        <w:ind w:left="2160" w:hanging="360"/>
      </w:pPr>
      <w:rPr>
        <w:rFonts w:ascii="Wingdings 2" w:hAnsi="Wingdings 2" w:hint="default"/>
      </w:rPr>
    </w:lvl>
    <w:lvl w:ilvl="3" w:tplc="3BF23A50" w:tentative="1">
      <w:start w:val="1"/>
      <w:numFmt w:val="bullet"/>
      <w:lvlText w:val=""/>
      <w:lvlJc w:val="left"/>
      <w:pPr>
        <w:tabs>
          <w:tab w:val="num" w:pos="2880"/>
        </w:tabs>
        <w:ind w:left="2880" w:hanging="360"/>
      </w:pPr>
      <w:rPr>
        <w:rFonts w:ascii="Wingdings 2" w:hAnsi="Wingdings 2" w:hint="default"/>
      </w:rPr>
    </w:lvl>
    <w:lvl w:ilvl="4" w:tplc="6E88E1E2" w:tentative="1">
      <w:start w:val="1"/>
      <w:numFmt w:val="bullet"/>
      <w:lvlText w:val=""/>
      <w:lvlJc w:val="left"/>
      <w:pPr>
        <w:tabs>
          <w:tab w:val="num" w:pos="3600"/>
        </w:tabs>
        <w:ind w:left="3600" w:hanging="360"/>
      </w:pPr>
      <w:rPr>
        <w:rFonts w:ascii="Wingdings 2" w:hAnsi="Wingdings 2" w:hint="default"/>
      </w:rPr>
    </w:lvl>
    <w:lvl w:ilvl="5" w:tplc="5CCA1564" w:tentative="1">
      <w:start w:val="1"/>
      <w:numFmt w:val="bullet"/>
      <w:lvlText w:val=""/>
      <w:lvlJc w:val="left"/>
      <w:pPr>
        <w:tabs>
          <w:tab w:val="num" w:pos="4320"/>
        </w:tabs>
        <w:ind w:left="4320" w:hanging="360"/>
      </w:pPr>
      <w:rPr>
        <w:rFonts w:ascii="Wingdings 2" w:hAnsi="Wingdings 2" w:hint="default"/>
      </w:rPr>
    </w:lvl>
    <w:lvl w:ilvl="6" w:tplc="E476419C" w:tentative="1">
      <w:start w:val="1"/>
      <w:numFmt w:val="bullet"/>
      <w:lvlText w:val=""/>
      <w:lvlJc w:val="left"/>
      <w:pPr>
        <w:tabs>
          <w:tab w:val="num" w:pos="5040"/>
        </w:tabs>
        <w:ind w:left="5040" w:hanging="360"/>
      </w:pPr>
      <w:rPr>
        <w:rFonts w:ascii="Wingdings 2" w:hAnsi="Wingdings 2" w:hint="default"/>
      </w:rPr>
    </w:lvl>
    <w:lvl w:ilvl="7" w:tplc="800AA7FC" w:tentative="1">
      <w:start w:val="1"/>
      <w:numFmt w:val="bullet"/>
      <w:lvlText w:val=""/>
      <w:lvlJc w:val="left"/>
      <w:pPr>
        <w:tabs>
          <w:tab w:val="num" w:pos="5760"/>
        </w:tabs>
        <w:ind w:left="5760" w:hanging="360"/>
      </w:pPr>
      <w:rPr>
        <w:rFonts w:ascii="Wingdings 2" w:hAnsi="Wingdings 2" w:hint="default"/>
      </w:rPr>
    </w:lvl>
    <w:lvl w:ilvl="8" w:tplc="216C73A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17"/>
  </w:num>
  <w:num w:numId="4">
    <w:abstractNumId w:val="13"/>
  </w:num>
  <w:num w:numId="5">
    <w:abstractNumId w:val="1"/>
  </w:num>
  <w:num w:numId="6">
    <w:abstractNumId w:val="8"/>
  </w:num>
  <w:num w:numId="7">
    <w:abstractNumId w:val="16"/>
  </w:num>
  <w:num w:numId="8">
    <w:abstractNumId w:val="19"/>
  </w:num>
  <w:num w:numId="9">
    <w:abstractNumId w:val="15"/>
  </w:num>
  <w:num w:numId="10">
    <w:abstractNumId w:val="22"/>
  </w:num>
  <w:num w:numId="11">
    <w:abstractNumId w:val="21"/>
  </w:num>
  <w:num w:numId="12">
    <w:abstractNumId w:val="2"/>
  </w:num>
  <w:num w:numId="13">
    <w:abstractNumId w:val="7"/>
  </w:num>
  <w:num w:numId="14">
    <w:abstractNumId w:val="4"/>
  </w:num>
  <w:num w:numId="15">
    <w:abstractNumId w:val="11"/>
  </w:num>
  <w:num w:numId="16">
    <w:abstractNumId w:val="14"/>
  </w:num>
  <w:num w:numId="17">
    <w:abstractNumId w:val="12"/>
  </w:num>
  <w:num w:numId="18">
    <w:abstractNumId w:val="9"/>
  </w:num>
  <w:num w:numId="19">
    <w:abstractNumId w:val="18"/>
  </w:num>
  <w:num w:numId="20">
    <w:abstractNumId w:val="10"/>
  </w:num>
  <w:num w:numId="21">
    <w:abstractNumId w:val="6"/>
  </w:num>
  <w:num w:numId="2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EA3"/>
    <w:rsid w:val="00431ABB"/>
    <w:rsid w:val="0057247A"/>
    <w:rsid w:val="00647397"/>
    <w:rsid w:val="008C3970"/>
    <w:rsid w:val="00AB7E77"/>
    <w:rsid w:val="00B65EA3"/>
    <w:rsid w:val="00D85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EA3"/>
    <w:rPr>
      <w:rFonts w:ascii="Calibri" w:eastAsia="Calibri" w:hAnsi="Calibri" w:cs="Times New Roman"/>
    </w:rPr>
  </w:style>
  <w:style w:type="paragraph" w:styleId="1">
    <w:name w:val="heading 1"/>
    <w:basedOn w:val="a"/>
    <w:next w:val="a"/>
    <w:link w:val="10"/>
    <w:uiPriority w:val="99"/>
    <w:qFormat/>
    <w:rsid w:val="00B65EA3"/>
    <w:pPr>
      <w:keepNext/>
      <w:spacing w:before="240" w:after="60"/>
      <w:outlineLvl w:val="0"/>
    </w:pPr>
    <w:rPr>
      <w:rFonts w:ascii="Arial" w:hAnsi="Arial" w:cs="Arial"/>
      <w:b/>
      <w:bCs/>
      <w:kern w:val="32"/>
      <w:sz w:val="32"/>
      <w:szCs w:val="32"/>
    </w:rPr>
  </w:style>
  <w:style w:type="paragraph" w:styleId="4">
    <w:name w:val="heading 4"/>
    <w:basedOn w:val="a"/>
    <w:link w:val="40"/>
    <w:uiPriority w:val="99"/>
    <w:qFormat/>
    <w:rsid w:val="00B65EA3"/>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5EA3"/>
    <w:rPr>
      <w:rFonts w:ascii="Arial" w:eastAsia="Calibri" w:hAnsi="Arial" w:cs="Arial"/>
      <w:b/>
      <w:bCs/>
      <w:kern w:val="32"/>
      <w:sz w:val="32"/>
      <w:szCs w:val="32"/>
    </w:rPr>
  </w:style>
  <w:style w:type="character" w:customStyle="1" w:styleId="40">
    <w:name w:val="Заголовок 4 Знак"/>
    <w:basedOn w:val="a0"/>
    <w:link w:val="4"/>
    <w:uiPriority w:val="99"/>
    <w:rsid w:val="00B65EA3"/>
    <w:rPr>
      <w:rFonts w:ascii="Times New Roman" w:eastAsia="Times New Roman" w:hAnsi="Times New Roman" w:cs="Times New Roman"/>
      <w:b/>
      <w:bCs/>
      <w:sz w:val="24"/>
      <w:szCs w:val="24"/>
      <w:lang w:eastAsia="ru-RU"/>
    </w:rPr>
  </w:style>
  <w:style w:type="paragraph" w:styleId="a3">
    <w:name w:val="Normal (Web)"/>
    <w:basedOn w:val="a"/>
    <w:uiPriority w:val="99"/>
    <w:rsid w:val="00B65EA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B65EA3"/>
    <w:pPr>
      <w:ind w:left="720"/>
      <w:contextualSpacing/>
    </w:pPr>
  </w:style>
  <w:style w:type="character" w:styleId="a5">
    <w:name w:val="Strong"/>
    <w:basedOn w:val="a0"/>
    <w:uiPriority w:val="99"/>
    <w:qFormat/>
    <w:rsid w:val="00B65EA3"/>
    <w:rPr>
      <w:rFonts w:cs="Times New Roman"/>
      <w:b/>
      <w:bCs/>
    </w:rPr>
  </w:style>
  <w:style w:type="table" w:styleId="a6">
    <w:name w:val="Table Grid"/>
    <w:basedOn w:val="a1"/>
    <w:uiPriority w:val="99"/>
    <w:rsid w:val="00B65EA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Emphasis"/>
    <w:basedOn w:val="a0"/>
    <w:uiPriority w:val="99"/>
    <w:qFormat/>
    <w:rsid w:val="00B65EA3"/>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5372</Words>
  <Characters>30625</Characters>
  <Application>Microsoft Office Word</Application>
  <DocSecurity>0</DocSecurity>
  <Lines>255</Lines>
  <Paragraphs>71</Paragraphs>
  <ScaleCrop>false</ScaleCrop>
  <Company>Microsoft</Company>
  <LinksUpToDate>false</LinksUpToDate>
  <CharactersWithSpaces>35926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2014-12-07T17:29:00Z</dcterms:created>
  <dcterms:modified xsi:type="dcterms:W3CDTF">2014-12-07T17:44:00Z</dcterms:modified>
</cp:coreProperties>
</file>